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ADE01" w14:textId="77777777" w:rsidR="0065781A" w:rsidRDefault="00EF163D">
      <w:pPr>
        <w:pStyle w:val="Title"/>
      </w:pPr>
      <w:bookmarkStart w:id="0" w:name="HVAC_GENERAL"/>
      <w:bookmarkEnd w:id="0"/>
      <w:r>
        <w:rPr>
          <w:spacing w:val="-4"/>
        </w:rPr>
        <w:t>HVAC</w:t>
      </w:r>
    </w:p>
    <w:p w14:paraId="60D39604" w14:textId="77777777" w:rsidR="0065781A" w:rsidRDefault="00EF163D" w:rsidP="00C323DD">
      <w:pPr>
        <w:pStyle w:val="Heading2"/>
        <w:numPr>
          <w:ilvl w:val="0"/>
          <w:numId w:val="46"/>
        </w:numPr>
        <w:tabs>
          <w:tab w:val="left" w:pos="900"/>
        </w:tabs>
        <w:spacing w:before="252"/>
      </w:pPr>
      <w:r>
        <w:t>Scope</w:t>
      </w:r>
      <w:r>
        <w:rPr>
          <w:rFonts w:ascii="Times New Roman"/>
          <w:b w:val="0"/>
          <w:spacing w:val="-3"/>
        </w:rPr>
        <w:t xml:space="preserve"> </w:t>
      </w:r>
      <w:r>
        <w:t>of</w:t>
      </w:r>
      <w:r>
        <w:rPr>
          <w:rFonts w:ascii="Times New Roman"/>
          <w:b w:val="0"/>
          <w:spacing w:val="1"/>
        </w:rPr>
        <w:t xml:space="preserve"> </w:t>
      </w:r>
      <w:r>
        <w:rPr>
          <w:spacing w:val="-4"/>
        </w:rPr>
        <w:t>Work</w:t>
      </w:r>
    </w:p>
    <w:p w14:paraId="302F0680" w14:textId="77777777" w:rsidR="0065781A" w:rsidRDefault="0065781A">
      <w:pPr>
        <w:pStyle w:val="BodyText"/>
        <w:spacing w:before="21"/>
        <w:rPr>
          <w:b/>
        </w:rPr>
      </w:pPr>
    </w:p>
    <w:p w14:paraId="17191752" w14:textId="5A2E29C4" w:rsidR="0065781A" w:rsidRDefault="00EF163D">
      <w:pPr>
        <w:pStyle w:val="ListParagraph"/>
        <w:numPr>
          <w:ilvl w:val="0"/>
          <w:numId w:val="35"/>
        </w:numPr>
        <w:tabs>
          <w:tab w:val="left" w:pos="1656"/>
          <w:tab w:val="left" w:pos="1658"/>
        </w:tabs>
        <w:spacing w:before="1"/>
        <w:ind w:right="145"/>
        <w:jc w:val="both"/>
      </w:pPr>
      <w:r>
        <w:t>This</w:t>
      </w:r>
      <w:r>
        <w:rPr>
          <w:rFonts w:ascii="Times New Roman"/>
          <w:spacing w:val="40"/>
        </w:rPr>
        <w:t xml:space="preserve"> </w:t>
      </w:r>
      <w:r>
        <w:t>outline</w:t>
      </w:r>
      <w:r>
        <w:rPr>
          <w:rFonts w:ascii="Times New Roman"/>
          <w:spacing w:val="40"/>
        </w:rPr>
        <w:t xml:space="preserve"> </w:t>
      </w:r>
      <w:r>
        <w:t>describes</w:t>
      </w:r>
      <w:r>
        <w:rPr>
          <w:rFonts w:ascii="Times New Roman"/>
          <w:spacing w:val="40"/>
        </w:rPr>
        <w:t xml:space="preserve"> </w:t>
      </w:r>
      <w:r>
        <w:t>the</w:t>
      </w:r>
      <w:r>
        <w:rPr>
          <w:rFonts w:ascii="Times New Roman"/>
          <w:spacing w:val="40"/>
        </w:rPr>
        <w:t xml:space="preserve"> </w:t>
      </w:r>
      <w:r>
        <w:t>requirements</w:t>
      </w:r>
      <w:r>
        <w:rPr>
          <w:rFonts w:ascii="Times New Roman"/>
          <w:spacing w:val="40"/>
        </w:rPr>
        <w:t xml:space="preserve"> </w:t>
      </w:r>
      <w:r>
        <w:t>of</w:t>
      </w:r>
      <w:r>
        <w:rPr>
          <w:rFonts w:ascii="Times New Roman"/>
          <w:spacing w:val="40"/>
        </w:rPr>
        <w:t xml:space="preserve"> </w:t>
      </w:r>
      <w:r>
        <w:t>an</w:t>
      </w:r>
      <w:r>
        <w:rPr>
          <w:rFonts w:ascii="Times New Roman"/>
          <w:spacing w:val="40"/>
        </w:rPr>
        <w:t xml:space="preserve"> </w:t>
      </w:r>
      <w:r>
        <w:t>HVAC</w:t>
      </w:r>
      <w:r>
        <w:rPr>
          <w:rFonts w:ascii="Times New Roman"/>
          <w:spacing w:val="40"/>
        </w:rPr>
        <w:t xml:space="preserve"> </w:t>
      </w:r>
      <w:r>
        <w:t>contract</w:t>
      </w:r>
      <w:r>
        <w:rPr>
          <w:rFonts w:ascii="Times New Roman"/>
          <w:spacing w:val="40"/>
        </w:rPr>
        <w:t xml:space="preserve"> </w:t>
      </w:r>
      <w:r>
        <w:t>to</w:t>
      </w:r>
      <w:r>
        <w:rPr>
          <w:rFonts w:ascii="Times New Roman"/>
          <w:spacing w:val="40"/>
        </w:rPr>
        <w:t xml:space="preserve"> </w:t>
      </w:r>
      <w:r>
        <w:t>provide</w:t>
      </w:r>
      <w:r>
        <w:rPr>
          <w:rFonts w:ascii="Times New Roman"/>
          <w:spacing w:val="40"/>
        </w:rPr>
        <w:t xml:space="preserve"> </w:t>
      </w:r>
      <w:r>
        <w:t>a</w:t>
      </w:r>
      <w:r>
        <w:rPr>
          <w:rFonts w:ascii="Times New Roman"/>
        </w:rPr>
        <w:t xml:space="preserve"> </w:t>
      </w:r>
      <w:r>
        <w:t>fully</w:t>
      </w:r>
      <w:r>
        <w:rPr>
          <w:rFonts w:ascii="Times New Roman"/>
          <w:spacing w:val="40"/>
        </w:rPr>
        <w:t xml:space="preserve"> </w:t>
      </w:r>
      <w:r>
        <w:t>functioning,</w:t>
      </w:r>
      <w:r>
        <w:rPr>
          <w:rFonts w:ascii="Times New Roman"/>
          <w:spacing w:val="40"/>
        </w:rPr>
        <w:t xml:space="preserve"> </w:t>
      </w:r>
      <w:r>
        <w:t>code</w:t>
      </w:r>
      <w:r>
        <w:rPr>
          <w:rFonts w:ascii="Times New Roman"/>
          <w:spacing w:val="40"/>
        </w:rPr>
        <w:t xml:space="preserve"> </w:t>
      </w:r>
      <w:r>
        <w:t>compliant</w:t>
      </w:r>
      <w:r>
        <w:rPr>
          <w:rFonts w:ascii="Times New Roman"/>
          <w:spacing w:val="40"/>
        </w:rPr>
        <w:t xml:space="preserve"> </w:t>
      </w:r>
      <w:r>
        <w:t>HVAC</w:t>
      </w:r>
      <w:r>
        <w:rPr>
          <w:rFonts w:ascii="Times New Roman"/>
          <w:spacing w:val="40"/>
        </w:rPr>
        <w:t xml:space="preserve"> </w:t>
      </w:r>
      <w:r>
        <w:t>system</w:t>
      </w:r>
      <w:r>
        <w:rPr>
          <w:rFonts w:ascii="Times New Roman"/>
          <w:spacing w:val="40"/>
        </w:rPr>
        <w:t xml:space="preserve"> </w:t>
      </w:r>
      <w:r>
        <w:t>which</w:t>
      </w:r>
      <w:r>
        <w:rPr>
          <w:rFonts w:ascii="Times New Roman"/>
          <w:spacing w:val="40"/>
        </w:rPr>
        <w:t xml:space="preserve"> </w:t>
      </w:r>
      <w:r>
        <w:t>meets</w:t>
      </w:r>
      <w:r>
        <w:rPr>
          <w:rFonts w:ascii="Times New Roman"/>
          <w:spacing w:val="40"/>
        </w:rPr>
        <w:t xml:space="preserve"> </w:t>
      </w:r>
      <w:r>
        <w:t>the</w:t>
      </w:r>
      <w:r>
        <w:rPr>
          <w:rFonts w:ascii="Times New Roman"/>
          <w:spacing w:val="40"/>
        </w:rPr>
        <w:t xml:space="preserve"> </w:t>
      </w:r>
      <w:r>
        <w:t>requirements</w:t>
      </w:r>
      <w:r>
        <w:rPr>
          <w:rFonts w:ascii="Times New Roman"/>
          <w:spacing w:val="40"/>
        </w:rPr>
        <w:t xml:space="preserve"> </w:t>
      </w:r>
      <w:r>
        <w:t>outlined</w:t>
      </w:r>
      <w:r>
        <w:rPr>
          <w:rFonts w:ascii="Times New Roman"/>
        </w:rPr>
        <w:t xml:space="preserve"> </w:t>
      </w:r>
      <w:r>
        <w:t>herein.</w:t>
      </w:r>
      <w:r>
        <w:rPr>
          <w:rFonts w:ascii="Times New Roman"/>
          <w:spacing w:val="40"/>
        </w:rPr>
        <w:t xml:space="preserve"> </w:t>
      </w:r>
      <w:r>
        <w:t>All</w:t>
      </w:r>
      <w:r>
        <w:rPr>
          <w:rFonts w:ascii="Times New Roman"/>
        </w:rPr>
        <w:t xml:space="preserve"> </w:t>
      </w:r>
      <w:r>
        <w:t>work</w:t>
      </w:r>
      <w:r>
        <w:rPr>
          <w:rFonts w:ascii="Times New Roman"/>
        </w:rPr>
        <w:t xml:space="preserve"> </w:t>
      </w:r>
      <w:r>
        <w:t>shall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subject</w:t>
      </w:r>
      <w:r>
        <w:rPr>
          <w:rFonts w:ascii="Times New Roman"/>
          <w:spacing w:val="40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review</w:t>
      </w:r>
      <w:r>
        <w:rPr>
          <w:rFonts w:ascii="Times New Roman"/>
        </w:rPr>
        <w:t xml:space="preserve"> </w:t>
      </w:r>
      <w:r>
        <w:t>by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Owner</w:t>
      </w:r>
      <w:r>
        <w:rPr>
          <w:rFonts w:ascii="Times New Roman"/>
          <w:spacing w:val="40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Architect.</w:t>
      </w:r>
      <w:r>
        <w:rPr>
          <w:rFonts w:ascii="Times New Roman"/>
        </w:rPr>
        <w:t xml:space="preserve"> </w:t>
      </w:r>
      <w:r>
        <w:t>Th</w:t>
      </w:r>
      <w:r w:rsidR="004D5DEF">
        <w:t>is Narrative</w:t>
      </w:r>
      <w:r>
        <w:rPr>
          <w:rFonts w:ascii="Times New Roman"/>
        </w:rPr>
        <w:t xml:space="preserve"> </w:t>
      </w:r>
      <w:r w:rsidR="00E06C21">
        <w:t xml:space="preserve">is </w:t>
      </w:r>
      <w:r>
        <w:t>intended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assist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Contractor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preparing</w:t>
      </w:r>
      <w:r>
        <w:rPr>
          <w:rFonts w:ascii="Times New Roman"/>
        </w:rPr>
        <w:t xml:space="preserve"> </w:t>
      </w:r>
      <w:r>
        <w:t>his</w:t>
      </w:r>
      <w:r>
        <w:rPr>
          <w:rFonts w:ascii="Times New Roman"/>
        </w:rPr>
        <w:t xml:space="preserve"> </w:t>
      </w:r>
      <w:r>
        <w:t>proposal.</w:t>
      </w:r>
      <w:r>
        <w:rPr>
          <w:rFonts w:ascii="Times New Roman"/>
          <w:spacing w:val="40"/>
        </w:rPr>
        <w:t xml:space="preserve"> </w:t>
      </w:r>
      <w:r>
        <w:t>This</w:t>
      </w:r>
      <w:r>
        <w:rPr>
          <w:rFonts w:ascii="Times New Roman"/>
          <w:spacing w:val="40"/>
        </w:rPr>
        <w:t xml:space="preserve"> </w:t>
      </w:r>
      <w:r>
        <w:t>Contractor</w:t>
      </w:r>
      <w:r>
        <w:rPr>
          <w:rFonts w:ascii="Times New Roman"/>
          <w:spacing w:val="40"/>
        </w:rPr>
        <w:t xml:space="preserve"> </w:t>
      </w:r>
      <w:r>
        <w:t>shall</w:t>
      </w:r>
      <w:r>
        <w:rPr>
          <w:rFonts w:ascii="Times New Roman"/>
          <w:spacing w:val="40"/>
        </w:rPr>
        <w:t xml:space="preserve"> </w:t>
      </w:r>
      <w:r>
        <w:t>include</w:t>
      </w:r>
      <w:r>
        <w:rPr>
          <w:rFonts w:ascii="Times New Roman"/>
          <w:spacing w:val="40"/>
        </w:rPr>
        <w:t xml:space="preserve"> </w:t>
      </w:r>
      <w:r>
        <w:t>time</w:t>
      </w:r>
      <w:r>
        <w:rPr>
          <w:rFonts w:ascii="Times New Roman"/>
          <w:spacing w:val="40"/>
        </w:rPr>
        <w:t xml:space="preserve"> </w:t>
      </w:r>
      <w:r>
        <w:t>to</w:t>
      </w:r>
      <w:r>
        <w:rPr>
          <w:rFonts w:ascii="Times New Roman"/>
          <w:spacing w:val="40"/>
        </w:rPr>
        <w:t xml:space="preserve"> </w:t>
      </w:r>
      <w:r>
        <w:t>coordinate</w:t>
      </w:r>
      <w:r>
        <w:rPr>
          <w:rFonts w:ascii="Times New Roman"/>
          <w:spacing w:val="40"/>
        </w:rPr>
        <w:t xml:space="preserve"> </w:t>
      </w:r>
      <w:r>
        <w:t>the</w:t>
      </w:r>
      <w:r>
        <w:rPr>
          <w:rFonts w:ascii="Times New Roman"/>
          <w:spacing w:val="40"/>
        </w:rPr>
        <w:t xml:space="preserve"> </w:t>
      </w:r>
      <w:r>
        <w:t>systems</w:t>
      </w:r>
      <w:r>
        <w:rPr>
          <w:rFonts w:ascii="Times New Roman"/>
          <w:spacing w:val="40"/>
        </w:rPr>
        <w:t xml:space="preserve"> </w:t>
      </w:r>
      <w:r>
        <w:t>selected</w:t>
      </w:r>
      <w:r>
        <w:rPr>
          <w:rFonts w:ascii="Times New Roman"/>
          <w:spacing w:val="40"/>
        </w:rPr>
        <w:t xml:space="preserve"> </w:t>
      </w:r>
      <w:r>
        <w:t>with</w:t>
      </w:r>
      <w:r>
        <w:rPr>
          <w:rFonts w:ascii="Times New Roman"/>
          <w:spacing w:val="40"/>
        </w:rPr>
        <w:t xml:space="preserve"> </w:t>
      </w:r>
      <w:r>
        <w:t>the</w:t>
      </w:r>
      <w:r>
        <w:rPr>
          <w:rFonts w:ascii="Times New Roman"/>
          <w:spacing w:val="40"/>
        </w:rPr>
        <w:t xml:space="preserve"> </w:t>
      </w:r>
      <w:r>
        <w:t>energy</w:t>
      </w:r>
      <w:r>
        <w:rPr>
          <w:rFonts w:ascii="Times New Roman"/>
        </w:rPr>
        <w:t xml:space="preserve"> </w:t>
      </w:r>
      <w:r>
        <w:t>model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meet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checklist</w:t>
      </w:r>
      <w:r>
        <w:rPr>
          <w:rFonts w:ascii="Times New Roman"/>
        </w:rPr>
        <w:t xml:space="preserve"> </w:t>
      </w:r>
      <w:r>
        <w:t>requirements.</w:t>
      </w:r>
      <w:r>
        <w:rPr>
          <w:rFonts w:ascii="Times New Roman"/>
          <w:spacing w:val="40"/>
        </w:rPr>
        <w:t xml:space="preserve"> </w:t>
      </w:r>
      <w:r>
        <w:t>Modifications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system</w:t>
      </w:r>
      <w:r>
        <w:rPr>
          <w:rFonts w:ascii="Times New Roman"/>
        </w:rPr>
        <w:t xml:space="preserve"> </w:t>
      </w:r>
      <w:r>
        <w:t>may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required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  <w:spacing w:val="40"/>
        </w:rPr>
        <w:t xml:space="preserve"> </w:t>
      </w:r>
      <w:r>
        <w:t>meet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checklist</w:t>
      </w:r>
      <w:r>
        <w:rPr>
          <w:rFonts w:ascii="Times New Roman"/>
        </w:rPr>
        <w:t xml:space="preserve"> </w:t>
      </w:r>
      <w:r>
        <w:t>requirements.</w:t>
      </w:r>
    </w:p>
    <w:p w14:paraId="38A06ED2" w14:textId="31C76779" w:rsidR="0065781A" w:rsidRPr="00C323DD" w:rsidRDefault="004D5DEF">
      <w:pPr>
        <w:pStyle w:val="ListParagraph"/>
        <w:numPr>
          <w:ilvl w:val="0"/>
          <w:numId w:val="35"/>
        </w:numPr>
        <w:tabs>
          <w:tab w:val="left" w:pos="1656"/>
          <w:tab w:val="left" w:pos="1658"/>
        </w:tabs>
        <w:spacing w:before="251"/>
        <w:ind w:right="147" w:hanging="720"/>
        <w:jc w:val="both"/>
      </w:pPr>
      <w:r w:rsidRPr="00C323DD">
        <w:t xml:space="preserve">Existing air </w:t>
      </w:r>
      <w:r w:rsidR="00C323DD" w:rsidRPr="00C323DD">
        <w:t>handling units and main ductwork distribution system shall be re</w:t>
      </w:r>
      <w:r w:rsidR="00E06C21">
        <w:t>us</w:t>
      </w:r>
      <w:r w:rsidR="00C323DD" w:rsidRPr="00C323DD">
        <w:t>ed</w:t>
      </w:r>
      <w:r w:rsidRPr="00C323DD">
        <w:t xml:space="preserve">. </w:t>
      </w:r>
      <w:r w:rsidR="00C323DD" w:rsidRPr="00C323DD">
        <w:t>Each unit shall have a variable air volume terminal unit with electric reheat, p</w:t>
      </w:r>
      <w:r w:rsidRPr="00C323DD">
        <w:t>iping, ductwork, grilles and diffusers, controls, etc.</w:t>
      </w:r>
    </w:p>
    <w:p w14:paraId="7DC83372" w14:textId="021CF31A" w:rsidR="0065781A" w:rsidRDefault="00EF163D">
      <w:pPr>
        <w:pStyle w:val="ListParagraph"/>
        <w:numPr>
          <w:ilvl w:val="0"/>
          <w:numId w:val="35"/>
        </w:numPr>
        <w:tabs>
          <w:tab w:val="left" w:pos="1656"/>
          <w:tab w:val="left" w:pos="1658"/>
        </w:tabs>
        <w:spacing w:before="192"/>
        <w:ind w:right="148" w:hanging="720"/>
        <w:jc w:val="both"/>
      </w:pPr>
      <w:r>
        <w:t>The</w:t>
      </w:r>
      <w:r>
        <w:rPr>
          <w:rFonts w:ascii="Times New Roman"/>
          <w:spacing w:val="40"/>
        </w:rPr>
        <w:t xml:space="preserve"> </w:t>
      </w:r>
      <w:r>
        <w:t>HVAC</w:t>
      </w:r>
      <w:r>
        <w:rPr>
          <w:rFonts w:ascii="Times New Roman"/>
        </w:rPr>
        <w:t xml:space="preserve"> </w:t>
      </w:r>
      <w:r>
        <w:t>Contractor</w:t>
      </w:r>
      <w:r>
        <w:rPr>
          <w:rFonts w:ascii="Times New Roman"/>
        </w:rPr>
        <w:t xml:space="preserve"> </w:t>
      </w:r>
      <w:r>
        <w:t>will</w:t>
      </w:r>
      <w:r>
        <w:rPr>
          <w:rFonts w:ascii="Times New Roman"/>
        </w:rPr>
        <w:t xml:space="preserve"> </w:t>
      </w:r>
      <w:r>
        <w:t>complete</w:t>
      </w:r>
      <w:r>
        <w:rPr>
          <w:rFonts w:ascii="Times New Roman"/>
        </w:rPr>
        <w:t xml:space="preserve"> </w:t>
      </w:r>
      <w:r>
        <w:t>all</w:t>
      </w:r>
      <w:r>
        <w:rPr>
          <w:rFonts w:ascii="Times New Roman"/>
        </w:rPr>
        <w:t xml:space="preserve"> </w:t>
      </w:r>
      <w:r>
        <w:t>control</w:t>
      </w:r>
      <w:r>
        <w:rPr>
          <w:rFonts w:ascii="Times New Roman"/>
        </w:rPr>
        <w:t xml:space="preserve"> </w:t>
      </w:r>
      <w:r>
        <w:t>wiring</w:t>
      </w:r>
      <w:r>
        <w:rPr>
          <w:rFonts w:ascii="Times New Roman"/>
        </w:rPr>
        <w:t xml:space="preserve"> </w:t>
      </w:r>
      <w:r>
        <w:t>required</w:t>
      </w:r>
      <w:r>
        <w:rPr>
          <w:rFonts w:ascii="Times New Roman"/>
          <w:spacing w:val="40"/>
        </w:rPr>
        <w:t xml:space="preserve"> </w:t>
      </w:r>
      <w:r>
        <w:t>under</w:t>
      </w:r>
      <w:r>
        <w:rPr>
          <w:rFonts w:ascii="Times New Roman"/>
        </w:rPr>
        <w:t xml:space="preserve"> </w:t>
      </w:r>
      <w:r>
        <w:t>this</w:t>
      </w:r>
      <w:r>
        <w:rPr>
          <w:rFonts w:ascii="Times New Roman"/>
        </w:rPr>
        <w:t xml:space="preserve"> </w:t>
      </w:r>
      <w:r>
        <w:t>section.</w:t>
      </w:r>
    </w:p>
    <w:p w14:paraId="046A8F5C" w14:textId="77777777" w:rsidR="0065781A" w:rsidRDefault="0065781A">
      <w:pPr>
        <w:pStyle w:val="BodyText"/>
        <w:spacing w:before="23"/>
      </w:pPr>
    </w:p>
    <w:p w14:paraId="070A621D" w14:textId="11118F5E" w:rsidR="0065781A" w:rsidRDefault="00EF163D">
      <w:pPr>
        <w:pStyle w:val="ListParagraph"/>
        <w:numPr>
          <w:ilvl w:val="0"/>
          <w:numId w:val="35"/>
        </w:numPr>
        <w:tabs>
          <w:tab w:val="left" w:pos="1656"/>
          <w:tab w:val="left" w:pos="1658"/>
        </w:tabs>
        <w:ind w:right="152" w:hanging="720"/>
        <w:jc w:val="both"/>
      </w:pPr>
      <w:r>
        <w:t>Coordinate</w:t>
      </w:r>
      <w:r>
        <w:rPr>
          <w:rFonts w:ascii="Times New Roman"/>
        </w:rPr>
        <w:t xml:space="preserve"> </w:t>
      </w:r>
      <w:r>
        <w:t>routing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ductwork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Architect,</w:t>
      </w:r>
      <w:r>
        <w:rPr>
          <w:rFonts w:ascii="Times New Roman"/>
        </w:rPr>
        <w:t xml:space="preserve"> </w:t>
      </w:r>
      <w:r w:rsidR="00E06C21">
        <w:t>Construction Manager</w:t>
      </w:r>
      <w:r>
        <w:t>,</w:t>
      </w:r>
      <w:r>
        <w:rPr>
          <w:rFonts w:ascii="Times New Roman"/>
        </w:rPr>
        <w:t xml:space="preserve"> </w:t>
      </w:r>
      <w:r>
        <w:t>building</w:t>
      </w:r>
      <w:r>
        <w:rPr>
          <w:rFonts w:ascii="Times New Roman"/>
        </w:rPr>
        <w:t xml:space="preserve"> </w:t>
      </w:r>
      <w:r>
        <w:t>components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all</w:t>
      </w:r>
      <w:r>
        <w:rPr>
          <w:rFonts w:ascii="Times New Roman"/>
        </w:rPr>
        <w:t xml:space="preserve"> </w:t>
      </w:r>
      <w:r>
        <w:t>other</w:t>
      </w:r>
      <w:r>
        <w:rPr>
          <w:rFonts w:ascii="Times New Roman"/>
        </w:rPr>
        <w:t xml:space="preserve"> </w:t>
      </w:r>
      <w:r>
        <w:t>contractors.</w:t>
      </w:r>
    </w:p>
    <w:p w14:paraId="3462B406" w14:textId="7431C49E" w:rsidR="0065781A" w:rsidRDefault="00EF163D">
      <w:pPr>
        <w:pStyle w:val="ListParagraph"/>
        <w:numPr>
          <w:ilvl w:val="0"/>
          <w:numId w:val="35"/>
        </w:numPr>
        <w:tabs>
          <w:tab w:val="left" w:pos="1656"/>
          <w:tab w:val="left" w:pos="1658"/>
        </w:tabs>
        <w:spacing w:before="238"/>
        <w:ind w:right="154" w:hanging="720"/>
        <w:jc w:val="both"/>
      </w:pPr>
      <w:r>
        <w:t>All</w:t>
      </w:r>
      <w:r>
        <w:rPr>
          <w:rFonts w:ascii="Times New Roman"/>
        </w:rPr>
        <w:t xml:space="preserve"> </w:t>
      </w:r>
      <w:r>
        <w:t>ductwork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held</w:t>
      </w:r>
      <w:r>
        <w:rPr>
          <w:rFonts w:ascii="Times New Roman"/>
        </w:rPr>
        <w:t xml:space="preserve"> </w:t>
      </w:r>
      <w:r>
        <w:t>as</w:t>
      </w:r>
      <w:r>
        <w:rPr>
          <w:rFonts w:ascii="Times New Roman"/>
        </w:rPr>
        <w:t xml:space="preserve"> </w:t>
      </w:r>
      <w:r>
        <w:t>high</w:t>
      </w:r>
      <w:r>
        <w:rPr>
          <w:rFonts w:ascii="Times New Roman"/>
        </w:rPr>
        <w:t xml:space="preserve"> </w:t>
      </w:r>
      <w:r>
        <w:t>as</w:t>
      </w:r>
      <w:r>
        <w:rPr>
          <w:rFonts w:ascii="Times New Roman"/>
        </w:rPr>
        <w:t xml:space="preserve"> </w:t>
      </w:r>
      <w:r>
        <w:t>possible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above</w:t>
      </w:r>
      <w:r>
        <w:rPr>
          <w:rFonts w:ascii="Times New Roman"/>
        </w:rPr>
        <w:t xml:space="preserve"> </w:t>
      </w:r>
      <w:r>
        <w:t>ceilings.</w:t>
      </w:r>
      <w:r>
        <w:rPr>
          <w:rFonts w:ascii="Times New Roman"/>
          <w:spacing w:val="40"/>
        </w:rPr>
        <w:t xml:space="preserve"> </w:t>
      </w:r>
    </w:p>
    <w:p w14:paraId="77065E25" w14:textId="77777777" w:rsidR="0065781A" w:rsidRDefault="00EF163D">
      <w:pPr>
        <w:pStyle w:val="ListParagraph"/>
        <w:numPr>
          <w:ilvl w:val="0"/>
          <w:numId w:val="35"/>
        </w:numPr>
        <w:tabs>
          <w:tab w:val="left" w:pos="1658"/>
        </w:tabs>
        <w:spacing w:before="238"/>
        <w:ind w:right="156" w:hanging="720"/>
        <w:jc w:val="both"/>
      </w:pPr>
      <w:r>
        <w:t>Coordinate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Electrical</w:t>
      </w:r>
      <w:r>
        <w:rPr>
          <w:rFonts w:ascii="Times New Roman"/>
        </w:rPr>
        <w:t xml:space="preserve"> </w:t>
      </w:r>
      <w:r>
        <w:t>Subcontractor</w:t>
      </w:r>
      <w:r>
        <w:rPr>
          <w:rFonts w:ascii="Times New Roman"/>
        </w:rPr>
        <w:t xml:space="preserve"> </w:t>
      </w:r>
      <w:r>
        <w:t>for</w:t>
      </w:r>
      <w:r>
        <w:rPr>
          <w:rFonts w:ascii="Times New Roman"/>
        </w:rPr>
        <w:t xml:space="preserve"> </w:t>
      </w:r>
      <w:r>
        <w:t>connection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equipment.</w:t>
      </w:r>
      <w:r>
        <w:rPr>
          <w:rFonts w:ascii="Times New Roman"/>
          <w:spacing w:val="40"/>
        </w:rPr>
        <w:t xml:space="preserve"> </w:t>
      </w:r>
      <w:r>
        <w:t>Work</w:t>
      </w:r>
      <w:r>
        <w:rPr>
          <w:rFonts w:ascii="Times New Roman"/>
        </w:rPr>
        <w:t xml:space="preserve"> </w:t>
      </w:r>
      <w:r>
        <w:t>includes,</w:t>
      </w:r>
      <w:r>
        <w:rPr>
          <w:rFonts w:ascii="Times New Roman"/>
        </w:rPr>
        <w:t xml:space="preserve"> </w:t>
      </w:r>
      <w:r>
        <w:t>but</w:t>
      </w:r>
      <w:r>
        <w:rPr>
          <w:rFonts w:ascii="Times New Roman"/>
          <w:spacing w:val="40"/>
        </w:rPr>
        <w:t xml:space="preserve"> </w:t>
      </w:r>
      <w:r>
        <w:t>is</w:t>
      </w:r>
      <w:r>
        <w:rPr>
          <w:rFonts w:ascii="Times New Roman"/>
        </w:rPr>
        <w:t xml:space="preserve"> </w:t>
      </w:r>
      <w:r>
        <w:t>not</w:t>
      </w:r>
      <w:r>
        <w:rPr>
          <w:rFonts w:ascii="Times New Roman"/>
        </w:rPr>
        <w:t xml:space="preserve"> </w:t>
      </w:r>
      <w:r>
        <w:t>limited</w:t>
      </w:r>
      <w:r>
        <w:rPr>
          <w:rFonts w:ascii="Times New Roman"/>
        </w:rPr>
        <w:t xml:space="preserve"> </w:t>
      </w:r>
      <w:r>
        <w:t>to,</w:t>
      </w:r>
      <w:r>
        <w:rPr>
          <w:rFonts w:ascii="Times New Roman"/>
        </w:rPr>
        <w:t xml:space="preserve"> </w:t>
      </w:r>
      <w:r>
        <w:t>submission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approved</w:t>
      </w:r>
      <w:r>
        <w:rPr>
          <w:rFonts w:ascii="Times New Roman"/>
        </w:rPr>
        <w:t xml:space="preserve"> </w:t>
      </w:r>
      <w:r>
        <w:t>submittals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Electrical</w:t>
      </w:r>
      <w:r>
        <w:rPr>
          <w:rFonts w:ascii="Times New Roman"/>
        </w:rPr>
        <w:t xml:space="preserve"> </w:t>
      </w:r>
      <w:r>
        <w:t>Contractor</w:t>
      </w:r>
      <w:r>
        <w:rPr>
          <w:rFonts w:ascii="Times New Roman"/>
        </w:rPr>
        <w:t xml:space="preserve"> </w:t>
      </w:r>
      <w:r>
        <w:t>for</w:t>
      </w:r>
      <w:r>
        <w:rPr>
          <w:rFonts w:ascii="Times New Roman"/>
        </w:rPr>
        <w:t xml:space="preserve"> </w:t>
      </w:r>
      <w:r>
        <w:t>review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voltage,</w:t>
      </w:r>
      <w:r>
        <w:rPr>
          <w:rFonts w:ascii="Times New Roman"/>
        </w:rPr>
        <w:t xml:space="preserve"> </w:t>
      </w:r>
      <w:r>
        <w:t>coordination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terminations,</w:t>
      </w:r>
      <w:r>
        <w:rPr>
          <w:rFonts w:ascii="Times New Roman"/>
        </w:rPr>
        <w:t xml:space="preserve"> </w:t>
      </w:r>
      <w:r>
        <w:t>start-up,</w:t>
      </w:r>
      <w:r>
        <w:rPr>
          <w:rFonts w:ascii="Times New Roman"/>
        </w:rPr>
        <w:t xml:space="preserve"> </w:t>
      </w:r>
      <w:r>
        <w:t>testing,</w:t>
      </w:r>
      <w:r>
        <w:rPr>
          <w:rFonts w:ascii="Times New Roman"/>
        </w:rPr>
        <w:t xml:space="preserve"> </w:t>
      </w:r>
      <w:r>
        <w:t>trouble</w:t>
      </w:r>
      <w:r>
        <w:rPr>
          <w:rFonts w:ascii="Times New Roman"/>
        </w:rPr>
        <w:t xml:space="preserve"> </w:t>
      </w:r>
      <w:r>
        <w:t>shooting,</w:t>
      </w:r>
      <w:r>
        <w:rPr>
          <w:rFonts w:ascii="Times New Roman"/>
        </w:rPr>
        <w:t xml:space="preserve"> </w:t>
      </w:r>
      <w:r>
        <w:t>etc.</w:t>
      </w:r>
    </w:p>
    <w:p w14:paraId="4A56B949" w14:textId="77777777" w:rsidR="0065781A" w:rsidRDefault="00EF163D">
      <w:pPr>
        <w:pStyle w:val="ListParagraph"/>
        <w:numPr>
          <w:ilvl w:val="0"/>
          <w:numId w:val="35"/>
        </w:numPr>
        <w:tabs>
          <w:tab w:val="left" w:pos="1658"/>
        </w:tabs>
        <w:spacing w:before="239"/>
        <w:ind w:right="154" w:hanging="720"/>
        <w:jc w:val="both"/>
      </w:pPr>
      <w:r>
        <w:t>Provide</w:t>
      </w:r>
      <w:r>
        <w:rPr>
          <w:rFonts w:ascii="Times New Roman"/>
        </w:rPr>
        <w:t xml:space="preserve"> </w:t>
      </w:r>
      <w:r>
        <w:t>all</w:t>
      </w:r>
      <w:r>
        <w:rPr>
          <w:rFonts w:ascii="Times New Roman"/>
        </w:rPr>
        <w:t xml:space="preserve"> </w:t>
      </w:r>
      <w:r>
        <w:t>hangers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supports,</w:t>
      </w:r>
      <w:r>
        <w:rPr>
          <w:rFonts w:ascii="Times New Roman"/>
        </w:rPr>
        <w:t xml:space="preserve"> </w:t>
      </w:r>
      <w:r>
        <w:t>trapeze</w:t>
      </w:r>
      <w:r>
        <w:rPr>
          <w:rFonts w:ascii="Times New Roman"/>
        </w:rPr>
        <w:t xml:space="preserve"> </w:t>
      </w:r>
      <w:r>
        <w:t>pipe</w:t>
      </w:r>
      <w:r>
        <w:rPr>
          <w:rFonts w:ascii="Times New Roman"/>
        </w:rPr>
        <w:t xml:space="preserve"> </w:t>
      </w:r>
      <w:r>
        <w:t>hangers,</w:t>
      </w:r>
      <w:r>
        <w:rPr>
          <w:rFonts w:ascii="Times New Roman"/>
        </w:rPr>
        <w:t xml:space="preserve"> </w:t>
      </w:r>
      <w:r>
        <w:t>thermal-hanger</w:t>
      </w:r>
      <w:r>
        <w:rPr>
          <w:rFonts w:ascii="Times New Roman"/>
        </w:rPr>
        <w:t xml:space="preserve"> </w:t>
      </w:r>
      <w:r>
        <w:t>shield</w:t>
      </w:r>
      <w:r>
        <w:rPr>
          <w:rFonts w:ascii="Times New Roman"/>
        </w:rPr>
        <w:t xml:space="preserve"> </w:t>
      </w:r>
      <w:r>
        <w:t>inserts,</w:t>
      </w:r>
      <w:r>
        <w:rPr>
          <w:rFonts w:ascii="Times New Roman"/>
          <w:spacing w:val="80"/>
        </w:rPr>
        <w:t xml:space="preserve"> </w:t>
      </w:r>
      <w:r>
        <w:t>fittings,</w:t>
      </w:r>
      <w:r>
        <w:rPr>
          <w:rFonts w:ascii="Times New Roman"/>
        </w:rPr>
        <w:t xml:space="preserve"> </w:t>
      </w:r>
      <w:r>
        <w:t>valves,</w:t>
      </w:r>
      <w:r>
        <w:rPr>
          <w:rFonts w:ascii="Times New Roman"/>
        </w:rPr>
        <w:t xml:space="preserve"> </w:t>
      </w:r>
      <w:r>
        <w:t>anchors,</w:t>
      </w:r>
      <w:r>
        <w:rPr>
          <w:rFonts w:ascii="Times New Roman"/>
        </w:rPr>
        <w:t xml:space="preserve"> </w:t>
      </w:r>
      <w:r>
        <w:t>coverings,</w:t>
      </w:r>
      <w:r>
        <w:rPr>
          <w:rFonts w:ascii="Times New Roman"/>
        </w:rPr>
        <w:t xml:space="preserve"> </w:t>
      </w:r>
      <w:r>
        <w:t>equipment,</w:t>
      </w:r>
      <w:r>
        <w:rPr>
          <w:rFonts w:ascii="Times New Roman"/>
        </w:rPr>
        <w:t xml:space="preserve"> </w:t>
      </w:r>
      <w:r>
        <w:t>vibration</w:t>
      </w:r>
      <w:r>
        <w:rPr>
          <w:rFonts w:ascii="Times New Roman"/>
        </w:rPr>
        <w:t xml:space="preserve"> </w:t>
      </w:r>
      <w:r>
        <w:t>isolation,</w:t>
      </w:r>
      <w:r>
        <w:rPr>
          <w:rFonts w:ascii="Times New Roman"/>
        </w:rPr>
        <w:t xml:space="preserve"> </w:t>
      </w:r>
      <w:r>
        <w:t>etc.</w:t>
      </w:r>
    </w:p>
    <w:p w14:paraId="6A54FA65" w14:textId="77777777" w:rsidR="0065781A" w:rsidRDefault="00EF163D">
      <w:pPr>
        <w:pStyle w:val="ListParagraph"/>
        <w:numPr>
          <w:ilvl w:val="0"/>
          <w:numId w:val="35"/>
        </w:numPr>
        <w:tabs>
          <w:tab w:val="left" w:pos="1656"/>
          <w:tab w:val="left" w:pos="1658"/>
        </w:tabs>
        <w:spacing w:before="241"/>
        <w:ind w:right="153" w:hanging="720"/>
        <w:jc w:val="both"/>
      </w:pPr>
      <w:r>
        <w:t>Fire</w:t>
      </w:r>
      <w:r>
        <w:rPr>
          <w:rFonts w:ascii="Times New Roman"/>
        </w:rPr>
        <w:t xml:space="preserve"> </w:t>
      </w:r>
      <w:r>
        <w:t>dampers,</w:t>
      </w:r>
      <w:r>
        <w:rPr>
          <w:rFonts w:ascii="Times New Roman"/>
        </w:rPr>
        <w:t xml:space="preserve"> </w:t>
      </w:r>
      <w:r>
        <w:t>smoke</w:t>
      </w:r>
      <w:r>
        <w:rPr>
          <w:rFonts w:ascii="Times New Roman"/>
        </w:rPr>
        <w:t xml:space="preserve"> </w:t>
      </w:r>
      <w:r>
        <w:t>dampers</w:t>
      </w:r>
      <w:r>
        <w:rPr>
          <w:rFonts w:ascii="Times New Roman"/>
        </w:rPr>
        <w:t xml:space="preserve"> </w:t>
      </w:r>
      <w:r>
        <w:t>or</w:t>
      </w:r>
      <w:r>
        <w:rPr>
          <w:rFonts w:ascii="Times New Roman"/>
        </w:rPr>
        <w:t xml:space="preserve"> </w:t>
      </w:r>
      <w:r>
        <w:t>combination</w:t>
      </w:r>
      <w:r>
        <w:rPr>
          <w:rFonts w:ascii="Times New Roman"/>
        </w:rPr>
        <w:t xml:space="preserve"> </w:t>
      </w:r>
      <w:r>
        <w:t>fire</w:t>
      </w:r>
      <w:r>
        <w:rPr>
          <w:rFonts w:ascii="Times New Roman"/>
        </w:rPr>
        <w:t xml:space="preserve"> </w:t>
      </w:r>
      <w:r>
        <w:t>/</w:t>
      </w:r>
      <w:r>
        <w:rPr>
          <w:rFonts w:ascii="Times New Roman"/>
        </w:rPr>
        <w:t xml:space="preserve"> </w:t>
      </w:r>
      <w:r>
        <w:t>smoke</w:t>
      </w:r>
      <w:r>
        <w:rPr>
          <w:rFonts w:ascii="Times New Roman"/>
        </w:rPr>
        <w:t xml:space="preserve"> </w:t>
      </w:r>
      <w:r>
        <w:t>dampers</w:t>
      </w:r>
      <w:r>
        <w:rPr>
          <w:rFonts w:ascii="Times New Roman"/>
        </w:rPr>
        <w:t xml:space="preserve"> </w:t>
      </w:r>
      <w:r>
        <w:t>shall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provided</w:t>
      </w:r>
      <w:r>
        <w:rPr>
          <w:rFonts w:ascii="Times New Roman"/>
        </w:rPr>
        <w:t xml:space="preserve"> </w:t>
      </w:r>
      <w:r>
        <w:t>as</w:t>
      </w:r>
      <w:r>
        <w:rPr>
          <w:rFonts w:ascii="Times New Roman"/>
        </w:rPr>
        <w:t xml:space="preserve"> </w:t>
      </w:r>
      <w:r>
        <w:t>required</w:t>
      </w:r>
      <w:r>
        <w:rPr>
          <w:rFonts w:ascii="Times New Roman"/>
        </w:rPr>
        <w:t xml:space="preserve"> </w:t>
      </w:r>
      <w:r>
        <w:t>by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OBC</w:t>
      </w:r>
      <w:r>
        <w:rPr>
          <w:rFonts w:ascii="Times New Roman"/>
        </w:rPr>
        <w:t xml:space="preserve"> </w:t>
      </w:r>
      <w:r>
        <w:t>or</w:t>
      </w:r>
      <w:r>
        <w:rPr>
          <w:rFonts w:ascii="Times New Roman"/>
          <w:spacing w:val="40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Authority</w:t>
      </w:r>
      <w:r>
        <w:rPr>
          <w:rFonts w:ascii="Times New Roman"/>
        </w:rPr>
        <w:t xml:space="preserve"> </w:t>
      </w:r>
      <w:r>
        <w:t>Having</w:t>
      </w:r>
      <w:r>
        <w:rPr>
          <w:rFonts w:ascii="Times New Roman"/>
        </w:rPr>
        <w:t xml:space="preserve"> </w:t>
      </w:r>
      <w:r>
        <w:t>Jurisdiction.</w:t>
      </w:r>
    </w:p>
    <w:p w14:paraId="7CED6C8F" w14:textId="77777777" w:rsidR="004D5DEF" w:rsidRPr="004D5DEF" w:rsidRDefault="004D5DEF" w:rsidP="004D5DEF"/>
    <w:p w14:paraId="5C991695" w14:textId="77777777" w:rsidR="0065781A" w:rsidRDefault="00EF163D" w:rsidP="00C323DD">
      <w:pPr>
        <w:pStyle w:val="Heading2"/>
        <w:numPr>
          <w:ilvl w:val="0"/>
          <w:numId w:val="46"/>
        </w:numPr>
        <w:tabs>
          <w:tab w:val="left" w:pos="1197"/>
        </w:tabs>
        <w:spacing w:before="65"/>
        <w:ind w:left="900" w:hanging="421"/>
      </w:pPr>
      <w:r>
        <w:t>Design</w:t>
      </w:r>
      <w:r>
        <w:rPr>
          <w:rFonts w:ascii="Times New Roman"/>
          <w:b w:val="0"/>
          <w:spacing w:val="57"/>
        </w:rPr>
        <w:t xml:space="preserve"> </w:t>
      </w:r>
      <w:r>
        <w:rPr>
          <w:spacing w:val="-2"/>
        </w:rPr>
        <w:t>Criteria</w:t>
      </w:r>
    </w:p>
    <w:p w14:paraId="78044404" w14:textId="77777777" w:rsidR="0065781A" w:rsidRDefault="0065781A">
      <w:pPr>
        <w:pStyle w:val="BodyText"/>
        <w:spacing w:before="19"/>
        <w:rPr>
          <w:b/>
        </w:rPr>
      </w:pPr>
    </w:p>
    <w:p w14:paraId="56B25140" w14:textId="2E806CDF" w:rsidR="0065781A" w:rsidRDefault="00EF163D">
      <w:pPr>
        <w:pStyle w:val="ListParagraph"/>
        <w:numPr>
          <w:ilvl w:val="0"/>
          <w:numId w:val="36"/>
        </w:numPr>
        <w:tabs>
          <w:tab w:val="left" w:pos="1656"/>
          <w:tab w:val="left" w:pos="1658"/>
        </w:tabs>
        <w:ind w:right="155"/>
        <w:jc w:val="both"/>
      </w:pPr>
      <w:r>
        <w:t>This</w:t>
      </w:r>
      <w:r>
        <w:rPr>
          <w:rFonts w:ascii="Times New Roman"/>
        </w:rPr>
        <w:t xml:space="preserve"> </w:t>
      </w:r>
      <w:r>
        <w:t>document</w:t>
      </w:r>
      <w:r>
        <w:rPr>
          <w:rFonts w:ascii="Times New Roman"/>
        </w:rPr>
        <w:t xml:space="preserve"> </w:t>
      </w:r>
      <w:r>
        <w:t>describes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criteria</w:t>
      </w:r>
      <w:r>
        <w:rPr>
          <w:rFonts w:ascii="Times New Roman"/>
        </w:rPr>
        <w:t xml:space="preserve"> </w:t>
      </w:r>
      <w:r>
        <w:t>for</w:t>
      </w:r>
      <w:r>
        <w:rPr>
          <w:rFonts w:ascii="Times New Roman"/>
        </w:rPr>
        <w:t xml:space="preserve"> </w:t>
      </w:r>
      <w:r>
        <w:t>a</w:t>
      </w:r>
      <w:r>
        <w:rPr>
          <w:rFonts w:ascii="Times New Roman"/>
        </w:rPr>
        <w:t xml:space="preserve"> </w:t>
      </w:r>
      <w:r>
        <w:t>high</w:t>
      </w:r>
      <w:r w:rsidR="00C323DD">
        <w:rPr>
          <w:rFonts w:ascii="Times New Roman"/>
        </w:rPr>
        <w:t xml:space="preserve"> </w:t>
      </w:r>
      <w:r>
        <w:t>rise</w:t>
      </w:r>
      <w:r>
        <w:rPr>
          <w:rFonts w:ascii="Times New Roman"/>
        </w:rPr>
        <w:t xml:space="preserve"> </w:t>
      </w:r>
      <w:r>
        <w:t>residential</w:t>
      </w:r>
      <w:r>
        <w:rPr>
          <w:rFonts w:ascii="Times New Roman"/>
        </w:rPr>
        <w:t xml:space="preserve"> </w:t>
      </w:r>
      <w:r>
        <w:t>facility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a</w:t>
      </w:r>
      <w:r>
        <w:rPr>
          <w:rFonts w:ascii="Times New Roman"/>
        </w:rPr>
        <w:t xml:space="preserve"> </w:t>
      </w:r>
      <w:r>
        <w:t>mixed</w:t>
      </w:r>
      <w:r>
        <w:rPr>
          <w:rFonts w:ascii="Times New Roman"/>
        </w:rPr>
        <w:t xml:space="preserve"> </w:t>
      </w:r>
      <w:r>
        <w:t>use</w:t>
      </w:r>
      <w:r>
        <w:rPr>
          <w:rFonts w:ascii="Times New Roman"/>
        </w:rPr>
        <w:t xml:space="preserve"> </w:t>
      </w:r>
      <w:r>
        <w:t>occupancy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commercial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living</w:t>
      </w:r>
      <w:r>
        <w:rPr>
          <w:rFonts w:ascii="Times New Roman"/>
        </w:rPr>
        <w:t xml:space="preserve"> </w:t>
      </w:r>
      <w:r>
        <w:t>spaces.</w:t>
      </w:r>
    </w:p>
    <w:p w14:paraId="11E3F193" w14:textId="77777777" w:rsidR="0065781A" w:rsidRDefault="0065781A">
      <w:pPr>
        <w:pStyle w:val="BodyText"/>
        <w:spacing w:before="23"/>
      </w:pPr>
    </w:p>
    <w:p w14:paraId="70B74866" w14:textId="77777777" w:rsidR="0065781A" w:rsidRDefault="00EF163D">
      <w:pPr>
        <w:pStyle w:val="ListParagraph"/>
        <w:numPr>
          <w:ilvl w:val="0"/>
          <w:numId w:val="36"/>
        </w:numPr>
        <w:tabs>
          <w:tab w:val="left" w:pos="1658"/>
        </w:tabs>
        <w:spacing w:before="1"/>
      </w:pPr>
      <w:r>
        <w:t>The</w:t>
      </w:r>
      <w:r>
        <w:rPr>
          <w:rFonts w:ascii="Times New Roman"/>
          <w:spacing w:val="46"/>
        </w:rPr>
        <w:t xml:space="preserve"> </w:t>
      </w:r>
      <w:r>
        <w:t>building</w:t>
      </w:r>
      <w:r>
        <w:rPr>
          <w:rFonts w:ascii="Times New Roman"/>
          <w:spacing w:val="46"/>
        </w:rPr>
        <w:t xml:space="preserve"> </w:t>
      </w:r>
      <w:r>
        <w:t>shall</w:t>
      </w:r>
      <w:r>
        <w:rPr>
          <w:rFonts w:ascii="Times New Roman"/>
          <w:spacing w:val="48"/>
        </w:rPr>
        <w:t xml:space="preserve"> </w:t>
      </w:r>
      <w:r>
        <w:t>be</w:t>
      </w:r>
      <w:r>
        <w:rPr>
          <w:rFonts w:ascii="Times New Roman"/>
          <w:spacing w:val="49"/>
        </w:rPr>
        <w:t xml:space="preserve"> </w:t>
      </w:r>
      <w:r>
        <w:t>designed</w:t>
      </w:r>
      <w:r>
        <w:rPr>
          <w:rFonts w:ascii="Times New Roman"/>
          <w:spacing w:val="48"/>
        </w:rPr>
        <w:t xml:space="preserve"> </w:t>
      </w:r>
      <w:r>
        <w:t>in</w:t>
      </w:r>
      <w:r>
        <w:rPr>
          <w:rFonts w:ascii="Times New Roman"/>
          <w:spacing w:val="48"/>
        </w:rPr>
        <w:t xml:space="preserve"> </w:t>
      </w:r>
      <w:r>
        <w:t>accordance</w:t>
      </w:r>
      <w:r>
        <w:rPr>
          <w:rFonts w:ascii="Times New Roman"/>
          <w:spacing w:val="44"/>
        </w:rPr>
        <w:t xml:space="preserve"> </w:t>
      </w:r>
      <w:r>
        <w:t>with</w:t>
      </w:r>
      <w:r>
        <w:rPr>
          <w:rFonts w:ascii="Times New Roman"/>
          <w:spacing w:val="49"/>
        </w:rPr>
        <w:t xml:space="preserve"> </w:t>
      </w:r>
      <w:r>
        <w:t>the</w:t>
      </w:r>
      <w:r>
        <w:rPr>
          <w:rFonts w:ascii="Times New Roman"/>
          <w:spacing w:val="46"/>
        </w:rPr>
        <w:t xml:space="preserve"> </w:t>
      </w:r>
      <w:r>
        <w:t>following</w:t>
      </w:r>
      <w:r>
        <w:rPr>
          <w:rFonts w:ascii="Times New Roman"/>
        </w:rPr>
        <w:t xml:space="preserve"> </w:t>
      </w:r>
      <w:r>
        <w:t>outdoor</w:t>
      </w:r>
      <w:r>
        <w:rPr>
          <w:rFonts w:ascii="Times New Roman"/>
          <w:spacing w:val="52"/>
        </w:rPr>
        <w:t xml:space="preserve"> </w:t>
      </w:r>
      <w:r>
        <w:t>air</w:t>
      </w:r>
      <w:r>
        <w:rPr>
          <w:rFonts w:ascii="Times New Roman"/>
          <w:spacing w:val="46"/>
        </w:rPr>
        <w:t xml:space="preserve"> </w:t>
      </w:r>
      <w:r>
        <w:rPr>
          <w:spacing w:val="-2"/>
        </w:rPr>
        <w:t>conditions.</w:t>
      </w:r>
    </w:p>
    <w:p w14:paraId="42617381" w14:textId="77777777" w:rsidR="0065781A" w:rsidRDefault="0065781A">
      <w:pPr>
        <w:pStyle w:val="BodyText"/>
      </w:pPr>
    </w:p>
    <w:p w14:paraId="16D50C05" w14:textId="158830F0" w:rsidR="00E06C21" w:rsidRDefault="00EF163D" w:rsidP="00E06C21">
      <w:pPr>
        <w:pStyle w:val="BodyText"/>
        <w:tabs>
          <w:tab w:val="left" w:pos="4293"/>
          <w:tab w:val="left" w:pos="4749"/>
          <w:tab w:val="left" w:pos="5167"/>
        </w:tabs>
        <w:ind w:left="1723" w:right="2820" w:hanging="24"/>
      </w:pPr>
      <w:r>
        <w:t>Summer</w:t>
      </w:r>
      <w:r>
        <w:rPr>
          <w:rFonts w:ascii="Times New Roman"/>
        </w:rPr>
        <w:t xml:space="preserve"> </w:t>
      </w:r>
      <w:r>
        <w:t>dry</w:t>
      </w:r>
      <w:r>
        <w:rPr>
          <w:rFonts w:ascii="Times New Roman"/>
        </w:rPr>
        <w:t xml:space="preserve"> </w:t>
      </w:r>
      <w:r>
        <w:t>/</w:t>
      </w:r>
      <w:r>
        <w:rPr>
          <w:rFonts w:ascii="Times New Roman"/>
        </w:rPr>
        <w:t xml:space="preserve"> </w:t>
      </w:r>
      <w:r>
        <w:t>Wet</w:t>
      </w:r>
      <w:r>
        <w:rPr>
          <w:rFonts w:ascii="Times New Roman"/>
        </w:rPr>
        <w:t xml:space="preserve"> </w:t>
      </w:r>
      <w:r>
        <w:t>bulb;</w:t>
      </w:r>
      <w:r>
        <w:rPr>
          <w:rFonts w:ascii="Times New Roman"/>
        </w:rPr>
        <w:tab/>
      </w:r>
      <w:r>
        <w:t>9</w:t>
      </w:r>
      <w:r w:rsidR="00C323DD">
        <w:t>3</w:t>
      </w:r>
      <w:r>
        <w:rPr>
          <w:rFonts w:ascii="Times New Roman"/>
        </w:rPr>
        <w:t xml:space="preserve"> </w:t>
      </w:r>
      <w:r>
        <w:t>/</w:t>
      </w:r>
      <w:r>
        <w:rPr>
          <w:rFonts w:ascii="Times New Roman"/>
        </w:rPr>
        <w:t xml:space="preserve"> </w:t>
      </w:r>
      <w:r>
        <w:t>7</w:t>
      </w:r>
      <w:r w:rsidR="00C323DD">
        <w:t>5</w:t>
      </w:r>
      <w:r w:rsidR="00E06C21">
        <w:rPr>
          <w:rFonts w:ascii="Times New Roman"/>
          <w:spacing w:val="80"/>
        </w:rPr>
        <w:t xml:space="preserve"> </w:t>
      </w:r>
      <w:r w:rsidR="00E06C21" w:rsidRPr="00E06C21">
        <w:t>degrees F</w:t>
      </w:r>
    </w:p>
    <w:p w14:paraId="2F98FED8" w14:textId="6001330F" w:rsidR="0065781A" w:rsidRDefault="00EF163D" w:rsidP="00E06C21">
      <w:pPr>
        <w:pStyle w:val="BodyText"/>
        <w:tabs>
          <w:tab w:val="left" w:pos="4293"/>
          <w:tab w:val="left" w:pos="4749"/>
          <w:tab w:val="left" w:pos="5167"/>
        </w:tabs>
        <w:ind w:left="1723" w:right="3540" w:hanging="24"/>
      </w:pPr>
      <w:r>
        <w:t>Winter</w:t>
      </w:r>
      <w:r>
        <w:rPr>
          <w:rFonts w:ascii="Times New Roman"/>
          <w:spacing w:val="-9"/>
        </w:rPr>
        <w:t xml:space="preserve"> </w:t>
      </w:r>
      <w:r>
        <w:t>dry</w:t>
      </w:r>
      <w:r>
        <w:rPr>
          <w:rFonts w:ascii="Times New Roman"/>
          <w:spacing w:val="-11"/>
        </w:rPr>
        <w:t xml:space="preserve"> </w:t>
      </w:r>
      <w:r>
        <w:rPr>
          <w:spacing w:val="-4"/>
          <w:w w:val="95"/>
        </w:rPr>
        <w:t>bulb;</w:t>
      </w:r>
      <w:r w:rsidR="00E06C21">
        <w:rPr>
          <w:rFonts w:ascii="Times New Roman"/>
        </w:rPr>
        <w:t xml:space="preserve">                              </w:t>
      </w:r>
      <w:r w:rsidR="00C323DD" w:rsidRPr="00C323DD">
        <w:t>0</w:t>
      </w:r>
      <w:r w:rsidR="00E06C21">
        <w:rPr>
          <w:rFonts w:ascii="Times New Roman"/>
        </w:rPr>
        <w:t xml:space="preserve">   </w:t>
      </w:r>
      <w:r>
        <w:t>degrees</w:t>
      </w:r>
      <w:r>
        <w:rPr>
          <w:rFonts w:ascii="Times New Roman"/>
          <w:spacing w:val="-9"/>
        </w:rPr>
        <w:t xml:space="preserve"> </w:t>
      </w:r>
      <w:r>
        <w:rPr>
          <w:spacing w:val="-10"/>
        </w:rPr>
        <w:t>F</w:t>
      </w:r>
    </w:p>
    <w:p w14:paraId="1B757C4A" w14:textId="3426BBDC" w:rsidR="0065781A" w:rsidRDefault="00EF163D">
      <w:pPr>
        <w:pStyle w:val="ListParagraph"/>
        <w:numPr>
          <w:ilvl w:val="0"/>
          <w:numId w:val="36"/>
        </w:numPr>
        <w:tabs>
          <w:tab w:val="left" w:pos="1656"/>
          <w:tab w:val="left" w:pos="1658"/>
        </w:tabs>
        <w:spacing w:before="253"/>
        <w:ind w:right="148"/>
        <w:jc w:val="both"/>
      </w:pPr>
      <w:r>
        <w:t>The</w:t>
      </w:r>
      <w:r>
        <w:rPr>
          <w:rFonts w:ascii="Times New Roman"/>
        </w:rPr>
        <w:t xml:space="preserve"> </w:t>
      </w:r>
      <w:r>
        <w:t>building</w:t>
      </w:r>
      <w:r>
        <w:rPr>
          <w:rFonts w:ascii="Times New Roman"/>
        </w:rPr>
        <w:t xml:space="preserve"> </w:t>
      </w:r>
      <w:r>
        <w:t>shall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designed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accordance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ASHRAE</w:t>
      </w:r>
      <w:r>
        <w:rPr>
          <w:rFonts w:ascii="Times New Roman"/>
        </w:rPr>
        <w:t xml:space="preserve"> </w:t>
      </w:r>
      <w:r>
        <w:t>Standard</w:t>
      </w:r>
      <w:r>
        <w:rPr>
          <w:rFonts w:ascii="Times New Roman"/>
        </w:rPr>
        <w:t xml:space="preserve"> </w:t>
      </w:r>
      <w:r>
        <w:t>55-20</w:t>
      </w:r>
      <w:r w:rsidR="00C323DD">
        <w:t>23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following</w:t>
      </w:r>
      <w:r>
        <w:rPr>
          <w:rFonts w:ascii="Times New Roman"/>
        </w:rPr>
        <w:t xml:space="preserve"> </w:t>
      </w:r>
      <w:r>
        <w:t>indoor</w:t>
      </w:r>
      <w:r>
        <w:rPr>
          <w:rFonts w:ascii="Times New Roman"/>
        </w:rPr>
        <w:t xml:space="preserve"> </w:t>
      </w:r>
      <w:r>
        <w:t>conditions.</w:t>
      </w:r>
      <w:r>
        <w:rPr>
          <w:rFonts w:ascii="Times New Roman"/>
        </w:rPr>
        <w:t xml:space="preserve"> </w:t>
      </w:r>
      <w:r>
        <w:t>If</w:t>
      </w:r>
      <w:r>
        <w:rPr>
          <w:rFonts w:ascii="Times New Roman"/>
        </w:rPr>
        <w:t xml:space="preserve"> </w:t>
      </w:r>
      <w:r>
        <w:t>conflict</w:t>
      </w:r>
      <w:r>
        <w:rPr>
          <w:rFonts w:ascii="Times New Roman"/>
        </w:rPr>
        <w:t xml:space="preserve"> </w:t>
      </w:r>
      <w:r>
        <w:t>shall</w:t>
      </w:r>
      <w:r>
        <w:rPr>
          <w:rFonts w:ascii="Times New Roman"/>
        </w:rPr>
        <w:t xml:space="preserve"> </w:t>
      </w:r>
      <w:r>
        <w:t>occur</w:t>
      </w:r>
      <w:r>
        <w:rPr>
          <w:rFonts w:ascii="Times New Roman"/>
        </w:rPr>
        <w:t xml:space="preserve"> </w:t>
      </w:r>
      <w:r>
        <w:t>between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provided</w:t>
      </w:r>
      <w:r>
        <w:rPr>
          <w:rFonts w:ascii="Times New Roman"/>
        </w:rPr>
        <w:t xml:space="preserve"> </w:t>
      </w:r>
      <w:r>
        <w:t>values</w:t>
      </w:r>
      <w:r>
        <w:rPr>
          <w:rFonts w:ascii="Times New Roman"/>
        </w:rPr>
        <w:t xml:space="preserve"> </w:t>
      </w:r>
      <w:r>
        <w:t>below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values</w:t>
      </w:r>
      <w:r>
        <w:rPr>
          <w:rFonts w:ascii="Times New Roman"/>
        </w:rPr>
        <w:t xml:space="preserve"> </w:t>
      </w:r>
      <w:r>
        <w:t>recommended</w:t>
      </w:r>
      <w:r>
        <w:rPr>
          <w:rFonts w:ascii="Times New Roman"/>
        </w:rPr>
        <w:t xml:space="preserve"> </w:t>
      </w:r>
      <w:r>
        <w:t>by</w:t>
      </w:r>
      <w:r>
        <w:rPr>
          <w:rFonts w:ascii="Times New Roman"/>
        </w:rPr>
        <w:t xml:space="preserve"> </w:t>
      </w:r>
      <w:r>
        <w:t>ASHRAE</w:t>
      </w:r>
      <w:r>
        <w:rPr>
          <w:rFonts w:ascii="Times New Roman"/>
        </w:rPr>
        <w:t xml:space="preserve"> </w:t>
      </w:r>
      <w:r>
        <w:t>Standard</w:t>
      </w:r>
      <w:r>
        <w:rPr>
          <w:rFonts w:ascii="Times New Roman"/>
        </w:rPr>
        <w:t xml:space="preserve"> </w:t>
      </w:r>
      <w:r>
        <w:t>55-20</w:t>
      </w:r>
      <w:r w:rsidR="00C323DD">
        <w:t>23</w:t>
      </w:r>
      <w:r>
        <w:t>,</w:t>
      </w:r>
      <w:r>
        <w:rPr>
          <w:rFonts w:ascii="Times New Roman"/>
        </w:rPr>
        <w:t xml:space="preserve"> </w:t>
      </w:r>
      <w:r>
        <w:t>recommended</w:t>
      </w:r>
      <w:r>
        <w:rPr>
          <w:rFonts w:ascii="Times New Roman"/>
        </w:rPr>
        <w:t xml:space="preserve"> </w:t>
      </w:r>
      <w:r>
        <w:t>values</w:t>
      </w:r>
      <w:r>
        <w:rPr>
          <w:rFonts w:ascii="Times New Roman"/>
        </w:rPr>
        <w:t xml:space="preserve"> </w:t>
      </w:r>
      <w:r>
        <w:t>by</w:t>
      </w:r>
      <w:r>
        <w:rPr>
          <w:rFonts w:ascii="Times New Roman"/>
        </w:rPr>
        <w:t xml:space="preserve"> </w:t>
      </w:r>
      <w:r>
        <w:t>ASHRAE</w:t>
      </w:r>
      <w:r>
        <w:rPr>
          <w:rFonts w:ascii="Times New Roman"/>
        </w:rPr>
        <w:t xml:space="preserve"> </w:t>
      </w:r>
      <w:r>
        <w:t>Standard</w:t>
      </w:r>
      <w:r>
        <w:rPr>
          <w:rFonts w:ascii="Times New Roman"/>
        </w:rPr>
        <w:t xml:space="preserve"> </w:t>
      </w:r>
      <w:r>
        <w:t>55-20</w:t>
      </w:r>
      <w:r w:rsidR="00C323DD">
        <w:t>23</w:t>
      </w:r>
      <w:r>
        <w:rPr>
          <w:rFonts w:ascii="Times New Roman"/>
        </w:rPr>
        <w:t xml:space="preserve"> </w:t>
      </w:r>
      <w:r>
        <w:t>shall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used.</w:t>
      </w:r>
    </w:p>
    <w:p w14:paraId="052DD1DE" w14:textId="77777777" w:rsidR="0065781A" w:rsidRDefault="0065781A">
      <w:pPr>
        <w:pStyle w:val="BodyText"/>
        <w:spacing w:before="66"/>
      </w:pPr>
    </w:p>
    <w:p w14:paraId="5541A20C" w14:textId="77777777" w:rsidR="00C323DD" w:rsidRDefault="00C323DD">
      <w:pPr>
        <w:pStyle w:val="BodyText"/>
        <w:spacing w:before="66"/>
      </w:pPr>
    </w:p>
    <w:p w14:paraId="49D8E0DA" w14:textId="77777777" w:rsidR="0065781A" w:rsidRDefault="00EF163D">
      <w:pPr>
        <w:pStyle w:val="BodyText"/>
        <w:tabs>
          <w:tab w:val="left" w:pos="7977"/>
        </w:tabs>
        <w:spacing w:before="1" w:line="252" w:lineRule="exact"/>
        <w:ind w:left="5613"/>
      </w:pPr>
      <w:r>
        <w:rPr>
          <w:spacing w:val="-2"/>
          <w:u w:val="single"/>
        </w:rPr>
        <w:lastRenderedPageBreak/>
        <w:t>Summer</w:t>
      </w:r>
      <w:r>
        <w:rPr>
          <w:rFonts w:ascii="Times New Roman"/>
        </w:rPr>
        <w:tab/>
      </w:r>
      <w:r>
        <w:rPr>
          <w:spacing w:val="-2"/>
          <w:u w:val="single"/>
        </w:rPr>
        <w:t>Winter</w:t>
      </w:r>
    </w:p>
    <w:p w14:paraId="2036F5AC" w14:textId="77777777" w:rsidR="0065781A" w:rsidRDefault="00EF163D">
      <w:pPr>
        <w:pStyle w:val="BodyText"/>
        <w:tabs>
          <w:tab w:val="left" w:pos="5613"/>
          <w:tab w:val="left" w:pos="7977"/>
        </w:tabs>
        <w:spacing w:line="252" w:lineRule="exact"/>
        <w:ind w:left="1658"/>
      </w:pPr>
      <w:r>
        <w:rPr>
          <w:spacing w:val="-2"/>
        </w:rPr>
        <w:t>Commercial</w:t>
      </w:r>
      <w:r>
        <w:rPr>
          <w:rFonts w:ascii="Times New Roman"/>
          <w:spacing w:val="-2"/>
        </w:rPr>
        <w:t xml:space="preserve"> </w:t>
      </w:r>
      <w:r>
        <w:rPr>
          <w:spacing w:val="-2"/>
        </w:rPr>
        <w:t>Spaces</w:t>
      </w:r>
      <w:r>
        <w:rPr>
          <w:rFonts w:ascii="Times New Roman"/>
        </w:rPr>
        <w:tab/>
      </w:r>
      <w:r>
        <w:t>74</w:t>
      </w:r>
      <w:r>
        <w:rPr>
          <w:rFonts w:ascii="Times New Roman"/>
          <w:spacing w:val="-1"/>
        </w:rPr>
        <w:t xml:space="preserve"> </w:t>
      </w:r>
      <w:r>
        <w:rPr>
          <w:spacing w:val="-10"/>
        </w:rPr>
        <w:t>F</w:t>
      </w:r>
      <w:r>
        <w:rPr>
          <w:rFonts w:ascii="Times New Roman"/>
        </w:rPr>
        <w:tab/>
      </w:r>
      <w:r>
        <w:t>72</w:t>
      </w:r>
      <w:r>
        <w:rPr>
          <w:rFonts w:ascii="Times New Roman"/>
          <w:spacing w:val="1"/>
        </w:rPr>
        <w:t xml:space="preserve"> </w:t>
      </w:r>
      <w:r>
        <w:rPr>
          <w:spacing w:val="-10"/>
        </w:rPr>
        <w:t>F</w:t>
      </w:r>
    </w:p>
    <w:p w14:paraId="777B7F3A" w14:textId="77777777" w:rsidR="0065781A" w:rsidRDefault="00EF163D">
      <w:pPr>
        <w:pStyle w:val="BodyText"/>
        <w:tabs>
          <w:tab w:val="left" w:pos="5613"/>
          <w:tab w:val="left" w:pos="7977"/>
        </w:tabs>
        <w:spacing w:line="252" w:lineRule="exact"/>
        <w:ind w:left="1658"/>
      </w:pPr>
      <w:r>
        <w:rPr>
          <w:spacing w:val="-2"/>
        </w:rPr>
        <w:t>Residences</w:t>
      </w:r>
      <w:r>
        <w:rPr>
          <w:rFonts w:ascii="Times New Roman"/>
        </w:rPr>
        <w:tab/>
      </w:r>
      <w:r>
        <w:t>74</w:t>
      </w:r>
      <w:r>
        <w:rPr>
          <w:rFonts w:ascii="Times New Roman"/>
          <w:spacing w:val="-1"/>
        </w:rPr>
        <w:t xml:space="preserve"> </w:t>
      </w:r>
      <w:r>
        <w:rPr>
          <w:spacing w:val="-10"/>
        </w:rPr>
        <w:t>F</w:t>
      </w:r>
      <w:r>
        <w:rPr>
          <w:rFonts w:ascii="Times New Roman"/>
        </w:rPr>
        <w:tab/>
      </w:r>
      <w:r>
        <w:t>72</w:t>
      </w:r>
      <w:r>
        <w:rPr>
          <w:rFonts w:ascii="Times New Roman"/>
          <w:spacing w:val="1"/>
        </w:rPr>
        <w:t xml:space="preserve"> </w:t>
      </w:r>
      <w:r>
        <w:rPr>
          <w:spacing w:val="-10"/>
        </w:rPr>
        <w:t>F</w:t>
      </w:r>
    </w:p>
    <w:p w14:paraId="57CCD9AB" w14:textId="77777777" w:rsidR="0065781A" w:rsidRDefault="00EF163D">
      <w:pPr>
        <w:pStyle w:val="BodyText"/>
        <w:tabs>
          <w:tab w:val="left" w:pos="5613"/>
          <w:tab w:val="left" w:pos="7977"/>
        </w:tabs>
        <w:spacing w:before="6" w:line="250" w:lineRule="exact"/>
        <w:ind w:left="1658"/>
      </w:pPr>
      <w:r>
        <w:rPr>
          <w:spacing w:val="-2"/>
        </w:rPr>
        <w:t>Corridors</w:t>
      </w:r>
      <w:r>
        <w:rPr>
          <w:rFonts w:ascii="Times New Roman"/>
        </w:rPr>
        <w:tab/>
      </w:r>
      <w:r>
        <w:t>76</w:t>
      </w:r>
      <w:r>
        <w:rPr>
          <w:rFonts w:ascii="Times New Roman"/>
          <w:spacing w:val="-1"/>
        </w:rPr>
        <w:t xml:space="preserve"> </w:t>
      </w:r>
      <w:r>
        <w:rPr>
          <w:spacing w:val="-10"/>
        </w:rPr>
        <w:t>F</w:t>
      </w:r>
      <w:r>
        <w:rPr>
          <w:rFonts w:ascii="Times New Roman"/>
        </w:rPr>
        <w:tab/>
      </w:r>
      <w:r>
        <w:t>72</w:t>
      </w:r>
      <w:r>
        <w:rPr>
          <w:rFonts w:ascii="Times New Roman"/>
          <w:spacing w:val="1"/>
        </w:rPr>
        <w:t xml:space="preserve"> </w:t>
      </w:r>
      <w:r>
        <w:rPr>
          <w:spacing w:val="-10"/>
        </w:rPr>
        <w:t>F</w:t>
      </w:r>
    </w:p>
    <w:p w14:paraId="68C749DD" w14:textId="77777777" w:rsidR="0065781A" w:rsidRDefault="00EF163D">
      <w:pPr>
        <w:pStyle w:val="BodyText"/>
        <w:tabs>
          <w:tab w:val="left" w:pos="5613"/>
          <w:tab w:val="left" w:pos="7977"/>
        </w:tabs>
        <w:spacing w:line="250" w:lineRule="exact"/>
        <w:ind w:left="1658"/>
      </w:pPr>
      <w:r>
        <w:rPr>
          <w:spacing w:val="-2"/>
        </w:rPr>
        <w:t>Stairwells</w:t>
      </w:r>
      <w:r>
        <w:rPr>
          <w:rFonts w:ascii="Times New Roman"/>
        </w:rPr>
        <w:tab/>
      </w:r>
      <w:r>
        <w:t>85</w:t>
      </w:r>
      <w:r>
        <w:rPr>
          <w:rFonts w:ascii="Times New Roman"/>
          <w:spacing w:val="-3"/>
        </w:rPr>
        <w:t xml:space="preserve"> </w:t>
      </w:r>
      <w:r>
        <w:rPr>
          <w:spacing w:val="-10"/>
        </w:rPr>
        <w:t>F</w:t>
      </w:r>
      <w:r>
        <w:rPr>
          <w:rFonts w:ascii="Times New Roman"/>
        </w:rPr>
        <w:tab/>
      </w:r>
      <w:r>
        <w:t>60</w:t>
      </w:r>
      <w:r>
        <w:rPr>
          <w:rFonts w:ascii="Times New Roman"/>
          <w:spacing w:val="-3"/>
        </w:rPr>
        <w:t xml:space="preserve"> </w:t>
      </w:r>
      <w:r>
        <w:rPr>
          <w:spacing w:val="-10"/>
        </w:rPr>
        <w:t>F</w:t>
      </w:r>
    </w:p>
    <w:p w14:paraId="40698DD5" w14:textId="77777777" w:rsidR="0065781A" w:rsidRDefault="00EF163D">
      <w:pPr>
        <w:pStyle w:val="BodyText"/>
        <w:tabs>
          <w:tab w:val="left" w:pos="5613"/>
          <w:tab w:val="left" w:pos="7977"/>
        </w:tabs>
        <w:spacing w:line="252" w:lineRule="exact"/>
        <w:ind w:left="1658"/>
      </w:pPr>
      <w:r>
        <w:rPr>
          <w:spacing w:val="-2"/>
        </w:rPr>
        <w:t>Mechanical</w:t>
      </w:r>
      <w:r>
        <w:rPr>
          <w:rFonts w:ascii="Times New Roman"/>
          <w:spacing w:val="-5"/>
        </w:rPr>
        <w:t xml:space="preserve"> </w:t>
      </w:r>
      <w:r>
        <w:rPr>
          <w:spacing w:val="-4"/>
        </w:rPr>
        <w:t>Room</w:t>
      </w:r>
      <w:r>
        <w:rPr>
          <w:rFonts w:ascii="Times New Roman"/>
        </w:rPr>
        <w:tab/>
      </w:r>
      <w:r>
        <w:t>85</w:t>
      </w:r>
      <w:r>
        <w:rPr>
          <w:rFonts w:ascii="Times New Roman"/>
          <w:spacing w:val="-1"/>
        </w:rPr>
        <w:t xml:space="preserve"> </w:t>
      </w:r>
      <w:r>
        <w:rPr>
          <w:spacing w:val="-10"/>
        </w:rPr>
        <w:t>F</w:t>
      </w:r>
      <w:r>
        <w:rPr>
          <w:rFonts w:ascii="Times New Roman"/>
        </w:rPr>
        <w:tab/>
      </w:r>
      <w:r>
        <w:t>60</w:t>
      </w:r>
      <w:r>
        <w:rPr>
          <w:rFonts w:ascii="Times New Roman"/>
          <w:spacing w:val="1"/>
        </w:rPr>
        <w:t xml:space="preserve"> </w:t>
      </w:r>
      <w:r>
        <w:rPr>
          <w:spacing w:val="-10"/>
        </w:rPr>
        <w:t>F</w:t>
      </w:r>
    </w:p>
    <w:p w14:paraId="2C730975" w14:textId="77777777" w:rsidR="0065781A" w:rsidRDefault="00EF163D">
      <w:pPr>
        <w:pStyle w:val="BodyText"/>
        <w:tabs>
          <w:tab w:val="left" w:pos="5613"/>
          <w:tab w:val="left" w:pos="7977"/>
        </w:tabs>
        <w:spacing w:line="252" w:lineRule="exact"/>
        <w:ind w:left="1658"/>
      </w:pPr>
      <w:r>
        <w:t>Storage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Room</w:t>
      </w:r>
      <w:r>
        <w:rPr>
          <w:rFonts w:ascii="Times New Roman"/>
        </w:rPr>
        <w:tab/>
      </w:r>
      <w:r>
        <w:t>76</w:t>
      </w:r>
      <w:r>
        <w:rPr>
          <w:rFonts w:ascii="Times New Roman"/>
          <w:spacing w:val="-1"/>
        </w:rPr>
        <w:t xml:space="preserve"> </w:t>
      </w:r>
      <w:r>
        <w:rPr>
          <w:spacing w:val="-10"/>
        </w:rPr>
        <w:t>F</w:t>
      </w:r>
      <w:r>
        <w:rPr>
          <w:rFonts w:ascii="Times New Roman"/>
        </w:rPr>
        <w:tab/>
      </w:r>
      <w:r>
        <w:t>60</w:t>
      </w:r>
      <w:r>
        <w:rPr>
          <w:rFonts w:ascii="Times New Roman"/>
          <w:spacing w:val="1"/>
        </w:rPr>
        <w:t xml:space="preserve"> </w:t>
      </w:r>
      <w:r>
        <w:rPr>
          <w:spacing w:val="-10"/>
        </w:rPr>
        <w:t>F</w:t>
      </w:r>
    </w:p>
    <w:p w14:paraId="543EA89E" w14:textId="77777777" w:rsidR="0065781A" w:rsidRDefault="00EF163D">
      <w:pPr>
        <w:pStyle w:val="BodyText"/>
        <w:tabs>
          <w:tab w:val="left" w:pos="5613"/>
          <w:tab w:val="left" w:pos="7977"/>
        </w:tabs>
        <w:spacing w:line="252" w:lineRule="exact"/>
        <w:ind w:left="1658"/>
      </w:pPr>
      <w:r>
        <w:rPr>
          <w:spacing w:val="-2"/>
        </w:rPr>
        <w:t>Elevator</w:t>
      </w:r>
      <w:r>
        <w:rPr>
          <w:rFonts w:ascii="Times New Roman"/>
          <w:spacing w:val="-7"/>
        </w:rPr>
        <w:t xml:space="preserve"> </w:t>
      </w:r>
      <w:r>
        <w:rPr>
          <w:spacing w:val="-2"/>
        </w:rPr>
        <w:t>Equipment</w:t>
      </w:r>
      <w:r>
        <w:rPr>
          <w:rFonts w:ascii="Times New Roman"/>
          <w:spacing w:val="-2"/>
        </w:rPr>
        <w:t xml:space="preserve"> </w:t>
      </w:r>
      <w:r>
        <w:rPr>
          <w:spacing w:val="-4"/>
        </w:rPr>
        <w:t>Rooms</w:t>
      </w:r>
      <w:r>
        <w:rPr>
          <w:rFonts w:ascii="Times New Roman"/>
        </w:rPr>
        <w:tab/>
      </w:r>
      <w:r>
        <w:t>85</w:t>
      </w:r>
      <w:r>
        <w:rPr>
          <w:rFonts w:ascii="Times New Roman"/>
          <w:spacing w:val="-1"/>
        </w:rPr>
        <w:t xml:space="preserve"> </w:t>
      </w:r>
      <w:r>
        <w:rPr>
          <w:spacing w:val="-10"/>
        </w:rPr>
        <w:t>F</w:t>
      </w:r>
      <w:r>
        <w:rPr>
          <w:rFonts w:ascii="Times New Roman"/>
        </w:rPr>
        <w:tab/>
      </w:r>
      <w:r>
        <w:t>60</w:t>
      </w:r>
      <w:r>
        <w:rPr>
          <w:rFonts w:ascii="Times New Roman"/>
          <w:spacing w:val="1"/>
        </w:rPr>
        <w:t xml:space="preserve"> </w:t>
      </w:r>
      <w:r>
        <w:rPr>
          <w:spacing w:val="-10"/>
        </w:rPr>
        <w:t>F</w:t>
      </w:r>
    </w:p>
    <w:p w14:paraId="02D78A72" w14:textId="77777777" w:rsidR="0065781A" w:rsidRDefault="00EF163D">
      <w:pPr>
        <w:pStyle w:val="BodyText"/>
        <w:tabs>
          <w:tab w:val="left" w:pos="5613"/>
          <w:tab w:val="left" w:pos="7977"/>
        </w:tabs>
        <w:spacing w:line="252" w:lineRule="exact"/>
        <w:ind w:left="1658"/>
      </w:pPr>
      <w:r>
        <w:t>Electric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Rooms</w:t>
      </w:r>
      <w:r>
        <w:rPr>
          <w:rFonts w:ascii="Times New Roman"/>
        </w:rPr>
        <w:tab/>
      </w:r>
      <w:r>
        <w:t>85</w:t>
      </w:r>
      <w:r>
        <w:rPr>
          <w:rFonts w:ascii="Times New Roman"/>
          <w:spacing w:val="-1"/>
        </w:rPr>
        <w:t xml:space="preserve"> </w:t>
      </w:r>
      <w:r>
        <w:rPr>
          <w:spacing w:val="-10"/>
        </w:rPr>
        <w:t>F</w:t>
      </w:r>
      <w:r>
        <w:rPr>
          <w:rFonts w:ascii="Times New Roman"/>
        </w:rPr>
        <w:tab/>
      </w:r>
      <w:r>
        <w:t>60</w:t>
      </w:r>
      <w:r>
        <w:rPr>
          <w:rFonts w:ascii="Times New Roman"/>
          <w:spacing w:val="1"/>
        </w:rPr>
        <w:t xml:space="preserve"> </w:t>
      </w:r>
      <w:r>
        <w:rPr>
          <w:spacing w:val="-10"/>
        </w:rPr>
        <w:t>F</w:t>
      </w:r>
    </w:p>
    <w:p w14:paraId="21E6F11C" w14:textId="77777777" w:rsidR="0065781A" w:rsidRDefault="0065781A">
      <w:pPr>
        <w:pStyle w:val="BodyText"/>
        <w:spacing w:before="5"/>
      </w:pPr>
    </w:p>
    <w:p w14:paraId="33BC93C5" w14:textId="2589363F" w:rsidR="0065781A" w:rsidRDefault="00EF163D">
      <w:pPr>
        <w:pStyle w:val="ListParagraph"/>
        <w:numPr>
          <w:ilvl w:val="0"/>
          <w:numId w:val="36"/>
        </w:numPr>
        <w:tabs>
          <w:tab w:val="left" w:pos="1658"/>
        </w:tabs>
        <w:ind w:right="978"/>
      </w:pPr>
      <w:r>
        <w:t>Load</w:t>
      </w:r>
      <w:r>
        <w:rPr>
          <w:rFonts w:ascii="Times New Roman"/>
          <w:spacing w:val="-16"/>
        </w:rPr>
        <w:t xml:space="preserve"> </w:t>
      </w:r>
      <w:r>
        <w:t>calculations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equipment</w:t>
      </w:r>
      <w:r>
        <w:rPr>
          <w:rFonts w:ascii="Times New Roman"/>
          <w:spacing w:val="-13"/>
        </w:rPr>
        <w:t xml:space="preserve"> </w:t>
      </w:r>
      <w:r>
        <w:t>sizing</w:t>
      </w:r>
      <w:r>
        <w:rPr>
          <w:rFonts w:ascii="Times New Roman"/>
          <w:spacing w:val="-14"/>
        </w:rPr>
        <w:t xml:space="preserve"> </w:t>
      </w:r>
      <w:r>
        <w:t>shall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sized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accordance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procedures</w:t>
      </w:r>
      <w:r>
        <w:rPr>
          <w:rFonts w:ascii="Times New Roman"/>
        </w:rPr>
        <w:t xml:space="preserve"> </w:t>
      </w:r>
      <w:r>
        <w:t>described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ASHRAE/ACCA</w:t>
      </w:r>
      <w:r>
        <w:rPr>
          <w:rFonts w:ascii="Times New Roman"/>
        </w:rPr>
        <w:t xml:space="preserve"> </w:t>
      </w:r>
      <w:r>
        <w:t>Standard</w:t>
      </w:r>
      <w:r>
        <w:rPr>
          <w:rFonts w:ascii="Times New Roman"/>
        </w:rPr>
        <w:t xml:space="preserve"> </w:t>
      </w:r>
      <w:r>
        <w:t>183</w:t>
      </w:r>
      <w:r w:rsidR="00C323DD">
        <w:t>-2024</w:t>
      </w:r>
      <w:r>
        <w:t>.</w:t>
      </w:r>
    </w:p>
    <w:p w14:paraId="647DB9D1" w14:textId="77777777" w:rsidR="0065781A" w:rsidRDefault="00EF163D">
      <w:pPr>
        <w:pStyle w:val="ListParagraph"/>
        <w:numPr>
          <w:ilvl w:val="1"/>
          <w:numId w:val="36"/>
        </w:numPr>
        <w:tabs>
          <w:tab w:val="left" w:pos="2279"/>
        </w:tabs>
        <w:spacing w:before="238"/>
        <w:ind w:left="2279" w:right="389"/>
      </w:pPr>
      <w:r>
        <w:t>Preliminary</w:t>
      </w:r>
      <w:r>
        <w:rPr>
          <w:rFonts w:ascii="Times New Roman"/>
        </w:rPr>
        <w:t xml:space="preserve"> </w:t>
      </w:r>
      <w:r>
        <w:t>sizing</w:t>
      </w:r>
      <w:r>
        <w:rPr>
          <w:rFonts w:ascii="Times New Roman"/>
          <w:spacing w:val="-1"/>
        </w:rPr>
        <w:t xml:space="preserve"> </w:t>
      </w:r>
      <w:r>
        <w:t>of</w:t>
      </w:r>
      <w:r>
        <w:rPr>
          <w:rFonts w:ascii="Times New Roman"/>
          <w:spacing w:val="-2"/>
        </w:rPr>
        <w:t xml:space="preserve"> </w:t>
      </w:r>
      <w:r>
        <w:t>cooling</w:t>
      </w:r>
      <w:r>
        <w:rPr>
          <w:rFonts w:ascii="Times New Roman"/>
        </w:rPr>
        <w:t xml:space="preserve"> </w:t>
      </w:r>
      <w:r>
        <w:t>equipment</w:t>
      </w:r>
      <w:r>
        <w:rPr>
          <w:rFonts w:ascii="Times New Roman"/>
        </w:rPr>
        <w:t xml:space="preserve"> </w:t>
      </w:r>
      <w:r>
        <w:t>can</w:t>
      </w:r>
      <w:r>
        <w:rPr>
          <w:rFonts w:ascii="Times New Roman"/>
          <w:spacing w:val="-1"/>
        </w:rPr>
        <w:t xml:space="preserve"> </w:t>
      </w:r>
      <w:r>
        <w:t>be</w:t>
      </w:r>
      <w:r>
        <w:rPr>
          <w:rFonts w:ascii="Times New Roman"/>
          <w:spacing w:val="-1"/>
        </w:rPr>
        <w:t xml:space="preserve"> </w:t>
      </w:r>
      <w:r>
        <w:t>based</w:t>
      </w:r>
      <w:r>
        <w:rPr>
          <w:rFonts w:ascii="Times New Roman"/>
        </w:rPr>
        <w:t xml:space="preserve"> </w:t>
      </w:r>
      <w:r>
        <w:t>on</w:t>
      </w:r>
      <w:r>
        <w:rPr>
          <w:rFonts w:ascii="Times New Roman"/>
          <w:spacing w:val="-1"/>
        </w:rPr>
        <w:t xml:space="preserve"> </w:t>
      </w:r>
      <w:r>
        <w:t>the</w:t>
      </w:r>
      <w:r>
        <w:rPr>
          <w:rFonts w:ascii="Times New Roman"/>
          <w:spacing w:val="-3"/>
        </w:rPr>
        <w:t xml:space="preserve"> </w:t>
      </w:r>
      <w:r>
        <w:t>following</w:t>
      </w:r>
      <w:r>
        <w:rPr>
          <w:rFonts w:ascii="Times New Roman"/>
        </w:rPr>
        <w:t xml:space="preserve"> </w:t>
      </w:r>
      <w:r>
        <w:t>square</w:t>
      </w:r>
      <w:r>
        <w:rPr>
          <w:rFonts w:ascii="Times New Roman"/>
          <w:spacing w:val="-1"/>
        </w:rPr>
        <w:t xml:space="preserve"> </w:t>
      </w:r>
      <w:r>
        <w:t>foot</w:t>
      </w:r>
      <w:r>
        <w:rPr>
          <w:rFonts w:ascii="Times New Roman"/>
        </w:rPr>
        <w:t xml:space="preserve"> </w:t>
      </w:r>
      <w:r>
        <w:t>per</w:t>
      </w:r>
      <w:r>
        <w:rPr>
          <w:rFonts w:ascii="Times New Roman"/>
        </w:rPr>
        <w:t xml:space="preserve"> </w:t>
      </w:r>
      <w:r>
        <w:t>ton</w:t>
      </w:r>
      <w:r>
        <w:rPr>
          <w:rFonts w:ascii="Times New Roman"/>
        </w:rPr>
        <w:t xml:space="preserve"> </w:t>
      </w:r>
      <w:r>
        <w:t>average.</w:t>
      </w:r>
      <w:r>
        <w:rPr>
          <w:rFonts w:ascii="Times New Roman"/>
          <w:spacing w:val="40"/>
        </w:rPr>
        <w:t xml:space="preserve"> </w:t>
      </w:r>
      <w:r>
        <w:t>However,</w:t>
      </w:r>
      <w:r>
        <w:rPr>
          <w:rFonts w:ascii="Times New Roman"/>
        </w:rPr>
        <w:t xml:space="preserve"> </w:t>
      </w:r>
      <w:r>
        <w:t>all</w:t>
      </w:r>
      <w:r>
        <w:rPr>
          <w:rFonts w:ascii="Times New Roman"/>
        </w:rPr>
        <w:t xml:space="preserve"> </w:t>
      </w:r>
      <w:r>
        <w:t>final</w:t>
      </w:r>
      <w:r>
        <w:rPr>
          <w:rFonts w:ascii="Times New Roman"/>
        </w:rPr>
        <w:t xml:space="preserve"> </w:t>
      </w:r>
      <w:r>
        <w:t>equipment</w:t>
      </w:r>
      <w:r>
        <w:rPr>
          <w:rFonts w:ascii="Times New Roman"/>
        </w:rPr>
        <w:t xml:space="preserve"> </w:t>
      </w:r>
      <w:r>
        <w:t>sizing</w:t>
      </w:r>
      <w:r>
        <w:rPr>
          <w:rFonts w:ascii="Times New Roman"/>
        </w:rPr>
        <w:t xml:space="preserve"> </w:t>
      </w:r>
      <w:r>
        <w:t>must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determined</w:t>
      </w:r>
      <w:r>
        <w:rPr>
          <w:rFonts w:ascii="Times New Roman"/>
        </w:rPr>
        <w:t xml:space="preserve"> </w:t>
      </w:r>
      <w:r>
        <w:t>based</w:t>
      </w:r>
      <w:r>
        <w:rPr>
          <w:rFonts w:ascii="Times New Roman"/>
        </w:rPr>
        <w:t xml:space="preserve"> </w:t>
      </w:r>
      <w:r>
        <w:t>on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previous</w:t>
      </w:r>
      <w:r>
        <w:rPr>
          <w:rFonts w:ascii="Times New Roman"/>
        </w:rPr>
        <w:t xml:space="preserve"> </w:t>
      </w:r>
      <w:r>
        <w:t>mentioned</w:t>
      </w:r>
      <w:r>
        <w:rPr>
          <w:rFonts w:ascii="Times New Roman"/>
        </w:rPr>
        <w:t xml:space="preserve"> </w:t>
      </w:r>
      <w:r>
        <w:t>guidelines.</w:t>
      </w:r>
    </w:p>
    <w:p w14:paraId="464E6B2E" w14:textId="77777777" w:rsidR="0065781A" w:rsidRDefault="00EF163D">
      <w:pPr>
        <w:pStyle w:val="ListParagraph"/>
        <w:numPr>
          <w:ilvl w:val="2"/>
          <w:numId w:val="36"/>
        </w:numPr>
        <w:tabs>
          <w:tab w:val="left" w:pos="2997"/>
        </w:tabs>
        <w:spacing w:before="72"/>
      </w:pPr>
      <w:r>
        <w:t>Office/admin</w:t>
      </w:r>
      <w:r>
        <w:rPr>
          <w:rFonts w:ascii="Times New Roman"/>
          <w:spacing w:val="-9"/>
        </w:rPr>
        <w:t xml:space="preserve"> </w:t>
      </w:r>
      <w:r>
        <w:t>areas;</w:t>
      </w:r>
      <w:r>
        <w:rPr>
          <w:rFonts w:ascii="Times New Roman"/>
          <w:spacing w:val="-7"/>
        </w:rPr>
        <w:t xml:space="preserve"> </w:t>
      </w:r>
      <w:r>
        <w:t>300-350</w:t>
      </w:r>
      <w:r>
        <w:rPr>
          <w:rFonts w:ascii="Times New Roman"/>
          <w:spacing w:val="-6"/>
        </w:rPr>
        <w:t xml:space="preserve"> </w:t>
      </w:r>
      <w:r>
        <w:t>square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foot/ton.</w:t>
      </w:r>
    </w:p>
    <w:p w14:paraId="49729EE6" w14:textId="77777777" w:rsidR="0065781A" w:rsidRDefault="00EF163D">
      <w:pPr>
        <w:pStyle w:val="ListParagraph"/>
        <w:numPr>
          <w:ilvl w:val="2"/>
          <w:numId w:val="36"/>
        </w:numPr>
        <w:tabs>
          <w:tab w:val="left" w:pos="2999"/>
        </w:tabs>
        <w:spacing w:before="73" w:line="312" w:lineRule="auto"/>
        <w:ind w:left="2999" w:right="955" w:hanging="720"/>
      </w:pPr>
      <w:r>
        <w:t>Densely</w:t>
      </w:r>
      <w:r>
        <w:rPr>
          <w:rFonts w:ascii="Times New Roman"/>
          <w:spacing w:val="-5"/>
        </w:rPr>
        <w:t xml:space="preserve"> </w:t>
      </w:r>
      <w:r>
        <w:t>occupied</w:t>
      </w:r>
      <w:r>
        <w:rPr>
          <w:rFonts w:ascii="Times New Roman"/>
          <w:spacing w:val="-5"/>
        </w:rPr>
        <w:t xml:space="preserve"> </w:t>
      </w:r>
      <w:r>
        <w:t>spaces</w:t>
      </w:r>
      <w:r>
        <w:rPr>
          <w:rFonts w:ascii="Times New Roman"/>
          <w:spacing w:val="-5"/>
        </w:rPr>
        <w:t xml:space="preserve"> </w:t>
      </w:r>
      <w:r>
        <w:t>(i.e.,</w:t>
      </w:r>
      <w:r>
        <w:rPr>
          <w:rFonts w:ascii="Times New Roman"/>
          <w:spacing w:val="-5"/>
        </w:rPr>
        <w:t xml:space="preserve"> </w:t>
      </w:r>
      <w:r>
        <w:t>conference</w:t>
      </w:r>
      <w:r>
        <w:rPr>
          <w:rFonts w:ascii="Times New Roman"/>
          <w:spacing w:val="-8"/>
        </w:rPr>
        <w:t xml:space="preserve"> </w:t>
      </w:r>
      <w:r>
        <w:t>rooms,</w:t>
      </w:r>
      <w:r>
        <w:rPr>
          <w:rFonts w:ascii="Times New Roman"/>
          <w:spacing w:val="-5"/>
        </w:rPr>
        <w:t xml:space="preserve"> </w:t>
      </w:r>
      <w:r>
        <w:t>multi-purpose,</w:t>
      </w:r>
      <w:r>
        <w:rPr>
          <w:rFonts w:ascii="Times New Roman"/>
          <w:spacing w:val="-5"/>
        </w:rPr>
        <w:t xml:space="preserve"> </w:t>
      </w:r>
      <w:r>
        <w:t>lobby):</w:t>
      </w:r>
      <w:r>
        <w:rPr>
          <w:rFonts w:ascii="Times New Roman"/>
        </w:rPr>
        <w:t xml:space="preserve"> </w:t>
      </w:r>
      <w:r>
        <w:t>250-300</w:t>
      </w:r>
      <w:r>
        <w:rPr>
          <w:rFonts w:ascii="Times New Roman"/>
        </w:rPr>
        <w:t xml:space="preserve"> </w:t>
      </w:r>
      <w:r>
        <w:t>square</w:t>
      </w:r>
      <w:r>
        <w:rPr>
          <w:rFonts w:ascii="Times New Roman"/>
        </w:rPr>
        <w:t xml:space="preserve"> </w:t>
      </w:r>
      <w:r>
        <w:t>foot/ton.</w:t>
      </w:r>
    </w:p>
    <w:p w14:paraId="4D46B991" w14:textId="77777777" w:rsidR="0065781A" w:rsidRDefault="00EF163D">
      <w:pPr>
        <w:pStyle w:val="ListParagraph"/>
        <w:numPr>
          <w:ilvl w:val="2"/>
          <w:numId w:val="36"/>
        </w:numPr>
        <w:tabs>
          <w:tab w:val="left" w:pos="2997"/>
        </w:tabs>
        <w:spacing w:line="241" w:lineRule="exact"/>
      </w:pPr>
      <w:r>
        <w:t>Restrooms/storage</w:t>
      </w:r>
      <w:r>
        <w:rPr>
          <w:rFonts w:ascii="Times New Roman"/>
          <w:spacing w:val="-8"/>
        </w:rPr>
        <w:t xml:space="preserve"> </w:t>
      </w:r>
      <w:r>
        <w:t>rooms:</w:t>
      </w:r>
      <w:r>
        <w:rPr>
          <w:rFonts w:ascii="Times New Roman"/>
          <w:spacing w:val="43"/>
        </w:rPr>
        <w:t xml:space="preserve"> </w:t>
      </w:r>
      <w:r>
        <w:t>350-400</w:t>
      </w:r>
      <w:r>
        <w:rPr>
          <w:rFonts w:ascii="Times New Roman"/>
          <w:spacing w:val="-7"/>
        </w:rPr>
        <w:t xml:space="preserve"> </w:t>
      </w:r>
      <w:r>
        <w:t>square</w:t>
      </w:r>
      <w:r>
        <w:rPr>
          <w:rFonts w:ascii="Times New Roman"/>
          <w:spacing w:val="-7"/>
        </w:rPr>
        <w:t xml:space="preserve"> </w:t>
      </w:r>
      <w:r>
        <w:rPr>
          <w:spacing w:val="-2"/>
        </w:rPr>
        <w:t>foot/ton.</w:t>
      </w:r>
    </w:p>
    <w:p w14:paraId="2D49CB9D" w14:textId="77777777" w:rsidR="0065781A" w:rsidRDefault="00EF163D">
      <w:pPr>
        <w:pStyle w:val="ListParagraph"/>
        <w:numPr>
          <w:ilvl w:val="2"/>
          <w:numId w:val="36"/>
        </w:numPr>
        <w:tabs>
          <w:tab w:val="left" w:pos="2999"/>
        </w:tabs>
        <w:spacing w:before="76"/>
        <w:ind w:left="2999" w:hanging="720"/>
      </w:pPr>
      <w:r>
        <w:t>Fitness</w:t>
      </w:r>
      <w:r>
        <w:rPr>
          <w:rFonts w:ascii="Times New Roman"/>
          <w:spacing w:val="-4"/>
        </w:rPr>
        <w:t xml:space="preserve"> </w:t>
      </w:r>
      <w:r>
        <w:t>room:</w:t>
      </w:r>
      <w:r>
        <w:rPr>
          <w:rFonts w:ascii="Times New Roman"/>
          <w:spacing w:val="50"/>
        </w:rPr>
        <w:t xml:space="preserve"> </w:t>
      </w:r>
      <w:r>
        <w:t>150-250</w:t>
      </w:r>
      <w:r>
        <w:rPr>
          <w:rFonts w:ascii="Times New Roman"/>
          <w:spacing w:val="-3"/>
        </w:rPr>
        <w:t xml:space="preserve"> </w:t>
      </w:r>
      <w:r>
        <w:t>square</w:t>
      </w:r>
      <w:r>
        <w:rPr>
          <w:rFonts w:ascii="Times New Roman"/>
          <w:spacing w:val="-3"/>
        </w:rPr>
        <w:t xml:space="preserve"> </w:t>
      </w:r>
      <w:r>
        <w:rPr>
          <w:spacing w:val="-2"/>
        </w:rPr>
        <w:t>foot/ton.</w:t>
      </w:r>
    </w:p>
    <w:p w14:paraId="03151B02" w14:textId="77777777" w:rsidR="0065781A" w:rsidRDefault="00EF163D">
      <w:pPr>
        <w:pStyle w:val="ListParagraph"/>
        <w:numPr>
          <w:ilvl w:val="2"/>
          <w:numId w:val="36"/>
        </w:numPr>
        <w:tabs>
          <w:tab w:val="left" w:pos="2999"/>
        </w:tabs>
        <w:spacing w:before="71"/>
        <w:ind w:left="2999" w:hanging="720"/>
      </w:pPr>
      <w:r>
        <w:t>Future</w:t>
      </w:r>
      <w:r>
        <w:rPr>
          <w:rFonts w:ascii="Times New Roman"/>
          <w:spacing w:val="-13"/>
        </w:rPr>
        <w:t xml:space="preserve"> </w:t>
      </w:r>
      <w:r>
        <w:t>retail</w:t>
      </w:r>
      <w:r>
        <w:rPr>
          <w:rFonts w:ascii="Times New Roman"/>
          <w:spacing w:val="-13"/>
        </w:rPr>
        <w:t xml:space="preserve"> </w:t>
      </w:r>
      <w:r>
        <w:t>/</w:t>
      </w:r>
      <w:r>
        <w:rPr>
          <w:rFonts w:ascii="Times New Roman"/>
          <w:spacing w:val="-12"/>
        </w:rPr>
        <w:t xml:space="preserve"> </w:t>
      </w:r>
      <w:r>
        <w:t>restaurant</w:t>
      </w:r>
      <w:r>
        <w:rPr>
          <w:rFonts w:ascii="Times New Roman"/>
          <w:spacing w:val="-13"/>
        </w:rPr>
        <w:t xml:space="preserve"> </w:t>
      </w:r>
      <w:r>
        <w:t>tenant</w:t>
      </w:r>
      <w:r>
        <w:rPr>
          <w:rFonts w:ascii="Times New Roman"/>
          <w:spacing w:val="-12"/>
        </w:rPr>
        <w:t xml:space="preserve"> </w:t>
      </w:r>
      <w:r>
        <w:t>spaces:</w:t>
      </w:r>
      <w:r>
        <w:rPr>
          <w:rFonts w:ascii="Times New Roman"/>
          <w:spacing w:val="-12"/>
        </w:rPr>
        <w:t xml:space="preserve"> </w:t>
      </w:r>
      <w:r>
        <w:t>150-250</w:t>
      </w:r>
      <w:r>
        <w:rPr>
          <w:rFonts w:ascii="Times New Roman"/>
          <w:spacing w:val="-12"/>
        </w:rPr>
        <w:t xml:space="preserve"> </w:t>
      </w:r>
      <w:r>
        <w:t>square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foot/ton</w:t>
      </w:r>
    </w:p>
    <w:p w14:paraId="5BB9CE74" w14:textId="77777777" w:rsidR="0065781A" w:rsidRDefault="00EF163D">
      <w:pPr>
        <w:pStyle w:val="ListParagraph"/>
        <w:numPr>
          <w:ilvl w:val="0"/>
          <w:numId w:val="36"/>
        </w:numPr>
        <w:tabs>
          <w:tab w:val="left" w:pos="1658"/>
        </w:tabs>
        <w:spacing w:before="119"/>
        <w:ind w:right="484"/>
      </w:pPr>
      <w:r>
        <w:t>Building</w:t>
      </w:r>
      <w:r>
        <w:rPr>
          <w:rFonts w:ascii="Times New Roman"/>
          <w:spacing w:val="-11"/>
        </w:rPr>
        <w:t xml:space="preserve"> </w:t>
      </w:r>
      <w:r>
        <w:t>load</w:t>
      </w:r>
      <w:r>
        <w:rPr>
          <w:rFonts w:ascii="Times New Roman"/>
          <w:spacing w:val="-8"/>
        </w:rPr>
        <w:t xml:space="preserve"> </w:t>
      </w:r>
      <w:r>
        <w:t>calculations</w:t>
      </w:r>
      <w:r>
        <w:rPr>
          <w:rFonts w:ascii="Times New Roman"/>
          <w:spacing w:val="-8"/>
        </w:rPr>
        <w:t xml:space="preserve"> </w:t>
      </w:r>
      <w:r>
        <w:t>shall</w:t>
      </w:r>
      <w:r>
        <w:rPr>
          <w:rFonts w:ascii="Times New Roman"/>
          <w:spacing w:val="-9"/>
        </w:rPr>
        <w:t xml:space="preserve"> </w:t>
      </w:r>
      <w:r>
        <w:t>be</w:t>
      </w:r>
      <w:r>
        <w:rPr>
          <w:rFonts w:ascii="Times New Roman"/>
          <w:spacing w:val="-11"/>
        </w:rPr>
        <w:t xml:space="preserve"> </w:t>
      </w:r>
      <w:r>
        <w:t>based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floor</w:t>
      </w:r>
      <w:r>
        <w:rPr>
          <w:rFonts w:ascii="Times New Roman"/>
          <w:spacing w:val="-12"/>
        </w:rPr>
        <w:t xml:space="preserve"> </w:t>
      </w:r>
      <w:r>
        <w:t>plans,</w:t>
      </w:r>
      <w:r>
        <w:rPr>
          <w:rFonts w:ascii="Times New Roman"/>
          <w:spacing w:val="-12"/>
        </w:rPr>
        <w:t xml:space="preserve"> </w:t>
      </w:r>
      <w:r>
        <w:t>elevations,</w:t>
      </w:r>
      <w:r>
        <w:rPr>
          <w:rFonts w:ascii="Times New Roman"/>
          <w:spacing w:val="-9"/>
        </w:rPr>
        <w:t xml:space="preserve"> </w:t>
      </w:r>
      <w:r>
        <w:t>wall</w:t>
      </w:r>
      <w:r>
        <w:rPr>
          <w:rFonts w:ascii="Times New Roman"/>
          <w:spacing w:val="-14"/>
        </w:rPr>
        <w:t xml:space="preserve"> </w:t>
      </w:r>
      <w:r>
        <w:t>sections,</w:t>
      </w:r>
      <w:r>
        <w:rPr>
          <w:rFonts w:ascii="Times New Roman"/>
          <w:spacing w:val="-12"/>
        </w:rPr>
        <w:t xml:space="preserve"> </w:t>
      </w:r>
      <w:r>
        <w:t>details,</w:t>
      </w:r>
      <w:r>
        <w:rPr>
          <w:rFonts w:ascii="Times New Roman"/>
        </w:rPr>
        <w:t xml:space="preserve"> </w:t>
      </w:r>
      <w:r>
        <w:t>etc.,</w:t>
      </w:r>
      <w:r>
        <w:rPr>
          <w:rFonts w:ascii="Times New Roman"/>
        </w:rPr>
        <w:t xml:space="preserve"> </w:t>
      </w:r>
      <w:r>
        <w:t>as</w:t>
      </w:r>
      <w:r>
        <w:rPr>
          <w:rFonts w:ascii="Times New Roman"/>
        </w:rPr>
        <w:t xml:space="preserve"> </w:t>
      </w:r>
      <w:r>
        <w:t>indicated</w:t>
      </w:r>
      <w:r>
        <w:rPr>
          <w:rFonts w:ascii="Times New Roman"/>
        </w:rPr>
        <w:t xml:space="preserve"> </w:t>
      </w:r>
      <w:r>
        <w:t>on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architectural</w:t>
      </w:r>
      <w:r>
        <w:rPr>
          <w:rFonts w:ascii="Times New Roman"/>
        </w:rPr>
        <w:t xml:space="preserve"> </w:t>
      </w:r>
      <w:r>
        <w:t>plans.</w:t>
      </w:r>
    </w:p>
    <w:p w14:paraId="3189573D" w14:textId="77777777" w:rsidR="00C323DD" w:rsidRPr="00C323DD" w:rsidRDefault="00EF163D" w:rsidP="00C323DD">
      <w:pPr>
        <w:pStyle w:val="ListParagraph"/>
        <w:numPr>
          <w:ilvl w:val="0"/>
          <w:numId w:val="36"/>
        </w:numPr>
        <w:tabs>
          <w:tab w:val="left" w:pos="1658"/>
        </w:tabs>
        <w:spacing w:before="119"/>
        <w:ind w:right="484"/>
      </w:pPr>
      <w:r>
        <w:t>Equipment</w:t>
      </w:r>
      <w:r w:rsidRPr="00C323DD">
        <w:rPr>
          <w:rFonts w:ascii="Times New Roman"/>
          <w:spacing w:val="-7"/>
        </w:rPr>
        <w:t xml:space="preserve"> </w:t>
      </w:r>
      <w:r>
        <w:t>acoustics</w:t>
      </w:r>
      <w:r w:rsidRPr="00C323DD">
        <w:rPr>
          <w:rFonts w:ascii="Times New Roman"/>
          <w:spacing w:val="-6"/>
        </w:rPr>
        <w:t xml:space="preserve"> </w:t>
      </w:r>
      <w:r>
        <w:t>ratings</w:t>
      </w:r>
      <w:r w:rsidRPr="00C323DD">
        <w:rPr>
          <w:rFonts w:ascii="Times New Roman"/>
          <w:spacing w:val="-4"/>
        </w:rPr>
        <w:t xml:space="preserve"> </w:t>
      </w:r>
      <w:r>
        <w:t>shall</w:t>
      </w:r>
      <w:r w:rsidRPr="00C323DD">
        <w:rPr>
          <w:rFonts w:ascii="Times New Roman"/>
          <w:spacing w:val="-5"/>
        </w:rPr>
        <w:t xml:space="preserve"> </w:t>
      </w:r>
      <w:r>
        <w:t>comply</w:t>
      </w:r>
      <w:r w:rsidRPr="00C323DD">
        <w:rPr>
          <w:rFonts w:ascii="Times New Roman"/>
          <w:spacing w:val="-5"/>
        </w:rPr>
        <w:t xml:space="preserve"> </w:t>
      </w:r>
      <w:r>
        <w:t>with</w:t>
      </w:r>
      <w:r w:rsidRPr="00C323DD">
        <w:rPr>
          <w:rFonts w:ascii="Times New Roman"/>
          <w:spacing w:val="-4"/>
        </w:rPr>
        <w:t xml:space="preserve"> </w:t>
      </w:r>
      <w:r w:rsidRPr="00C323DD">
        <w:rPr>
          <w:spacing w:val="-2"/>
        </w:rPr>
        <w:t>ASHRAE.</w:t>
      </w:r>
    </w:p>
    <w:p w14:paraId="5E3459F3" w14:textId="2CE4753D" w:rsidR="00C323DD" w:rsidRPr="00C323DD" w:rsidRDefault="00C323DD" w:rsidP="00C323DD">
      <w:pPr>
        <w:pStyle w:val="ListParagraph"/>
        <w:numPr>
          <w:ilvl w:val="0"/>
          <w:numId w:val="36"/>
        </w:numPr>
        <w:tabs>
          <w:tab w:val="left" w:pos="1658"/>
        </w:tabs>
        <w:spacing w:before="119"/>
        <w:ind w:right="484"/>
      </w:pPr>
      <w:r>
        <w:rPr>
          <w:spacing w:val="-2"/>
        </w:rPr>
        <w:t>Outdoor air ventilation is existing ducted to main air handling unit.</w:t>
      </w:r>
    </w:p>
    <w:p w14:paraId="66828295" w14:textId="77777777" w:rsidR="00C323DD" w:rsidRPr="00C323DD" w:rsidRDefault="00C323DD" w:rsidP="00C323DD">
      <w:pPr>
        <w:pStyle w:val="ListParagraph"/>
        <w:tabs>
          <w:tab w:val="left" w:pos="1658"/>
        </w:tabs>
        <w:spacing w:before="119"/>
        <w:ind w:right="484" w:firstLine="0"/>
      </w:pPr>
    </w:p>
    <w:p w14:paraId="65023DE3" w14:textId="081DC7E7" w:rsidR="0065781A" w:rsidRDefault="00C323DD" w:rsidP="00C323DD">
      <w:pPr>
        <w:pStyle w:val="ListParagraph"/>
        <w:numPr>
          <w:ilvl w:val="0"/>
          <w:numId w:val="46"/>
        </w:numPr>
        <w:tabs>
          <w:tab w:val="left" w:pos="900"/>
          <w:tab w:val="left" w:pos="1658"/>
        </w:tabs>
        <w:spacing w:before="65"/>
      </w:pPr>
      <w:r>
        <w:rPr>
          <w:b/>
          <w:bCs/>
        </w:rPr>
        <w:t>Coordination</w:t>
      </w:r>
    </w:p>
    <w:p w14:paraId="52F1AFD9" w14:textId="77777777" w:rsidR="0065781A" w:rsidRDefault="0065781A">
      <w:pPr>
        <w:pStyle w:val="BodyText"/>
        <w:spacing w:before="23"/>
      </w:pPr>
    </w:p>
    <w:p w14:paraId="1CF4000F" w14:textId="7ECC9446" w:rsidR="0065781A" w:rsidRDefault="00EF163D">
      <w:pPr>
        <w:pStyle w:val="ListParagraph"/>
        <w:numPr>
          <w:ilvl w:val="0"/>
          <w:numId w:val="37"/>
        </w:numPr>
        <w:tabs>
          <w:tab w:val="left" w:pos="1658"/>
        </w:tabs>
        <w:ind w:right="676"/>
      </w:pPr>
      <w:r>
        <w:t>Coordinate</w:t>
      </w:r>
      <w:r>
        <w:rPr>
          <w:rFonts w:ascii="Times New Roman"/>
        </w:rPr>
        <w:t xml:space="preserve"> </w:t>
      </w:r>
      <w:r>
        <w:t>all</w:t>
      </w:r>
      <w:r>
        <w:rPr>
          <w:rFonts w:ascii="Times New Roman"/>
        </w:rPr>
        <w:t xml:space="preserve"> </w:t>
      </w:r>
      <w:r>
        <w:t>matters</w:t>
      </w:r>
      <w:r>
        <w:rPr>
          <w:rFonts w:ascii="Times New Roman"/>
        </w:rPr>
        <w:t xml:space="preserve"> </w:t>
      </w:r>
      <w:r>
        <w:t>relating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physical</w:t>
      </w:r>
      <w:r>
        <w:rPr>
          <w:rFonts w:ascii="Times New Roman"/>
        </w:rPr>
        <w:t xml:space="preserve"> </w:t>
      </w:r>
      <w:r>
        <w:t>location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equipment,</w:t>
      </w:r>
      <w:r>
        <w:rPr>
          <w:rFonts w:ascii="Times New Roman"/>
        </w:rPr>
        <w:t xml:space="preserve"> </w:t>
      </w:r>
      <w:r>
        <w:t>ductwork,</w:t>
      </w:r>
      <w:r>
        <w:rPr>
          <w:rFonts w:ascii="Times New Roman"/>
          <w:spacing w:val="40"/>
        </w:rPr>
        <w:t xml:space="preserve"> </w:t>
      </w:r>
      <w:r>
        <w:t>grilles,</w:t>
      </w:r>
      <w:r>
        <w:rPr>
          <w:rFonts w:ascii="Times New Roman"/>
        </w:rPr>
        <w:t xml:space="preserve"> </w:t>
      </w:r>
      <w:r>
        <w:t>registers,</w:t>
      </w:r>
      <w:r>
        <w:rPr>
          <w:rFonts w:ascii="Times New Roman"/>
          <w:spacing w:val="-1"/>
        </w:rPr>
        <w:t xml:space="preserve"> </w:t>
      </w:r>
      <w:r>
        <w:t>diffusers</w:t>
      </w:r>
      <w:r>
        <w:rPr>
          <w:rFonts w:ascii="Times New Roman"/>
          <w:spacing w:val="-4"/>
        </w:rPr>
        <w:t xml:space="preserve"> </w:t>
      </w:r>
      <w:r>
        <w:t>and</w:t>
      </w:r>
      <w:r>
        <w:rPr>
          <w:rFonts w:ascii="Times New Roman"/>
          <w:spacing w:val="-5"/>
        </w:rPr>
        <w:t xml:space="preserve"> </w:t>
      </w:r>
      <w:r>
        <w:t>any</w:t>
      </w:r>
      <w:r>
        <w:rPr>
          <w:rFonts w:ascii="Times New Roman"/>
          <w:spacing w:val="-7"/>
        </w:rPr>
        <w:t xml:space="preserve"> </w:t>
      </w:r>
      <w:r>
        <w:t>other</w:t>
      </w:r>
      <w:r>
        <w:rPr>
          <w:rFonts w:ascii="Times New Roman"/>
          <w:spacing w:val="-6"/>
        </w:rPr>
        <w:t xml:space="preserve"> </w:t>
      </w:r>
      <w:r>
        <w:t>devices</w:t>
      </w:r>
      <w:r>
        <w:rPr>
          <w:rFonts w:ascii="Times New Roman"/>
          <w:spacing w:val="-4"/>
        </w:rPr>
        <w:t xml:space="preserve"> </w:t>
      </w:r>
      <w:r>
        <w:t>with</w:t>
      </w:r>
      <w:r>
        <w:rPr>
          <w:rFonts w:ascii="Times New Roman"/>
          <w:spacing w:val="-7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 w:rsidR="00C84AFB">
        <w:t>Construction Manager and all other trades</w:t>
      </w:r>
      <w:r>
        <w:t>.</w:t>
      </w:r>
      <w:r>
        <w:rPr>
          <w:rFonts w:ascii="Times New Roman"/>
          <w:spacing w:val="40"/>
        </w:rPr>
        <w:t xml:space="preserve"> </w:t>
      </w:r>
      <w:r>
        <w:t>Coordinate</w:t>
      </w:r>
      <w:r>
        <w:rPr>
          <w:rFonts w:ascii="Times New Roman"/>
          <w:spacing w:val="25"/>
        </w:rPr>
        <w:t xml:space="preserve"> </w:t>
      </w:r>
      <w:r>
        <w:t>all</w:t>
      </w:r>
      <w:r>
        <w:rPr>
          <w:rFonts w:ascii="Times New Roman"/>
          <w:spacing w:val="-8"/>
        </w:rPr>
        <w:t xml:space="preserve"> </w:t>
      </w:r>
      <w:r>
        <w:t>aspects</w:t>
      </w:r>
      <w:r>
        <w:rPr>
          <w:rFonts w:ascii="Times New Roman"/>
          <w:spacing w:val="-4"/>
        </w:rPr>
        <w:t xml:space="preserve"> </w:t>
      </w:r>
      <w:r>
        <w:t>of</w:t>
      </w:r>
      <w:r>
        <w:rPr>
          <w:rFonts w:ascii="Times New Roman"/>
          <w:spacing w:val="-8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design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installation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civil,</w:t>
      </w:r>
      <w:r>
        <w:rPr>
          <w:rFonts w:ascii="Times New Roman"/>
        </w:rPr>
        <w:t xml:space="preserve"> </w:t>
      </w:r>
      <w:r>
        <w:t>structural,</w:t>
      </w:r>
      <w:r>
        <w:rPr>
          <w:rFonts w:ascii="Times New Roman"/>
        </w:rPr>
        <w:t xml:space="preserve"> </w:t>
      </w:r>
      <w:r>
        <w:t>architectural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  <w:spacing w:val="40"/>
        </w:rPr>
        <w:t xml:space="preserve"> </w:t>
      </w:r>
      <w:r>
        <w:t>electrical</w:t>
      </w:r>
      <w:r>
        <w:rPr>
          <w:rFonts w:ascii="Times New Roman"/>
        </w:rPr>
        <w:t xml:space="preserve"> </w:t>
      </w:r>
      <w:r>
        <w:t>systems.</w:t>
      </w:r>
    </w:p>
    <w:p w14:paraId="57B30C53" w14:textId="77777777" w:rsidR="0065781A" w:rsidRDefault="0065781A">
      <w:pPr>
        <w:pStyle w:val="BodyText"/>
        <w:spacing w:before="25"/>
      </w:pPr>
    </w:p>
    <w:p w14:paraId="0AECB3EE" w14:textId="1D0CF5D0" w:rsidR="0065781A" w:rsidRDefault="00C84AFB" w:rsidP="00C84AFB">
      <w:pPr>
        <w:pStyle w:val="Heading2"/>
        <w:numPr>
          <w:ilvl w:val="0"/>
          <w:numId w:val="46"/>
        </w:numPr>
        <w:tabs>
          <w:tab w:val="left" w:pos="900"/>
        </w:tabs>
      </w:pPr>
      <w:r>
        <w:t>Room</w:t>
      </w:r>
      <w:r>
        <w:rPr>
          <w:rFonts w:ascii="Times New Roman"/>
          <w:b w:val="0"/>
          <w:spacing w:val="-3"/>
        </w:rPr>
        <w:t xml:space="preserve"> </w:t>
      </w:r>
      <w:r>
        <w:t>HVAC</w:t>
      </w:r>
      <w:r>
        <w:rPr>
          <w:rFonts w:ascii="Times New Roman"/>
          <w:b w:val="0"/>
          <w:spacing w:val="-3"/>
        </w:rPr>
        <w:t xml:space="preserve"> </w:t>
      </w:r>
      <w:r>
        <w:rPr>
          <w:spacing w:val="-2"/>
        </w:rPr>
        <w:t>Systems</w:t>
      </w:r>
    </w:p>
    <w:p w14:paraId="0C472F47" w14:textId="724F4050" w:rsidR="0065781A" w:rsidRDefault="0065781A" w:rsidP="00C84AFB">
      <w:pPr>
        <w:tabs>
          <w:tab w:val="left" w:pos="1656"/>
          <w:tab w:val="left" w:pos="1658"/>
        </w:tabs>
        <w:spacing w:before="1"/>
        <w:ind w:right="550"/>
        <w:jc w:val="both"/>
      </w:pPr>
    </w:p>
    <w:p w14:paraId="21ED7FB3" w14:textId="071187B9" w:rsidR="0065781A" w:rsidRDefault="00EF163D" w:rsidP="00E06C21">
      <w:pPr>
        <w:pStyle w:val="ListParagraph"/>
        <w:numPr>
          <w:ilvl w:val="0"/>
          <w:numId w:val="39"/>
        </w:numPr>
        <w:tabs>
          <w:tab w:val="left" w:pos="1648"/>
          <w:tab w:val="left" w:pos="1658"/>
        </w:tabs>
        <w:spacing w:after="240"/>
        <w:ind w:right="151"/>
        <w:jc w:val="both"/>
      </w:pPr>
      <w:r>
        <w:t>Dwelling</w:t>
      </w:r>
      <w:r w:rsidRPr="00E06C21">
        <w:t xml:space="preserve"> </w:t>
      </w:r>
      <w:r>
        <w:t>units</w:t>
      </w:r>
      <w:r w:rsidRPr="00E06C21">
        <w:t xml:space="preserve"> </w:t>
      </w:r>
      <w:r>
        <w:t>shall</w:t>
      </w:r>
      <w:r w:rsidRPr="00E06C21">
        <w:t xml:space="preserve"> </w:t>
      </w:r>
      <w:r>
        <w:t>have</w:t>
      </w:r>
      <w:r w:rsidRPr="00E06C21">
        <w:t xml:space="preserve"> </w:t>
      </w:r>
      <w:r>
        <w:t>an</w:t>
      </w:r>
      <w:r w:rsidRPr="00E06C21">
        <w:t xml:space="preserve"> </w:t>
      </w:r>
      <w:r>
        <w:t>individual,</w:t>
      </w:r>
      <w:r w:rsidRPr="00E06C21">
        <w:t xml:space="preserve"> </w:t>
      </w:r>
      <w:r w:rsidR="00C84AFB">
        <w:t>horizontal</w:t>
      </w:r>
      <w:r>
        <w:t>,</w:t>
      </w:r>
      <w:r w:rsidRPr="00E06C21">
        <w:t xml:space="preserve"> </w:t>
      </w:r>
      <w:r w:rsidR="00C84AFB">
        <w:t xml:space="preserve">variable air volume unit located above ceiling </w:t>
      </w:r>
      <w:r>
        <w:t>with</w:t>
      </w:r>
      <w:r w:rsidRPr="00E06C21">
        <w:t xml:space="preserve"> </w:t>
      </w:r>
      <w:r>
        <w:t>ducted</w:t>
      </w:r>
      <w:r w:rsidRPr="00E06C21">
        <w:t xml:space="preserve"> </w:t>
      </w:r>
      <w:r>
        <w:t>supply</w:t>
      </w:r>
      <w:r w:rsidR="00C84AFB">
        <w:t xml:space="preserve"> </w:t>
      </w:r>
      <w:r>
        <w:t>within</w:t>
      </w:r>
      <w:r w:rsidRPr="00E06C21">
        <w:t xml:space="preserve"> </w:t>
      </w:r>
      <w:r>
        <w:t>the</w:t>
      </w:r>
      <w:r w:rsidRPr="00E06C21">
        <w:t xml:space="preserve"> </w:t>
      </w:r>
      <w:r>
        <w:t>dwelling</w:t>
      </w:r>
      <w:r w:rsidRPr="00E06C21">
        <w:t xml:space="preserve"> </w:t>
      </w:r>
      <w:r>
        <w:t>unit.</w:t>
      </w:r>
      <w:r w:rsidRPr="00E06C21">
        <w:t xml:space="preserve"> </w:t>
      </w:r>
      <w:r w:rsidR="00E06C21">
        <w:t>Return shall be ducted to the air handling unit.</w:t>
      </w:r>
    </w:p>
    <w:p w14:paraId="15D73AC8" w14:textId="66F6FBFE" w:rsidR="0065781A" w:rsidRDefault="00EF163D" w:rsidP="00E06C21">
      <w:pPr>
        <w:pStyle w:val="ListParagraph"/>
        <w:numPr>
          <w:ilvl w:val="0"/>
          <w:numId w:val="39"/>
        </w:numPr>
        <w:tabs>
          <w:tab w:val="left" w:pos="1658"/>
        </w:tabs>
        <w:ind w:right="151"/>
        <w:jc w:val="both"/>
      </w:pPr>
      <w:r>
        <w:t>Residential</w:t>
      </w:r>
      <w:r w:rsidRPr="00E06C21">
        <w:t xml:space="preserve"> </w:t>
      </w:r>
      <w:r>
        <w:t>kitchen</w:t>
      </w:r>
      <w:r w:rsidRPr="00E06C21">
        <w:t xml:space="preserve"> </w:t>
      </w:r>
      <w:r>
        <w:t>hood</w:t>
      </w:r>
      <w:r w:rsidRPr="00E06C21">
        <w:t xml:space="preserve"> </w:t>
      </w:r>
      <w:r>
        <w:t>shall</w:t>
      </w:r>
      <w:r w:rsidRPr="00E06C21">
        <w:t xml:space="preserve"> </w:t>
      </w:r>
      <w:r>
        <w:t>be</w:t>
      </w:r>
      <w:r w:rsidRPr="00E06C21">
        <w:t xml:space="preserve"> </w:t>
      </w:r>
      <w:r>
        <w:t>recirculating</w:t>
      </w:r>
      <w:r w:rsidRPr="00E06C21">
        <w:t xml:space="preserve"> </w:t>
      </w:r>
      <w:r>
        <w:t>type</w:t>
      </w:r>
      <w:r w:rsidRPr="00E06C21">
        <w:t xml:space="preserve"> </w:t>
      </w:r>
      <w:r w:rsidR="00C84AFB">
        <w:t>on the 14</w:t>
      </w:r>
      <w:r w:rsidR="00C84AFB" w:rsidRPr="00E06C21">
        <w:t>th</w:t>
      </w:r>
      <w:r w:rsidR="00C84AFB">
        <w:t xml:space="preserve"> floor</w:t>
      </w:r>
      <w:r w:rsidRPr="00E06C21">
        <w:t>.</w:t>
      </w:r>
      <w:r w:rsidR="00C84AFB" w:rsidRPr="00E06C21">
        <w:t xml:space="preserve"> All other floors shall be a recirculating microwave over the range.</w:t>
      </w:r>
    </w:p>
    <w:p w14:paraId="7CF6D0F0" w14:textId="77777777" w:rsidR="0065781A" w:rsidRDefault="0065781A" w:rsidP="00E06C21">
      <w:pPr>
        <w:pStyle w:val="ListParagraph"/>
        <w:tabs>
          <w:tab w:val="left" w:pos="1656"/>
          <w:tab w:val="left" w:pos="1658"/>
        </w:tabs>
        <w:ind w:right="151" w:firstLine="0"/>
        <w:jc w:val="both"/>
      </w:pPr>
    </w:p>
    <w:p w14:paraId="4256C233" w14:textId="02B5A350" w:rsidR="0065781A" w:rsidRDefault="00C84AFB" w:rsidP="00E06C21">
      <w:pPr>
        <w:pStyle w:val="ListParagraph"/>
        <w:numPr>
          <w:ilvl w:val="0"/>
          <w:numId w:val="39"/>
        </w:numPr>
        <w:ind w:right="151"/>
        <w:jc w:val="both"/>
      </w:pPr>
      <w:r>
        <w:t>The Lobby, Retail Area, Offices, Lounge, Leasing Office, and all corridors shall be provided with a variable air volume terminal unit with electric reheat coil, wired, and diffusers. Return is ducted to the air handling unit. Units to be located above the ceiling.</w:t>
      </w:r>
    </w:p>
    <w:p w14:paraId="15650508" w14:textId="7CE29D78" w:rsidR="0065781A" w:rsidRDefault="00EF163D" w:rsidP="00E06C21">
      <w:pPr>
        <w:pStyle w:val="ListParagraph"/>
        <w:numPr>
          <w:ilvl w:val="0"/>
          <w:numId w:val="39"/>
        </w:numPr>
        <w:tabs>
          <w:tab w:val="left" w:pos="1648"/>
          <w:tab w:val="left" w:pos="1658"/>
        </w:tabs>
        <w:ind w:right="151"/>
        <w:jc w:val="both"/>
      </w:pPr>
      <w:r>
        <w:lastRenderedPageBreak/>
        <w:t>The</w:t>
      </w:r>
      <w:r w:rsidRPr="00E06C21">
        <w:t xml:space="preserve"> </w:t>
      </w:r>
      <w:r>
        <w:t>air</w:t>
      </w:r>
      <w:r w:rsidRPr="00E06C21">
        <w:t xml:space="preserve"> </w:t>
      </w:r>
      <w:r>
        <w:t>distribution</w:t>
      </w:r>
      <w:r w:rsidRPr="00E06C21">
        <w:t xml:space="preserve"> </w:t>
      </w:r>
      <w:r>
        <w:t>system</w:t>
      </w:r>
      <w:r w:rsidRPr="00E06C21">
        <w:t xml:space="preserve"> </w:t>
      </w:r>
      <w:r>
        <w:t>shall</w:t>
      </w:r>
      <w:r w:rsidRPr="00E06C21">
        <w:t xml:space="preserve"> </w:t>
      </w:r>
      <w:r>
        <w:t>be</w:t>
      </w:r>
      <w:r w:rsidRPr="00E06C21">
        <w:t xml:space="preserve"> </w:t>
      </w:r>
      <w:r>
        <w:t>fully</w:t>
      </w:r>
      <w:r w:rsidRPr="00E06C21">
        <w:t xml:space="preserve"> </w:t>
      </w:r>
      <w:r>
        <w:t>ducted</w:t>
      </w:r>
      <w:r w:rsidRPr="00E06C21">
        <w:t xml:space="preserve"> </w:t>
      </w:r>
      <w:r>
        <w:t>supply</w:t>
      </w:r>
      <w:r w:rsidRPr="00E06C21">
        <w:t xml:space="preserve"> </w:t>
      </w:r>
      <w:r>
        <w:t>and</w:t>
      </w:r>
      <w:r w:rsidRPr="00E06C21">
        <w:t xml:space="preserve"> </w:t>
      </w:r>
      <w:r>
        <w:t>return</w:t>
      </w:r>
      <w:r w:rsidR="00951EF5">
        <w:t>;</w:t>
      </w:r>
      <w:r w:rsidRPr="00E06C21">
        <w:t xml:space="preserve"> </w:t>
      </w:r>
      <w:r>
        <w:t>with</w:t>
      </w:r>
      <w:r w:rsidRPr="00E06C21">
        <w:t xml:space="preserve"> </w:t>
      </w:r>
      <w:r>
        <w:t>insulation</w:t>
      </w:r>
      <w:r w:rsidRPr="00E06C21">
        <w:t xml:space="preserve"> </w:t>
      </w:r>
      <w:r>
        <w:t>wrap</w:t>
      </w:r>
      <w:r w:rsidRPr="00E06C21">
        <w:t xml:space="preserve"> </w:t>
      </w:r>
      <w:r>
        <w:t>on</w:t>
      </w:r>
      <w:r w:rsidRPr="00E06C21">
        <w:t xml:space="preserve"> </w:t>
      </w:r>
      <w:r>
        <w:t>the</w:t>
      </w:r>
      <w:r w:rsidRPr="00E06C21">
        <w:t xml:space="preserve"> </w:t>
      </w:r>
      <w:r>
        <w:t>supply</w:t>
      </w:r>
      <w:r w:rsidRPr="00E06C21">
        <w:t xml:space="preserve"> </w:t>
      </w:r>
      <w:r>
        <w:t>ductwork</w:t>
      </w:r>
      <w:r w:rsidRPr="00E06C21">
        <w:t xml:space="preserve"> </w:t>
      </w:r>
      <w:r>
        <w:t>and</w:t>
      </w:r>
      <w:r w:rsidRPr="00E06C21">
        <w:t xml:space="preserve"> </w:t>
      </w:r>
      <w:r>
        <w:t>internal</w:t>
      </w:r>
      <w:r w:rsidRPr="00E06C21">
        <w:t xml:space="preserve"> </w:t>
      </w:r>
      <w:r>
        <w:t>acoustic</w:t>
      </w:r>
      <w:r w:rsidRPr="00E06C21">
        <w:t xml:space="preserve"> </w:t>
      </w:r>
      <w:r>
        <w:t>lining</w:t>
      </w:r>
      <w:r w:rsidRPr="00E06C21">
        <w:t xml:space="preserve"> </w:t>
      </w:r>
      <w:r>
        <w:t>on</w:t>
      </w:r>
      <w:r w:rsidRPr="00E06C21">
        <w:t xml:space="preserve"> </w:t>
      </w:r>
      <w:r>
        <w:t>the</w:t>
      </w:r>
      <w:r w:rsidRPr="00E06C21">
        <w:t xml:space="preserve"> </w:t>
      </w:r>
      <w:r>
        <w:t>return</w:t>
      </w:r>
      <w:r w:rsidRPr="00E06C21">
        <w:t xml:space="preserve"> </w:t>
      </w:r>
      <w:r>
        <w:t>ductwork.</w:t>
      </w:r>
      <w:r w:rsidRPr="00E06C21">
        <w:t xml:space="preserve"> </w:t>
      </w:r>
      <w:r>
        <w:t>Provide</w:t>
      </w:r>
      <w:r w:rsidRPr="00E06C21">
        <w:t xml:space="preserve"> </w:t>
      </w:r>
      <w:r>
        <w:t>an</w:t>
      </w:r>
      <w:r w:rsidRPr="00E06C21">
        <w:t xml:space="preserve"> </w:t>
      </w:r>
      <w:r>
        <w:t>easily</w:t>
      </w:r>
      <w:r w:rsidRPr="00E06C21">
        <w:t xml:space="preserve"> </w:t>
      </w:r>
      <w:r>
        <w:t>accessible</w:t>
      </w:r>
      <w:r w:rsidRPr="00E06C21">
        <w:t xml:space="preserve"> </w:t>
      </w:r>
      <w:r>
        <w:t>filter</w:t>
      </w:r>
      <w:r w:rsidRPr="00E06C21">
        <w:t xml:space="preserve"> </w:t>
      </w:r>
      <w:r>
        <w:t>box,</w:t>
      </w:r>
      <w:r w:rsidRPr="00E06C21">
        <w:t xml:space="preserve"> </w:t>
      </w:r>
      <w:r>
        <w:t>housing</w:t>
      </w:r>
      <w:r w:rsidRPr="00E06C21">
        <w:t xml:space="preserve"> </w:t>
      </w:r>
      <w:r>
        <w:t>a</w:t>
      </w:r>
      <w:r w:rsidRPr="00E06C21">
        <w:t xml:space="preserve"> </w:t>
      </w:r>
      <w:r>
        <w:t>common</w:t>
      </w:r>
      <w:r w:rsidRPr="00E06C21">
        <w:t xml:space="preserve"> </w:t>
      </w:r>
      <w:r>
        <w:t>filter</w:t>
      </w:r>
      <w:r w:rsidRPr="00E06C21">
        <w:t xml:space="preserve"> </w:t>
      </w:r>
      <w:r>
        <w:t>size</w:t>
      </w:r>
      <w:r w:rsidRPr="00E06C21">
        <w:t xml:space="preserve"> </w:t>
      </w:r>
      <w:r>
        <w:t>for</w:t>
      </w:r>
      <w:r w:rsidRPr="00E06C21">
        <w:t xml:space="preserve"> </w:t>
      </w:r>
      <w:r>
        <w:t>all</w:t>
      </w:r>
      <w:r w:rsidRPr="00E06C21">
        <w:t xml:space="preserve"> </w:t>
      </w:r>
      <w:r w:rsidR="00951EF5">
        <w:t>terminal units</w:t>
      </w:r>
      <w:r>
        <w:t>.</w:t>
      </w:r>
      <w:r w:rsidRPr="00E06C21">
        <w:t xml:space="preserve"> </w:t>
      </w:r>
      <w:r>
        <w:t>Ductwork</w:t>
      </w:r>
      <w:r w:rsidRPr="00E06C21">
        <w:t xml:space="preserve"> </w:t>
      </w:r>
      <w:r>
        <w:t>shall</w:t>
      </w:r>
      <w:r w:rsidRPr="00E06C21">
        <w:t xml:space="preserve"> </w:t>
      </w:r>
      <w:r>
        <w:t>be</w:t>
      </w:r>
      <w:r w:rsidRPr="00E06C21">
        <w:t xml:space="preserve"> </w:t>
      </w:r>
      <w:r>
        <w:t>per</w:t>
      </w:r>
      <w:r w:rsidRPr="00E06C21">
        <w:t xml:space="preserve"> </w:t>
      </w:r>
      <w:r>
        <w:t>SMACNA</w:t>
      </w:r>
      <w:r w:rsidRPr="00E06C21">
        <w:t xml:space="preserve"> </w:t>
      </w:r>
      <w:r>
        <w:t>requirements</w:t>
      </w:r>
      <w:r w:rsidRPr="00E06C21">
        <w:t xml:space="preserve"> </w:t>
      </w:r>
      <w:r>
        <w:t>and</w:t>
      </w:r>
      <w:r w:rsidRPr="00E06C21">
        <w:t xml:space="preserve"> </w:t>
      </w:r>
      <w:r>
        <w:t>sealed</w:t>
      </w:r>
      <w:r w:rsidRPr="00E06C21">
        <w:t xml:space="preserve"> </w:t>
      </w:r>
      <w:r>
        <w:t>to</w:t>
      </w:r>
      <w:r w:rsidRPr="00E06C21">
        <w:t xml:space="preserve"> </w:t>
      </w:r>
      <w:r>
        <w:t>prevent</w:t>
      </w:r>
      <w:r w:rsidRPr="00E06C21">
        <w:t xml:space="preserve"> </w:t>
      </w:r>
      <w:r>
        <w:t>air</w:t>
      </w:r>
      <w:r w:rsidRPr="00E06C21">
        <w:t xml:space="preserve"> </w:t>
      </w:r>
      <w:r>
        <w:t>leakage.</w:t>
      </w:r>
    </w:p>
    <w:p w14:paraId="6E0A77B3" w14:textId="77777777" w:rsidR="0065781A" w:rsidRDefault="0065781A" w:rsidP="00E06C21">
      <w:pPr>
        <w:pStyle w:val="ListParagraph"/>
        <w:tabs>
          <w:tab w:val="left" w:pos="1656"/>
          <w:tab w:val="left" w:pos="1658"/>
        </w:tabs>
        <w:ind w:right="151" w:firstLine="0"/>
        <w:jc w:val="both"/>
      </w:pPr>
    </w:p>
    <w:p w14:paraId="641BFB73" w14:textId="44663498" w:rsidR="0065781A" w:rsidRDefault="00EF163D" w:rsidP="00E06C21">
      <w:pPr>
        <w:pStyle w:val="ListParagraph"/>
        <w:numPr>
          <w:ilvl w:val="0"/>
          <w:numId w:val="39"/>
        </w:numPr>
        <w:tabs>
          <w:tab w:val="left" w:pos="1648"/>
          <w:tab w:val="left" w:pos="1658"/>
        </w:tabs>
        <w:ind w:right="151"/>
        <w:jc w:val="both"/>
      </w:pPr>
      <w:r>
        <w:t>Stairwells,</w:t>
      </w:r>
      <w:r w:rsidRPr="00E06C21">
        <w:t xml:space="preserve"> </w:t>
      </w:r>
      <w:r>
        <w:t>Mechanical</w:t>
      </w:r>
      <w:r w:rsidRPr="00E06C21">
        <w:t xml:space="preserve"> </w:t>
      </w:r>
      <w:r>
        <w:t>Equipment</w:t>
      </w:r>
      <w:r w:rsidRPr="00E06C21">
        <w:t xml:space="preserve"> </w:t>
      </w:r>
      <w:r>
        <w:t>Rooms,</w:t>
      </w:r>
      <w:r w:rsidRPr="00E06C21">
        <w:t xml:space="preserve"> </w:t>
      </w:r>
      <w:r>
        <w:t>Electrical</w:t>
      </w:r>
      <w:r w:rsidRPr="00E06C21">
        <w:t xml:space="preserve"> </w:t>
      </w:r>
      <w:r>
        <w:t>Rooms</w:t>
      </w:r>
      <w:r w:rsidRPr="00E06C21">
        <w:t xml:space="preserve"> </w:t>
      </w:r>
      <w:r>
        <w:t>and</w:t>
      </w:r>
      <w:r w:rsidRPr="00E06C21">
        <w:t xml:space="preserve"> </w:t>
      </w:r>
      <w:r>
        <w:t>Storage</w:t>
      </w:r>
      <w:r w:rsidRPr="00E06C21">
        <w:t xml:space="preserve"> </w:t>
      </w:r>
      <w:r>
        <w:t>Rooms</w:t>
      </w:r>
      <w:r w:rsidRPr="00E06C21">
        <w:t xml:space="preserve"> </w:t>
      </w:r>
      <w:r>
        <w:t>shall</w:t>
      </w:r>
      <w:r w:rsidRPr="00E06C21">
        <w:t xml:space="preserve"> </w:t>
      </w:r>
      <w:r>
        <w:t>not</w:t>
      </w:r>
      <w:r w:rsidRPr="00E06C21">
        <w:t xml:space="preserve"> </w:t>
      </w:r>
      <w:r>
        <w:t>be</w:t>
      </w:r>
      <w:r w:rsidRPr="00E06C21">
        <w:t xml:space="preserve"> </w:t>
      </w:r>
      <w:r>
        <w:t>air</w:t>
      </w:r>
      <w:r w:rsidRPr="00E06C21">
        <w:t xml:space="preserve"> </w:t>
      </w:r>
      <w:r>
        <w:t>conditioned.</w:t>
      </w:r>
      <w:r w:rsidR="00951EF5">
        <w:t xml:space="preserve"> Electrical rooms shall be exhausted.</w:t>
      </w:r>
    </w:p>
    <w:p w14:paraId="28C8C133" w14:textId="77777777" w:rsidR="00E06C21" w:rsidRDefault="00E06C21" w:rsidP="00E06C21">
      <w:pPr>
        <w:pStyle w:val="ListParagraph"/>
        <w:tabs>
          <w:tab w:val="left" w:pos="1656"/>
          <w:tab w:val="left" w:pos="1658"/>
        </w:tabs>
        <w:ind w:right="151" w:firstLine="0"/>
        <w:jc w:val="both"/>
      </w:pPr>
    </w:p>
    <w:p w14:paraId="73CA8F51" w14:textId="44EA08D6" w:rsidR="0065781A" w:rsidRDefault="00EF163D" w:rsidP="00E06C21">
      <w:pPr>
        <w:pStyle w:val="ListParagraph"/>
        <w:numPr>
          <w:ilvl w:val="0"/>
          <w:numId w:val="39"/>
        </w:numPr>
        <w:tabs>
          <w:tab w:val="left" w:pos="1648"/>
          <w:tab w:val="left" w:pos="1658"/>
        </w:tabs>
        <w:ind w:right="151"/>
        <w:jc w:val="both"/>
      </w:pPr>
      <w:r>
        <w:t>The</w:t>
      </w:r>
      <w:r w:rsidRPr="00951EF5">
        <w:t xml:space="preserve"> </w:t>
      </w:r>
      <w:r>
        <w:t>thermostats</w:t>
      </w:r>
      <w:r w:rsidRPr="00951EF5">
        <w:t xml:space="preserve"> </w:t>
      </w:r>
      <w:r>
        <w:t>shall</w:t>
      </w:r>
      <w:r w:rsidRPr="00951EF5">
        <w:t xml:space="preserve"> </w:t>
      </w:r>
      <w:r>
        <w:t>be</w:t>
      </w:r>
      <w:r w:rsidRPr="00951EF5">
        <w:t xml:space="preserve"> </w:t>
      </w:r>
      <w:r>
        <w:t>low</w:t>
      </w:r>
      <w:r w:rsidRPr="00951EF5">
        <w:t xml:space="preserve"> </w:t>
      </w:r>
      <w:r>
        <w:t>voltage,</w:t>
      </w:r>
      <w:r w:rsidRPr="00951EF5">
        <w:t xml:space="preserve"> </w:t>
      </w:r>
      <w:r>
        <w:t>programmable</w:t>
      </w:r>
      <w:r w:rsidRPr="00951EF5">
        <w:t xml:space="preserve"> </w:t>
      </w:r>
      <w:r>
        <w:t>controls</w:t>
      </w:r>
      <w:r w:rsidRPr="00951EF5">
        <w:t xml:space="preserve"> </w:t>
      </w:r>
      <w:r>
        <w:t>with</w:t>
      </w:r>
      <w:r w:rsidRPr="00951EF5">
        <w:t xml:space="preserve"> </w:t>
      </w:r>
      <w:r>
        <w:t>heat</w:t>
      </w:r>
      <w:r w:rsidRPr="00951EF5">
        <w:t xml:space="preserve"> </w:t>
      </w:r>
      <w:r>
        <w:t>/</w:t>
      </w:r>
      <w:r w:rsidRPr="00951EF5">
        <w:t xml:space="preserve"> </w:t>
      </w:r>
      <w:r>
        <w:t>cool</w:t>
      </w:r>
      <w:r w:rsidR="00951EF5" w:rsidRPr="00951EF5">
        <w:t xml:space="preserve"> compatible with building automation system</w:t>
      </w:r>
      <w:r w:rsidRPr="00951EF5">
        <w:t xml:space="preserve">. The units shall have night setback </w:t>
      </w:r>
      <w:r>
        <w:t>capabilities.</w:t>
      </w:r>
      <w:r w:rsidRPr="00951EF5">
        <w:t xml:space="preserve"> </w:t>
      </w:r>
      <w:r>
        <w:t>Thermostat</w:t>
      </w:r>
      <w:r w:rsidRPr="00951EF5">
        <w:t xml:space="preserve"> </w:t>
      </w:r>
      <w:r>
        <w:t>location</w:t>
      </w:r>
      <w:r w:rsidRPr="00951EF5">
        <w:t xml:space="preserve"> </w:t>
      </w:r>
      <w:r>
        <w:t>shall</w:t>
      </w:r>
      <w:r w:rsidRPr="00951EF5">
        <w:t xml:space="preserve"> </w:t>
      </w:r>
      <w:r>
        <w:t>be</w:t>
      </w:r>
      <w:r w:rsidRPr="00951EF5">
        <w:t xml:space="preserve"> </w:t>
      </w:r>
      <w:r>
        <w:t>determined</w:t>
      </w:r>
      <w:r w:rsidRPr="00951EF5">
        <w:t xml:space="preserve"> </w:t>
      </w:r>
      <w:r>
        <w:t>by</w:t>
      </w:r>
      <w:r w:rsidRPr="00951EF5">
        <w:t xml:space="preserve"> </w:t>
      </w:r>
      <w:r w:rsidR="00951EF5">
        <w:t>Construction Manager</w:t>
      </w:r>
      <w:r w:rsidRPr="00951EF5">
        <w:t xml:space="preserve"> </w:t>
      </w:r>
      <w:r>
        <w:t>/</w:t>
      </w:r>
      <w:r w:rsidRPr="00951EF5">
        <w:t xml:space="preserve"> </w:t>
      </w:r>
      <w:r>
        <w:t>Architect.</w:t>
      </w:r>
      <w:r w:rsidRPr="00951EF5">
        <w:t xml:space="preserve"> </w:t>
      </w:r>
    </w:p>
    <w:p w14:paraId="520252A3" w14:textId="6E241CE9" w:rsidR="00E06C21" w:rsidRDefault="00E06C21" w:rsidP="00E06C21">
      <w:pPr>
        <w:pStyle w:val="ListParagraph"/>
        <w:tabs>
          <w:tab w:val="left" w:pos="1656"/>
          <w:tab w:val="left" w:pos="1658"/>
        </w:tabs>
        <w:ind w:right="151" w:firstLine="0"/>
        <w:jc w:val="both"/>
      </w:pPr>
    </w:p>
    <w:p w14:paraId="3CE911C2" w14:textId="4FA86001" w:rsidR="0065781A" w:rsidRPr="00951EF5" w:rsidRDefault="00951EF5" w:rsidP="00E06C21">
      <w:pPr>
        <w:pStyle w:val="ListParagraph"/>
        <w:numPr>
          <w:ilvl w:val="0"/>
          <w:numId w:val="39"/>
        </w:numPr>
        <w:tabs>
          <w:tab w:val="left" w:pos="1658"/>
        </w:tabs>
        <w:ind w:right="151"/>
        <w:jc w:val="both"/>
      </w:pPr>
      <w:r w:rsidRPr="00951EF5">
        <w:t>Dryers are ventless.</w:t>
      </w:r>
    </w:p>
    <w:p w14:paraId="545B18B7" w14:textId="77777777" w:rsidR="0065781A" w:rsidRPr="00951EF5" w:rsidRDefault="0065781A">
      <w:pPr>
        <w:pStyle w:val="BodyText"/>
        <w:spacing w:before="56"/>
      </w:pPr>
    </w:p>
    <w:p w14:paraId="45D00B22" w14:textId="77777777" w:rsidR="0065781A" w:rsidRDefault="00EF163D" w:rsidP="00A74EDB">
      <w:pPr>
        <w:pStyle w:val="Heading2"/>
        <w:numPr>
          <w:ilvl w:val="0"/>
          <w:numId w:val="46"/>
        </w:numPr>
        <w:tabs>
          <w:tab w:val="left" w:pos="1197"/>
        </w:tabs>
        <w:ind w:left="900" w:hanging="421"/>
      </w:pPr>
      <w:r>
        <w:t>General</w:t>
      </w:r>
      <w:r>
        <w:rPr>
          <w:rFonts w:ascii="Times New Roman"/>
          <w:b w:val="0"/>
          <w:spacing w:val="3"/>
        </w:rPr>
        <w:t xml:space="preserve"> </w:t>
      </w:r>
      <w:r>
        <w:t>Fan</w:t>
      </w:r>
      <w:r>
        <w:rPr>
          <w:rFonts w:ascii="Times New Roman"/>
          <w:b w:val="0"/>
          <w:spacing w:val="-3"/>
        </w:rPr>
        <w:t xml:space="preserve"> </w:t>
      </w:r>
      <w:r>
        <w:t>/</w:t>
      </w:r>
      <w:r>
        <w:rPr>
          <w:rFonts w:ascii="Times New Roman"/>
          <w:b w:val="0"/>
          <w:spacing w:val="-1"/>
        </w:rPr>
        <w:t xml:space="preserve"> </w:t>
      </w:r>
      <w:r>
        <w:t>Exhaust</w:t>
      </w:r>
      <w:r>
        <w:rPr>
          <w:rFonts w:ascii="Times New Roman"/>
          <w:b w:val="0"/>
          <w:spacing w:val="-2"/>
        </w:rPr>
        <w:t xml:space="preserve"> </w:t>
      </w:r>
      <w:r>
        <w:rPr>
          <w:spacing w:val="-2"/>
        </w:rPr>
        <w:t>Systems</w:t>
      </w:r>
    </w:p>
    <w:p w14:paraId="5947EB58" w14:textId="77777777" w:rsidR="0065781A" w:rsidRDefault="0065781A">
      <w:pPr>
        <w:pStyle w:val="BodyText"/>
        <w:spacing w:before="22"/>
        <w:rPr>
          <w:b/>
        </w:rPr>
      </w:pPr>
    </w:p>
    <w:p w14:paraId="371C8090" w14:textId="6227D832" w:rsidR="0065781A" w:rsidRDefault="00EF163D" w:rsidP="00E06C21">
      <w:pPr>
        <w:pStyle w:val="ListParagraph"/>
        <w:numPr>
          <w:ilvl w:val="0"/>
          <w:numId w:val="47"/>
        </w:numPr>
        <w:tabs>
          <w:tab w:val="left" w:pos="1656"/>
          <w:tab w:val="left" w:pos="1658"/>
        </w:tabs>
        <w:ind w:right="151"/>
        <w:jc w:val="both"/>
      </w:pPr>
      <w:r>
        <w:t>Individual</w:t>
      </w:r>
      <w:r>
        <w:rPr>
          <w:rFonts w:ascii="Times New Roman"/>
        </w:rPr>
        <w:t xml:space="preserve"> </w:t>
      </w:r>
      <w:r>
        <w:t>dwelling</w:t>
      </w:r>
      <w:r>
        <w:rPr>
          <w:rFonts w:ascii="Times New Roman"/>
        </w:rPr>
        <w:t xml:space="preserve"> </w:t>
      </w:r>
      <w:r>
        <w:t>unit</w:t>
      </w:r>
      <w:r>
        <w:rPr>
          <w:rFonts w:ascii="Times New Roman"/>
        </w:rPr>
        <w:t xml:space="preserve"> </w:t>
      </w:r>
      <w:r>
        <w:t>bathrooms</w:t>
      </w:r>
      <w:r>
        <w:rPr>
          <w:rFonts w:ascii="Times New Roman"/>
        </w:rPr>
        <w:t xml:space="preserve"> </w:t>
      </w:r>
      <w:r>
        <w:t>shall</w:t>
      </w:r>
      <w:r>
        <w:rPr>
          <w:rFonts w:ascii="Times New Roman"/>
        </w:rPr>
        <w:t xml:space="preserve"> </w:t>
      </w:r>
      <w:r>
        <w:t>utilize</w:t>
      </w:r>
      <w:r>
        <w:rPr>
          <w:rFonts w:ascii="Times New Roman"/>
        </w:rPr>
        <w:t xml:space="preserve"> </w:t>
      </w:r>
      <w:r>
        <w:rPr>
          <w:spacing w:val="10"/>
        </w:rPr>
        <w:t>dual</w:t>
      </w:r>
      <w:r>
        <w:rPr>
          <w:rFonts w:ascii="Times New Roman"/>
          <w:spacing w:val="10"/>
        </w:rPr>
        <w:t xml:space="preserve"> </w:t>
      </w:r>
      <w:r>
        <w:rPr>
          <w:spacing w:val="11"/>
        </w:rPr>
        <w:t>speed</w:t>
      </w:r>
      <w:r>
        <w:rPr>
          <w:rFonts w:ascii="Times New Roman"/>
          <w:spacing w:val="11"/>
        </w:rPr>
        <w:t xml:space="preserve"> </w:t>
      </w:r>
      <w:r>
        <w:t>residential</w:t>
      </w:r>
      <w:r>
        <w:rPr>
          <w:rFonts w:ascii="Times New Roman"/>
        </w:rPr>
        <w:t xml:space="preserve"> </w:t>
      </w:r>
      <w:r>
        <w:t>toilet</w:t>
      </w:r>
      <w:r>
        <w:rPr>
          <w:rFonts w:ascii="Times New Roman"/>
        </w:rPr>
        <w:t xml:space="preserve"> </w:t>
      </w:r>
      <w:r>
        <w:t>exhaust</w:t>
      </w:r>
      <w:r>
        <w:rPr>
          <w:rFonts w:ascii="Times New Roman"/>
        </w:rPr>
        <w:t xml:space="preserve"> </w:t>
      </w:r>
      <w:r>
        <w:t>fans,</w:t>
      </w:r>
      <w:r>
        <w:rPr>
          <w:rFonts w:ascii="Times New Roman"/>
        </w:rPr>
        <w:t xml:space="preserve"> </w:t>
      </w:r>
      <w:r>
        <w:t>separately</w:t>
      </w:r>
      <w:r>
        <w:rPr>
          <w:rFonts w:ascii="Times New Roman"/>
          <w:spacing w:val="40"/>
        </w:rPr>
        <w:t xml:space="preserve"> </w:t>
      </w:r>
      <w:r>
        <w:t>controlled</w:t>
      </w:r>
      <w:r>
        <w:rPr>
          <w:rFonts w:ascii="Times New Roman"/>
          <w:spacing w:val="40"/>
        </w:rPr>
        <w:t xml:space="preserve"> </w:t>
      </w:r>
      <w:r>
        <w:t>by</w:t>
      </w:r>
      <w:r>
        <w:rPr>
          <w:rFonts w:ascii="Times New Roman"/>
          <w:spacing w:val="40"/>
        </w:rPr>
        <w:t xml:space="preserve"> </w:t>
      </w:r>
      <w:r>
        <w:t>Electrical</w:t>
      </w:r>
      <w:r>
        <w:rPr>
          <w:rFonts w:ascii="Times New Roman"/>
          <w:spacing w:val="40"/>
        </w:rPr>
        <w:t xml:space="preserve"> </w:t>
      </w:r>
      <w:r>
        <w:t>Contractor</w:t>
      </w:r>
      <w:r>
        <w:rPr>
          <w:rFonts w:ascii="Times New Roman"/>
          <w:spacing w:val="40"/>
        </w:rPr>
        <w:t xml:space="preserve"> </w:t>
      </w:r>
      <w:r>
        <w:t>for</w:t>
      </w:r>
      <w:r>
        <w:rPr>
          <w:rFonts w:ascii="Times New Roman"/>
          <w:spacing w:val="40"/>
        </w:rPr>
        <w:t xml:space="preserve"> </w:t>
      </w:r>
      <w:r>
        <w:t>continuous</w:t>
      </w:r>
      <w:r>
        <w:rPr>
          <w:rFonts w:ascii="Times New Roman"/>
          <w:spacing w:val="40"/>
        </w:rPr>
        <w:t xml:space="preserve"> </w:t>
      </w:r>
      <w:r>
        <w:t>exhaust.</w:t>
      </w:r>
      <w:r>
        <w:rPr>
          <w:rFonts w:ascii="Times New Roman"/>
          <w:spacing w:val="40"/>
        </w:rPr>
        <w:t xml:space="preserve"> </w:t>
      </w:r>
      <w:r>
        <w:t>Individual</w:t>
      </w:r>
      <w:r>
        <w:rPr>
          <w:rFonts w:ascii="Times New Roman"/>
          <w:spacing w:val="40"/>
        </w:rPr>
        <w:t xml:space="preserve"> </w:t>
      </w:r>
      <w:r>
        <w:t>exhaust</w:t>
      </w:r>
      <w:r>
        <w:rPr>
          <w:rFonts w:ascii="Times New Roman"/>
        </w:rPr>
        <w:t xml:space="preserve"> </w:t>
      </w:r>
      <w:r>
        <w:t>ducts</w:t>
      </w:r>
      <w:r>
        <w:rPr>
          <w:rFonts w:ascii="Times New Roman"/>
          <w:spacing w:val="40"/>
        </w:rPr>
        <w:t xml:space="preserve"> </w:t>
      </w:r>
      <w:r>
        <w:t>shall</w:t>
      </w:r>
      <w:r>
        <w:rPr>
          <w:rFonts w:ascii="Times New Roman"/>
          <w:spacing w:val="40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extended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a</w:t>
      </w:r>
      <w:r w:rsidR="00951EF5">
        <w:t xml:space="preserve"> riser </w:t>
      </w:r>
      <w:r>
        <w:t>t</w:t>
      </w:r>
      <w:r w:rsidR="00951EF5">
        <w:t>o the roof</w:t>
      </w:r>
      <w:r>
        <w:t>.</w:t>
      </w:r>
      <w:r w:rsidR="00951EF5">
        <w:t xml:space="preserve"> Fan shall be at the top of the exhaust stack to maintain building pressurization.</w:t>
      </w:r>
    </w:p>
    <w:p w14:paraId="5B7CD5E0" w14:textId="77777777" w:rsidR="0065781A" w:rsidRDefault="0065781A">
      <w:pPr>
        <w:pStyle w:val="BodyText"/>
        <w:spacing w:before="1"/>
      </w:pPr>
    </w:p>
    <w:p w14:paraId="5F25C9BD" w14:textId="77777777" w:rsidR="0065781A" w:rsidRDefault="00EF163D" w:rsidP="00E06C21">
      <w:pPr>
        <w:pStyle w:val="ListParagraph"/>
        <w:numPr>
          <w:ilvl w:val="0"/>
          <w:numId w:val="47"/>
        </w:numPr>
        <w:tabs>
          <w:tab w:val="left" w:pos="1660"/>
        </w:tabs>
        <w:ind w:left="1660" w:hanging="722"/>
      </w:pPr>
      <w:r>
        <w:t>All</w:t>
      </w:r>
      <w:r>
        <w:rPr>
          <w:rFonts w:ascii="Times New Roman"/>
          <w:spacing w:val="48"/>
        </w:rPr>
        <w:t xml:space="preserve"> </w:t>
      </w:r>
      <w:r>
        <w:t>exhaust</w:t>
      </w:r>
      <w:r>
        <w:rPr>
          <w:rFonts w:ascii="Times New Roman"/>
          <w:spacing w:val="53"/>
        </w:rPr>
        <w:t xml:space="preserve"> </w:t>
      </w:r>
      <w:r>
        <w:t>outlets</w:t>
      </w:r>
      <w:r>
        <w:rPr>
          <w:rFonts w:ascii="Times New Roman"/>
          <w:spacing w:val="47"/>
        </w:rPr>
        <w:t xml:space="preserve"> </w:t>
      </w:r>
      <w:r>
        <w:t>must</w:t>
      </w:r>
      <w:r>
        <w:rPr>
          <w:rFonts w:ascii="Times New Roman"/>
          <w:spacing w:val="53"/>
        </w:rPr>
        <w:t xml:space="preserve"> </w:t>
      </w:r>
      <w:r>
        <w:t>be</w:t>
      </w:r>
      <w:r>
        <w:rPr>
          <w:rFonts w:ascii="Times New Roman"/>
          <w:spacing w:val="49"/>
        </w:rPr>
        <w:t xml:space="preserve"> </w:t>
      </w:r>
      <w:r>
        <w:t>coordinated</w:t>
      </w:r>
      <w:r>
        <w:rPr>
          <w:rFonts w:ascii="Times New Roman"/>
          <w:spacing w:val="49"/>
        </w:rPr>
        <w:t xml:space="preserve"> </w:t>
      </w:r>
      <w:r>
        <w:t>with</w:t>
      </w:r>
      <w:r>
        <w:rPr>
          <w:rFonts w:ascii="Times New Roman"/>
          <w:spacing w:val="49"/>
        </w:rPr>
        <w:t xml:space="preserve"> </w:t>
      </w:r>
      <w:r>
        <w:t>intakes</w:t>
      </w:r>
      <w:r>
        <w:rPr>
          <w:rFonts w:ascii="Times New Roman"/>
          <w:spacing w:val="47"/>
        </w:rPr>
        <w:t xml:space="preserve"> </w:t>
      </w:r>
      <w:r>
        <w:t>for</w:t>
      </w:r>
      <w:r>
        <w:rPr>
          <w:rFonts w:ascii="Times New Roman"/>
          <w:spacing w:val="51"/>
        </w:rPr>
        <w:t xml:space="preserve"> </w:t>
      </w:r>
      <w:r>
        <w:t>clearance</w:t>
      </w:r>
      <w:r>
        <w:rPr>
          <w:rFonts w:ascii="Times New Roman"/>
          <w:spacing w:val="48"/>
        </w:rPr>
        <w:t xml:space="preserve"> </w:t>
      </w:r>
      <w:r>
        <w:t>by</w:t>
      </w:r>
      <w:r>
        <w:rPr>
          <w:rFonts w:ascii="Times New Roman"/>
          <w:spacing w:val="46"/>
        </w:rPr>
        <w:t xml:space="preserve"> </w:t>
      </w:r>
      <w:r>
        <w:rPr>
          <w:spacing w:val="-2"/>
        </w:rPr>
        <w:t>code.</w:t>
      </w:r>
    </w:p>
    <w:p w14:paraId="35A88052" w14:textId="77777777" w:rsidR="00AC7CCC" w:rsidRDefault="00AC7CCC" w:rsidP="00E06C21"/>
    <w:p w14:paraId="301BCD87" w14:textId="6327C20D" w:rsidR="00AC7CCC" w:rsidRDefault="00AC7CCC" w:rsidP="00E06C21">
      <w:pPr>
        <w:pStyle w:val="ListParagraph"/>
        <w:numPr>
          <w:ilvl w:val="0"/>
          <w:numId w:val="47"/>
        </w:numPr>
        <w:tabs>
          <w:tab w:val="left" w:pos="1656"/>
          <w:tab w:val="left" w:pos="1658"/>
        </w:tabs>
        <w:ind w:right="150"/>
        <w:jc w:val="both"/>
      </w:pPr>
      <w:r>
        <w:t>For the garage provide an exhaust system to provide ventilation per the Ohio Building Code. Provide a carbon monoxide monitoring system to activate the exhaust system to full flow whenever an unsafe level of CO is reached.</w:t>
      </w:r>
    </w:p>
    <w:p w14:paraId="72FE656C" w14:textId="77777777" w:rsidR="0065781A" w:rsidRDefault="0065781A">
      <w:pPr>
        <w:pStyle w:val="BodyText"/>
        <w:spacing w:before="2"/>
      </w:pPr>
    </w:p>
    <w:p w14:paraId="2485C803" w14:textId="77777777" w:rsidR="0065781A" w:rsidRDefault="00EF163D" w:rsidP="00A74EDB">
      <w:pPr>
        <w:pStyle w:val="Heading2"/>
        <w:numPr>
          <w:ilvl w:val="0"/>
          <w:numId w:val="46"/>
        </w:numPr>
        <w:tabs>
          <w:tab w:val="left" w:pos="900"/>
        </w:tabs>
        <w:spacing w:before="1"/>
      </w:pPr>
      <w:r>
        <w:t>Accessory</w:t>
      </w:r>
      <w:r>
        <w:rPr>
          <w:rFonts w:ascii="Times New Roman"/>
          <w:b w:val="0"/>
          <w:spacing w:val="-10"/>
        </w:rPr>
        <w:t xml:space="preserve"> </w:t>
      </w:r>
      <w:r>
        <w:t>Equipment</w:t>
      </w:r>
      <w:r>
        <w:rPr>
          <w:rFonts w:ascii="Times New Roman"/>
          <w:b w:val="0"/>
          <w:spacing w:val="-11"/>
        </w:rPr>
        <w:t xml:space="preserve"> </w:t>
      </w:r>
      <w:r>
        <w:t>and</w:t>
      </w:r>
      <w:r>
        <w:rPr>
          <w:rFonts w:ascii="Times New Roman"/>
          <w:b w:val="0"/>
          <w:spacing w:val="-7"/>
        </w:rPr>
        <w:t xml:space="preserve"> </w:t>
      </w:r>
      <w:r>
        <w:rPr>
          <w:spacing w:val="-2"/>
        </w:rPr>
        <w:t>Materials</w:t>
      </w:r>
    </w:p>
    <w:p w14:paraId="3B56E498" w14:textId="77777777" w:rsidR="0065781A" w:rsidRDefault="0065781A">
      <w:pPr>
        <w:pStyle w:val="BodyText"/>
        <w:spacing w:before="19"/>
        <w:rPr>
          <w:b/>
        </w:rPr>
      </w:pPr>
    </w:p>
    <w:p w14:paraId="0F8C7C54" w14:textId="161BDE64" w:rsidR="0065781A" w:rsidRDefault="00EF163D">
      <w:pPr>
        <w:pStyle w:val="ListParagraph"/>
        <w:numPr>
          <w:ilvl w:val="0"/>
          <w:numId w:val="40"/>
        </w:numPr>
        <w:tabs>
          <w:tab w:val="left" w:pos="1656"/>
          <w:tab w:val="left" w:pos="1658"/>
        </w:tabs>
        <w:ind w:right="153"/>
        <w:jc w:val="both"/>
      </w:pPr>
      <w:r>
        <w:t>Cabinet</w:t>
      </w:r>
      <w:r>
        <w:rPr>
          <w:rFonts w:ascii="Times New Roman"/>
          <w:spacing w:val="40"/>
        </w:rPr>
        <w:t xml:space="preserve"> </w:t>
      </w:r>
      <w:r>
        <w:t>Heaters:</w:t>
      </w:r>
      <w:r>
        <w:rPr>
          <w:rFonts w:ascii="Times New Roman"/>
          <w:spacing w:val="40"/>
        </w:rPr>
        <w:t xml:space="preserve"> </w:t>
      </w:r>
      <w:r>
        <w:t>Electric</w:t>
      </w:r>
      <w:r>
        <w:rPr>
          <w:rFonts w:ascii="Times New Roman"/>
          <w:spacing w:val="40"/>
        </w:rPr>
        <w:t xml:space="preserve"> </w:t>
      </w:r>
      <w:r>
        <w:t>cabinet</w:t>
      </w:r>
      <w:r>
        <w:rPr>
          <w:rFonts w:ascii="Times New Roman"/>
          <w:spacing w:val="40"/>
        </w:rPr>
        <w:t xml:space="preserve"> </w:t>
      </w:r>
      <w:r>
        <w:t>heaters</w:t>
      </w:r>
      <w:r>
        <w:rPr>
          <w:rFonts w:ascii="Times New Roman"/>
          <w:spacing w:val="40"/>
        </w:rPr>
        <w:t xml:space="preserve"> </w:t>
      </w:r>
      <w:r>
        <w:t>shall</w:t>
      </w:r>
      <w:r>
        <w:rPr>
          <w:rFonts w:ascii="Times New Roman"/>
          <w:spacing w:val="40"/>
        </w:rPr>
        <w:t xml:space="preserve"> </w:t>
      </w:r>
      <w:r>
        <w:t>be</w:t>
      </w:r>
      <w:r>
        <w:rPr>
          <w:rFonts w:ascii="Times New Roman"/>
          <w:spacing w:val="40"/>
        </w:rPr>
        <w:t xml:space="preserve"> </w:t>
      </w:r>
      <w:r>
        <w:t>QMark,</w:t>
      </w:r>
      <w:r>
        <w:rPr>
          <w:rFonts w:ascii="Times New Roman"/>
          <w:spacing w:val="40"/>
        </w:rPr>
        <w:t xml:space="preserve"> </w:t>
      </w:r>
      <w:r>
        <w:t>Berko,</w:t>
      </w:r>
      <w:r>
        <w:rPr>
          <w:rFonts w:ascii="Times New Roman"/>
          <w:spacing w:val="40"/>
        </w:rPr>
        <w:t xml:space="preserve"> </w:t>
      </w:r>
      <w:r>
        <w:t>Redd-I</w:t>
      </w:r>
      <w:r>
        <w:rPr>
          <w:rFonts w:ascii="Times New Roman"/>
          <w:spacing w:val="40"/>
        </w:rPr>
        <w:t xml:space="preserve"> </w:t>
      </w:r>
      <w:r>
        <w:t>or</w:t>
      </w:r>
      <w:r>
        <w:rPr>
          <w:rFonts w:ascii="Times New Roman"/>
          <w:spacing w:val="40"/>
        </w:rPr>
        <w:t xml:space="preserve"> </w:t>
      </w:r>
      <w:r>
        <w:t>approved</w:t>
      </w:r>
      <w:r>
        <w:rPr>
          <w:rFonts w:ascii="Times New Roman"/>
        </w:rPr>
        <w:t xml:space="preserve"> </w:t>
      </w:r>
      <w:r>
        <w:t>equal.</w:t>
      </w:r>
      <w:r>
        <w:rPr>
          <w:rFonts w:ascii="Times New Roman"/>
        </w:rPr>
        <w:t xml:space="preserve"> </w:t>
      </w:r>
      <w:r>
        <w:t>Heaters</w:t>
      </w:r>
      <w:r>
        <w:rPr>
          <w:rFonts w:ascii="Times New Roman"/>
        </w:rPr>
        <w:t xml:space="preserve"> </w:t>
      </w:r>
      <w:r>
        <w:t>shall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controlled</w:t>
      </w:r>
      <w:r>
        <w:rPr>
          <w:rFonts w:ascii="Times New Roman"/>
        </w:rPr>
        <w:t xml:space="preserve"> </w:t>
      </w:r>
      <w:r>
        <w:t>by</w:t>
      </w:r>
      <w:r>
        <w:rPr>
          <w:rFonts w:ascii="Times New Roman"/>
        </w:rPr>
        <w:t xml:space="preserve"> </w:t>
      </w:r>
      <w:r>
        <w:t>a</w:t>
      </w:r>
      <w:r>
        <w:rPr>
          <w:rFonts w:ascii="Times New Roman"/>
        </w:rPr>
        <w:t xml:space="preserve"> </w:t>
      </w:r>
      <w:r>
        <w:t>line</w:t>
      </w:r>
      <w:r>
        <w:rPr>
          <w:rFonts w:ascii="Times New Roman"/>
        </w:rPr>
        <w:t xml:space="preserve"> </w:t>
      </w:r>
      <w:r>
        <w:t>voltage</w:t>
      </w:r>
      <w:r>
        <w:rPr>
          <w:rFonts w:ascii="Times New Roman"/>
        </w:rPr>
        <w:t xml:space="preserve"> </w:t>
      </w:r>
      <w:r>
        <w:t>thermostat.</w:t>
      </w:r>
      <w:r>
        <w:rPr>
          <w:rFonts w:ascii="Times New Roman"/>
          <w:spacing w:val="40"/>
        </w:rPr>
        <w:t xml:space="preserve"> </w:t>
      </w:r>
      <w:r>
        <w:t>Locate</w:t>
      </w:r>
      <w:r>
        <w:rPr>
          <w:rFonts w:ascii="Times New Roman"/>
        </w:rPr>
        <w:t xml:space="preserve"> </w:t>
      </w:r>
      <w:r>
        <w:t>near</w:t>
      </w:r>
      <w:r>
        <w:rPr>
          <w:rFonts w:ascii="Times New Roman"/>
        </w:rPr>
        <w:t xml:space="preserve"> </w:t>
      </w:r>
      <w:r>
        <w:t>exterior</w:t>
      </w:r>
      <w:r>
        <w:rPr>
          <w:rFonts w:ascii="Times New Roman"/>
        </w:rPr>
        <w:t xml:space="preserve"> </w:t>
      </w:r>
      <w:r>
        <w:t>entrance</w:t>
      </w:r>
      <w:r>
        <w:rPr>
          <w:rFonts w:ascii="Times New Roman"/>
        </w:rPr>
        <w:t xml:space="preserve"> </w:t>
      </w:r>
      <w:r>
        <w:t>doors.</w:t>
      </w:r>
      <w:r>
        <w:rPr>
          <w:rFonts w:ascii="Times New Roman"/>
          <w:spacing w:val="40"/>
        </w:rPr>
        <w:t xml:space="preserve"> </w:t>
      </w:r>
      <w:r>
        <w:t>Size</w:t>
      </w:r>
      <w:r>
        <w:rPr>
          <w:rFonts w:ascii="Times New Roman"/>
        </w:rPr>
        <w:t xml:space="preserve"> </w:t>
      </w:r>
      <w:r>
        <w:t>for</w:t>
      </w:r>
      <w:r>
        <w:rPr>
          <w:rFonts w:ascii="Times New Roman"/>
        </w:rPr>
        <w:t xml:space="preserve"> </w:t>
      </w:r>
      <w:r>
        <w:t>infiltration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9</w:t>
      </w:r>
      <w:r>
        <w:rPr>
          <w:rFonts w:ascii="Times New Roman"/>
        </w:rPr>
        <w:t xml:space="preserve"> </w:t>
      </w:r>
      <w:r>
        <w:t>cfm</w:t>
      </w:r>
      <w:r>
        <w:rPr>
          <w:rFonts w:ascii="Times New Roman"/>
        </w:rPr>
        <w:t xml:space="preserve"> </w:t>
      </w:r>
      <w:r>
        <w:t>/</w:t>
      </w:r>
      <w:r>
        <w:rPr>
          <w:rFonts w:ascii="Times New Roman"/>
        </w:rPr>
        <w:t xml:space="preserve"> </w:t>
      </w:r>
      <w:r>
        <w:t>sq.</w:t>
      </w:r>
      <w:r>
        <w:rPr>
          <w:rFonts w:ascii="Times New Roman"/>
        </w:rPr>
        <w:t xml:space="preserve"> </w:t>
      </w:r>
      <w:r>
        <w:t>ft.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door</w:t>
      </w:r>
      <w:r>
        <w:rPr>
          <w:rFonts w:ascii="Times New Roman"/>
        </w:rPr>
        <w:t xml:space="preserve"> </w:t>
      </w:r>
      <w:r>
        <w:t>area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a</w:t>
      </w:r>
      <w:r>
        <w:rPr>
          <w:rFonts w:ascii="Times New Roman"/>
        </w:rPr>
        <w:t xml:space="preserve"> </w:t>
      </w:r>
      <w:r>
        <w:t>65</w:t>
      </w:r>
      <w:r w:rsidR="00AC7CCC">
        <w:rPr>
          <w:rFonts w:ascii="Times New Roman"/>
        </w:rPr>
        <w:t xml:space="preserve"> </w:t>
      </w:r>
      <w:r>
        <w:t>degree</w:t>
      </w:r>
      <w:r>
        <w:rPr>
          <w:rFonts w:ascii="Times New Roman"/>
        </w:rPr>
        <w:t xml:space="preserve"> </w:t>
      </w:r>
      <w:r>
        <w:t>temperature</w:t>
      </w:r>
      <w:r>
        <w:rPr>
          <w:rFonts w:ascii="Times New Roman"/>
          <w:spacing w:val="40"/>
        </w:rPr>
        <w:t xml:space="preserve"> </w:t>
      </w:r>
      <w:r>
        <w:t>difference.</w:t>
      </w:r>
      <w:r>
        <w:rPr>
          <w:rFonts w:ascii="Times New Roman"/>
          <w:spacing w:val="40"/>
        </w:rPr>
        <w:t xml:space="preserve"> </w:t>
      </w:r>
      <w:r>
        <w:t>Locate</w:t>
      </w:r>
      <w:r>
        <w:rPr>
          <w:rFonts w:ascii="Times New Roman"/>
        </w:rPr>
        <w:t xml:space="preserve"> </w:t>
      </w:r>
      <w:r>
        <w:t>two</w:t>
      </w:r>
      <w:r>
        <w:rPr>
          <w:rFonts w:ascii="Times New Roman"/>
        </w:rPr>
        <w:t xml:space="preserve"> </w:t>
      </w:r>
      <w:r>
        <w:t>(2)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each</w:t>
      </w:r>
      <w:r>
        <w:rPr>
          <w:rFonts w:ascii="Times New Roman"/>
        </w:rPr>
        <w:t xml:space="preserve"> </w:t>
      </w:r>
      <w:r>
        <w:t>stairwell.</w:t>
      </w:r>
    </w:p>
    <w:p w14:paraId="1B8A6594" w14:textId="77777777" w:rsidR="0065781A" w:rsidRDefault="0065781A">
      <w:pPr>
        <w:pStyle w:val="BodyText"/>
      </w:pPr>
    </w:p>
    <w:p w14:paraId="2767A80C" w14:textId="77777777" w:rsidR="0065781A" w:rsidRDefault="00EF163D">
      <w:pPr>
        <w:pStyle w:val="ListParagraph"/>
        <w:numPr>
          <w:ilvl w:val="0"/>
          <w:numId w:val="40"/>
        </w:numPr>
        <w:tabs>
          <w:tab w:val="left" w:pos="1658"/>
        </w:tabs>
      </w:pPr>
      <w:r>
        <w:t>Diffusers,</w:t>
      </w:r>
      <w:r>
        <w:rPr>
          <w:rFonts w:ascii="Times New Roman"/>
          <w:spacing w:val="-4"/>
        </w:rPr>
        <w:t xml:space="preserve"> </w:t>
      </w:r>
      <w:r>
        <w:t>Grilles,</w:t>
      </w:r>
      <w:r>
        <w:rPr>
          <w:rFonts w:ascii="Times New Roman"/>
          <w:spacing w:val="-4"/>
        </w:rPr>
        <w:t xml:space="preserve"> </w:t>
      </w:r>
      <w:r>
        <w:t>and</w:t>
      </w:r>
      <w:r>
        <w:rPr>
          <w:rFonts w:ascii="Times New Roman"/>
          <w:spacing w:val="-2"/>
        </w:rPr>
        <w:t xml:space="preserve"> </w:t>
      </w:r>
      <w:r>
        <w:rPr>
          <w:spacing w:val="-2"/>
        </w:rPr>
        <w:t>Registers</w:t>
      </w:r>
    </w:p>
    <w:p w14:paraId="4EA6A090" w14:textId="77777777" w:rsidR="0065781A" w:rsidRDefault="0065781A">
      <w:pPr>
        <w:pStyle w:val="BodyText"/>
        <w:spacing w:before="22"/>
      </w:pPr>
    </w:p>
    <w:p w14:paraId="696A83BC" w14:textId="77777777" w:rsidR="0065781A" w:rsidRDefault="00EF163D">
      <w:pPr>
        <w:pStyle w:val="ListParagraph"/>
        <w:numPr>
          <w:ilvl w:val="1"/>
          <w:numId w:val="40"/>
        </w:numPr>
        <w:tabs>
          <w:tab w:val="left" w:pos="2277"/>
        </w:tabs>
      </w:pPr>
      <w:r>
        <w:t>Air</w:t>
      </w:r>
      <w:r>
        <w:rPr>
          <w:rFonts w:ascii="Times New Roman"/>
          <w:spacing w:val="-3"/>
        </w:rPr>
        <w:t xml:space="preserve"> </w:t>
      </w:r>
      <w:r>
        <w:t>devices</w:t>
      </w:r>
      <w:r>
        <w:rPr>
          <w:rFonts w:ascii="Times New Roman"/>
          <w:spacing w:val="-1"/>
        </w:rPr>
        <w:t xml:space="preserve"> </w:t>
      </w:r>
      <w:r>
        <w:t>shall</w:t>
      </w:r>
      <w:r>
        <w:rPr>
          <w:rFonts w:ascii="Times New Roman"/>
          <w:spacing w:val="-2"/>
        </w:rPr>
        <w:t xml:space="preserve"> </w:t>
      </w:r>
      <w:r>
        <w:t>be</w:t>
      </w:r>
      <w:r>
        <w:rPr>
          <w:rFonts w:ascii="Times New Roman"/>
          <w:spacing w:val="-3"/>
        </w:rPr>
        <w:t xml:space="preserve"> </w:t>
      </w:r>
      <w:r>
        <w:t>furnished</w:t>
      </w:r>
      <w:r>
        <w:rPr>
          <w:rFonts w:ascii="Times New Roman"/>
          <w:spacing w:val="-1"/>
        </w:rPr>
        <w:t xml:space="preserve"> </w:t>
      </w:r>
      <w:r>
        <w:t>and</w:t>
      </w:r>
      <w:r>
        <w:rPr>
          <w:rFonts w:ascii="Times New Roman"/>
          <w:spacing w:val="-1"/>
        </w:rPr>
        <w:t xml:space="preserve"> </w:t>
      </w:r>
      <w:r>
        <w:t>installed</w:t>
      </w:r>
      <w:r>
        <w:rPr>
          <w:rFonts w:ascii="Times New Roman"/>
          <w:spacing w:val="-1"/>
        </w:rPr>
        <w:t xml:space="preserve"> </w:t>
      </w:r>
      <w:r>
        <w:t>by</w:t>
      </w:r>
      <w:r>
        <w:rPr>
          <w:rFonts w:ascii="Times New Roman"/>
          <w:spacing w:val="-3"/>
        </w:rPr>
        <w:t xml:space="preserve"> </w:t>
      </w:r>
      <w:r>
        <w:t>this</w:t>
      </w:r>
      <w:r>
        <w:rPr>
          <w:rFonts w:ascii="Times New Roman"/>
          <w:spacing w:val="-3"/>
        </w:rPr>
        <w:t xml:space="preserve"> </w:t>
      </w:r>
      <w:r>
        <w:rPr>
          <w:spacing w:val="-2"/>
        </w:rPr>
        <w:t>Contractor.</w:t>
      </w:r>
    </w:p>
    <w:p w14:paraId="364CB1D1" w14:textId="77777777" w:rsidR="0065781A" w:rsidRDefault="00EF163D">
      <w:pPr>
        <w:pStyle w:val="ListParagraph"/>
        <w:numPr>
          <w:ilvl w:val="1"/>
          <w:numId w:val="40"/>
        </w:numPr>
        <w:tabs>
          <w:tab w:val="left" w:pos="2279"/>
        </w:tabs>
        <w:spacing w:before="2" w:line="252" w:lineRule="exact"/>
        <w:ind w:left="2279" w:hanging="621"/>
      </w:pPr>
      <w:r>
        <w:t>Supply</w:t>
      </w:r>
      <w:r>
        <w:rPr>
          <w:rFonts w:ascii="Times New Roman"/>
          <w:spacing w:val="-6"/>
        </w:rPr>
        <w:t xml:space="preserve"> </w:t>
      </w:r>
      <w:r>
        <w:t>registers/grilles:</w:t>
      </w:r>
      <w:r>
        <w:rPr>
          <w:rFonts w:ascii="Times New Roman"/>
          <w:spacing w:val="48"/>
        </w:rPr>
        <w:t xml:space="preserve"> </w:t>
      </w:r>
      <w:r>
        <w:t>Steel,</w:t>
      </w:r>
      <w:r>
        <w:rPr>
          <w:rFonts w:ascii="Times New Roman"/>
          <w:spacing w:val="-3"/>
        </w:rPr>
        <w:t xml:space="preserve"> </w:t>
      </w:r>
      <w:r>
        <w:t>dual</w:t>
      </w:r>
      <w:r>
        <w:rPr>
          <w:rFonts w:ascii="Times New Roman"/>
          <w:spacing w:val="-4"/>
        </w:rPr>
        <w:t xml:space="preserve"> </w:t>
      </w:r>
      <w:r>
        <w:t>deflection,</w:t>
      </w:r>
      <w:r>
        <w:rPr>
          <w:rFonts w:ascii="Times New Roman"/>
          <w:spacing w:val="-2"/>
        </w:rPr>
        <w:t xml:space="preserve"> </w:t>
      </w:r>
      <w:r>
        <w:t>equal</w:t>
      </w:r>
      <w:r>
        <w:rPr>
          <w:rFonts w:ascii="Times New Roman"/>
          <w:spacing w:val="-4"/>
        </w:rPr>
        <w:t xml:space="preserve"> </w:t>
      </w:r>
      <w:r>
        <w:t>to</w:t>
      </w:r>
      <w:r>
        <w:rPr>
          <w:rFonts w:ascii="Times New Roman"/>
          <w:spacing w:val="-4"/>
        </w:rPr>
        <w:t xml:space="preserve"> </w:t>
      </w:r>
      <w:r>
        <w:t>Titus</w:t>
      </w:r>
      <w:r>
        <w:rPr>
          <w:rFonts w:ascii="Times New Roman"/>
          <w:spacing w:val="-5"/>
        </w:rPr>
        <w:t xml:space="preserve"> </w:t>
      </w:r>
      <w:r>
        <w:t>Model</w:t>
      </w:r>
      <w:r>
        <w:rPr>
          <w:rFonts w:ascii="Times New Roman"/>
          <w:spacing w:val="-4"/>
        </w:rPr>
        <w:t xml:space="preserve"> </w:t>
      </w:r>
      <w:r>
        <w:t>300</w:t>
      </w:r>
      <w:r>
        <w:rPr>
          <w:rFonts w:ascii="Times New Roman"/>
          <w:spacing w:val="-3"/>
        </w:rPr>
        <w:t xml:space="preserve"> </w:t>
      </w:r>
      <w:r>
        <w:rPr>
          <w:spacing w:val="-5"/>
        </w:rPr>
        <w:t>FS.</w:t>
      </w:r>
    </w:p>
    <w:p w14:paraId="374E75B2" w14:textId="77777777" w:rsidR="0065781A" w:rsidRDefault="00EF163D">
      <w:pPr>
        <w:pStyle w:val="ListParagraph"/>
        <w:numPr>
          <w:ilvl w:val="1"/>
          <w:numId w:val="40"/>
        </w:numPr>
        <w:tabs>
          <w:tab w:val="left" w:pos="2279"/>
        </w:tabs>
        <w:spacing w:line="252" w:lineRule="exact"/>
        <w:ind w:left="2279" w:hanging="621"/>
      </w:pPr>
      <w:r>
        <w:t>Return</w:t>
      </w:r>
      <w:r>
        <w:rPr>
          <w:rFonts w:ascii="Times New Roman"/>
          <w:spacing w:val="-8"/>
        </w:rPr>
        <w:t xml:space="preserve"> </w:t>
      </w:r>
      <w:r>
        <w:t>registers/grilles:</w:t>
      </w:r>
      <w:r>
        <w:rPr>
          <w:rFonts w:ascii="Times New Roman"/>
          <w:spacing w:val="47"/>
        </w:rPr>
        <w:t xml:space="preserve"> </w:t>
      </w:r>
      <w:r>
        <w:t>Steel,</w:t>
      </w:r>
      <w:r>
        <w:rPr>
          <w:rFonts w:ascii="Times New Roman"/>
          <w:spacing w:val="-2"/>
        </w:rPr>
        <w:t xml:space="preserve"> </w:t>
      </w:r>
      <w:r>
        <w:t>single</w:t>
      </w:r>
      <w:r>
        <w:rPr>
          <w:rFonts w:ascii="Times New Roman"/>
          <w:spacing w:val="-3"/>
        </w:rPr>
        <w:t xml:space="preserve"> </w:t>
      </w:r>
      <w:r>
        <w:t>deflection,</w:t>
      </w:r>
      <w:r>
        <w:rPr>
          <w:rFonts w:ascii="Times New Roman"/>
          <w:spacing w:val="-2"/>
        </w:rPr>
        <w:t xml:space="preserve"> </w:t>
      </w:r>
      <w:r>
        <w:t>equal</w:t>
      </w:r>
      <w:r>
        <w:rPr>
          <w:rFonts w:ascii="Times New Roman"/>
          <w:spacing w:val="-4"/>
        </w:rPr>
        <w:t xml:space="preserve"> </w:t>
      </w:r>
      <w:r>
        <w:t>to</w:t>
      </w:r>
      <w:r>
        <w:rPr>
          <w:rFonts w:ascii="Times New Roman"/>
          <w:spacing w:val="-3"/>
        </w:rPr>
        <w:t xml:space="preserve"> </w:t>
      </w:r>
      <w:r>
        <w:t>Titus</w:t>
      </w:r>
      <w:r>
        <w:rPr>
          <w:rFonts w:ascii="Times New Roman"/>
          <w:spacing w:val="-3"/>
        </w:rPr>
        <w:t xml:space="preserve"> </w:t>
      </w:r>
      <w:r>
        <w:t>Model</w:t>
      </w:r>
      <w:r>
        <w:rPr>
          <w:rFonts w:ascii="Times New Roman"/>
          <w:spacing w:val="-5"/>
        </w:rPr>
        <w:t xml:space="preserve"> </w:t>
      </w:r>
      <w:r>
        <w:t>350</w:t>
      </w:r>
      <w:r>
        <w:rPr>
          <w:rFonts w:ascii="Times New Roman"/>
          <w:spacing w:val="-5"/>
        </w:rPr>
        <w:t xml:space="preserve"> </w:t>
      </w:r>
      <w:r>
        <w:rPr>
          <w:spacing w:val="-5"/>
        </w:rPr>
        <w:t>RL.</w:t>
      </w:r>
    </w:p>
    <w:p w14:paraId="5805EE2D" w14:textId="34AD5C2F" w:rsidR="0065781A" w:rsidRDefault="00EF163D">
      <w:pPr>
        <w:pStyle w:val="ListParagraph"/>
        <w:numPr>
          <w:ilvl w:val="1"/>
          <w:numId w:val="40"/>
        </w:numPr>
        <w:tabs>
          <w:tab w:val="left" w:pos="2279"/>
          <w:tab w:val="left" w:pos="4219"/>
        </w:tabs>
        <w:spacing w:before="1"/>
        <w:ind w:left="2279" w:right="392" w:hanging="622"/>
      </w:pPr>
      <w:r>
        <w:t>Ceiling</w:t>
      </w:r>
      <w:r>
        <w:rPr>
          <w:rFonts w:ascii="Times New Roman"/>
          <w:spacing w:val="40"/>
        </w:rPr>
        <w:t xml:space="preserve"> </w:t>
      </w:r>
      <w:r>
        <w:t>diffusers:</w:t>
      </w:r>
      <w:r>
        <w:rPr>
          <w:rFonts w:ascii="Times New Roman"/>
        </w:rPr>
        <w:tab/>
      </w:r>
      <w:r>
        <w:t>Ceiling</w:t>
      </w:r>
      <w:r>
        <w:rPr>
          <w:rFonts w:ascii="Times New Roman"/>
          <w:spacing w:val="40"/>
        </w:rPr>
        <w:t xml:space="preserve"> </w:t>
      </w:r>
      <w:r>
        <w:t>diffuser</w:t>
      </w:r>
      <w:r>
        <w:rPr>
          <w:rFonts w:ascii="Times New Roman"/>
          <w:spacing w:val="40"/>
        </w:rPr>
        <w:t xml:space="preserve"> </w:t>
      </w:r>
      <w:r>
        <w:t>equal</w:t>
      </w:r>
      <w:r>
        <w:rPr>
          <w:rFonts w:ascii="Times New Roman"/>
          <w:spacing w:val="40"/>
        </w:rPr>
        <w:t xml:space="preserve"> </w:t>
      </w:r>
      <w:r>
        <w:t>to</w:t>
      </w:r>
      <w:r>
        <w:rPr>
          <w:rFonts w:ascii="Times New Roman"/>
          <w:spacing w:val="40"/>
        </w:rPr>
        <w:t xml:space="preserve"> </w:t>
      </w:r>
      <w:r>
        <w:t>Titus</w:t>
      </w:r>
      <w:r>
        <w:rPr>
          <w:rFonts w:ascii="Times New Roman"/>
          <w:spacing w:val="40"/>
        </w:rPr>
        <w:t xml:space="preserve"> </w:t>
      </w:r>
      <w:r>
        <w:t>Model</w:t>
      </w:r>
      <w:r>
        <w:rPr>
          <w:rFonts w:ascii="Times New Roman"/>
          <w:spacing w:val="40"/>
        </w:rPr>
        <w:t xml:space="preserve"> </w:t>
      </w:r>
      <w:r w:rsidR="00AC7CCC">
        <w:t>OMNI</w:t>
      </w:r>
      <w:r>
        <w:rPr>
          <w:rFonts w:ascii="Times New Roman"/>
          <w:spacing w:val="40"/>
        </w:rPr>
        <w:t xml:space="preserve"> </w:t>
      </w:r>
      <w:r>
        <w:t>shall</w:t>
      </w:r>
      <w:r>
        <w:rPr>
          <w:rFonts w:ascii="Times New Roman"/>
          <w:spacing w:val="40"/>
        </w:rPr>
        <w:t xml:space="preserve"> </w:t>
      </w:r>
      <w:r>
        <w:t>be</w:t>
      </w:r>
      <w:r>
        <w:rPr>
          <w:rFonts w:ascii="Times New Roman"/>
          <w:spacing w:val="40"/>
        </w:rPr>
        <w:t xml:space="preserve"> </w:t>
      </w:r>
      <w:r>
        <w:t>installed</w:t>
      </w:r>
      <w:r>
        <w:rPr>
          <w:rFonts w:ascii="Times New Roman"/>
          <w:spacing w:val="40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gypsum</w:t>
      </w:r>
      <w:r>
        <w:rPr>
          <w:rFonts w:ascii="Times New Roman"/>
        </w:rPr>
        <w:t xml:space="preserve"> </w:t>
      </w:r>
      <w:r>
        <w:t>board</w:t>
      </w:r>
      <w:r>
        <w:rPr>
          <w:rFonts w:ascii="Times New Roman"/>
        </w:rPr>
        <w:t xml:space="preserve"> </w:t>
      </w:r>
      <w:r>
        <w:t>ceilings.</w:t>
      </w:r>
      <w:r w:rsidR="00AC7CCC">
        <w:t xml:space="preserve"> Diffusers shall have a fire rated damper for installation in a fire rated ceiling floor assembly.</w:t>
      </w:r>
    </w:p>
    <w:p w14:paraId="768F1D3F" w14:textId="77777777" w:rsidR="0065781A" w:rsidRDefault="0065781A">
      <w:pPr>
        <w:pStyle w:val="BodyText"/>
        <w:spacing w:before="21"/>
      </w:pPr>
    </w:p>
    <w:p w14:paraId="728BDB3D" w14:textId="160EE502" w:rsidR="0065781A" w:rsidRDefault="00EF163D" w:rsidP="004F7A47">
      <w:pPr>
        <w:pStyle w:val="ListParagraph"/>
        <w:numPr>
          <w:ilvl w:val="0"/>
          <w:numId w:val="40"/>
        </w:numPr>
        <w:tabs>
          <w:tab w:val="left" w:pos="1656"/>
          <w:tab w:val="left" w:pos="1658"/>
          <w:tab w:val="left" w:pos="2265"/>
        </w:tabs>
        <w:ind w:left="1656" w:right="144" w:hanging="720"/>
        <w:jc w:val="both"/>
      </w:pPr>
      <w:r w:rsidRPr="004F7A47">
        <w:t>Dampers:</w:t>
      </w:r>
      <w:r w:rsidRPr="004F7A47">
        <w:rPr>
          <w:rFonts w:ascii="Times New Roman"/>
        </w:rPr>
        <w:t xml:space="preserve"> </w:t>
      </w:r>
      <w:r w:rsidRPr="004F7A47">
        <w:t>Provide</w:t>
      </w:r>
      <w:r w:rsidRPr="004F7A47">
        <w:rPr>
          <w:rFonts w:ascii="Times New Roman"/>
        </w:rPr>
        <w:t xml:space="preserve"> </w:t>
      </w:r>
      <w:r w:rsidRPr="004F7A47">
        <w:t>volume</w:t>
      </w:r>
      <w:r w:rsidRPr="004F7A47">
        <w:rPr>
          <w:rFonts w:ascii="Times New Roman"/>
        </w:rPr>
        <w:t xml:space="preserve"> </w:t>
      </w:r>
      <w:r w:rsidRPr="004F7A47">
        <w:t>dampers</w:t>
      </w:r>
      <w:r w:rsidRPr="004F7A47">
        <w:rPr>
          <w:rFonts w:ascii="Times New Roman"/>
        </w:rPr>
        <w:t xml:space="preserve"> </w:t>
      </w:r>
      <w:r w:rsidRPr="004F7A47">
        <w:t>and</w:t>
      </w:r>
      <w:r w:rsidRPr="004F7A47">
        <w:rPr>
          <w:rFonts w:ascii="Times New Roman"/>
        </w:rPr>
        <w:t xml:space="preserve"> </w:t>
      </w:r>
      <w:r w:rsidRPr="004F7A47">
        <w:t>UL</w:t>
      </w:r>
      <w:r w:rsidRPr="004F7A47">
        <w:rPr>
          <w:rFonts w:ascii="Times New Roman"/>
        </w:rPr>
        <w:t xml:space="preserve"> </w:t>
      </w:r>
      <w:r w:rsidRPr="004F7A47">
        <w:t>fire</w:t>
      </w:r>
      <w:r w:rsidRPr="004F7A47">
        <w:rPr>
          <w:rFonts w:ascii="Times New Roman"/>
        </w:rPr>
        <w:t xml:space="preserve"> </w:t>
      </w:r>
      <w:r w:rsidRPr="004F7A47">
        <w:t>/</w:t>
      </w:r>
      <w:r w:rsidRPr="004F7A47">
        <w:rPr>
          <w:rFonts w:ascii="Times New Roman"/>
        </w:rPr>
        <w:t xml:space="preserve"> </w:t>
      </w:r>
      <w:r w:rsidRPr="004F7A47">
        <w:t>smoke</w:t>
      </w:r>
      <w:r w:rsidRPr="004F7A47">
        <w:rPr>
          <w:rFonts w:ascii="Times New Roman"/>
        </w:rPr>
        <w:t xml:space="preserve"> </w:t>
      </w:r>
      <w:r w:rsidRPr="004F7A47">
        <w:t>dampers</w:t>
      </w:r>
      <w:r w:rsidRPr="004F7A47">
        <w:rPr>
          <w:rFonts w:ascii="Times New Roman"/>
        </w:rPr>
        <w:t xml:space="preserve"> </w:t>
      </w:r>
      <w:r w:rsidRPr="004F7A47">
        <w:t>for</w:t>
      </w:r>
      <w:r w:rsidRPr="004F7A47">
        <w:rPr>
          <w:rFonts w:ascii="Times New Roman"/>
        </w:rPr>
        <w:t xml:space="preserve"> </w:t>
      </w:r>
      <w:r w:rsidRPr="004F7A47">
        <w:t>NFPA</w:t>
      </w:r>
      <w:r w:rsidRPr="004F7A47">
        <w:rPr>
          <w:rFonts w:ascii="Times New Roman"/>
        </w:rPr>
        <w:t xml:space="preserve"> </w:t>
      </w:r>
      <w:r w:rsidRPr="004F7A47">
        <w:t>90A</w:t>
      </w:r>
      <w:r w:rsidRPr="004F7A47">
        <w:rPr>
          <w:rFonts w:ascii="Times New Roman"/>
        </w:rPr>
        <w:t xml:space="preserve"> </w:t>
      </w:r>
      <w:r w:rsidRPr="004F7A47">
        <w:t>of</w:t>
      </w:r>
      <w:r w:rsidRPr="004F7A47">
        <w:rPr>
          <w:rFonts w:ascii="Times New Roman"/>
        </w:rPr>
        <w:t xml:space="preserve"> </w:t>
      </w:r>
      <w:r w:rsidRPr="004F7A47">
        <w:t>size</w:t>
      </w:r>
      <w:r w:rsidR="00AC7CCC" w:rsidRPr="004F7A47">
        <w:rPr>
          <w:rFonts w:ascii="Times New Roman"/>
        </w:rPr>
        <w:t xml:space="preserve"> </w:t>
      </w:r>
      <w:r w:rsidRPr="004F7A47">
        <w:t>as</w:t>
      </w:r>
      <w:r w:rsidR="00AC7CCC" w:rsidRPr="004F7A47">
        <w:t xml:space="preserve"> </w:t>
      </w:r>
      <w:r w:rsidRPr="004F7A47">
        <w:t>required</w:t>
      </w:r>
      <w:r w:rsidRPr="004F7A47">
        <w:rPr>
          <w:rFonts w:ascii="Times New Roman"/>
          <w:spacing w:val="61"/>
        </w:rPr>
        <w:t xml:space="preserve"> </w:t>
      </w:r>
      <w:r w:rsidRPr="004F7A47">
        <w:t>for</w:t>
      </w:r>
      <w:r w:rsidRPr="004F7A47">
        <w:rPr>
          <w:rFonts w:ascii="Times New Roman"/>
          <w:spacing w:val="63"/>
        </w:rPr>
        <w:t xml:space="preserve"> </w:t>
      </w:r>
      <w:r w:rsidRPr="004F7A47">
        <w:t>balancing</w:t>
      </w:r>
      <w:r w:rsidRPr="004F7A47">
        <w:rPr>
          <w:rFonts w:ascii="Times New Roman"/>
          <w:spacing w:val="59"/>
        </w:rPr>
        <w:t xml:space="preserve"> </w:t>
      </w:r>
      <w:r w:rsidRPr="004F7A47">
        <w:t>or</w:t>
      </w:r>
      <w:r w:rsidRPr="004F7A47">
        <w:rPr>
          <w:rFonts w:ascii="Times New Roman"/>
          <w:spacing w:val="63"/>
        </w:rPr>
        <w:t xml:space="preserve"> </w:t>
      </w:r>
      <w:r w:rsidRPr="004F7A47">
        <w:t>to</w:t>
      </w:r>
      <w:r w:rsidRPr="004F7A47">
        <w:rPr>
          <w:rFonts w:ascii="Times New Roman"/>
          <w:spacing w:val="59"/>
        </w:rPr>
        <w:t xml:space="preserve"> </w:t>
      </w:r>
      <w:r w:rsidRPr="004F7A47">
        <w:t>maintain</w:t>
      </w:r>
      <w:r w:rsidRPr="004F7A47">
        <w:rPr>
          <w:rFonts w:ascii="Times New Roman"/>
          <w:spacing w:val="59"/>
        </w:rPr>
        <w:t xml:space="preserve"> </w:t>
      </w:r>
      <w:r w:rsidRPr="004F7A47">
        <w:t>fire</w:t>
      </w:r>
      <w:r w:rsidRPr="004F7A47">
        <w:rPr>
          <w:rFonts w:ascii="Times New Roman"/>
          <w:spacing w:val="59"/>
        </w:rPr>
        <w:t xml:space="preserve"> </w:t>
      </w:r>
      <w:r w:rsidRPr="004F7A47">
        <w:t>separation</w:t>
      </w:r>
      <w:r w:rsidRPr="004F7A47">
        <w:rPr>
          <w:rFonts w:ascii="Times New Roman"/>
          <w:spacing w:val="61"/>
        </w:rPr>
        <w:t xml:space="preserve"> </w:t>
      </w:r>
      <w:r w:rsidRPr="004F7A47">
        <w:t>rating</w:t>
      </w:r>
      <w:r w:rsidRPr="004F7A47">
        <w:rPr>
          <w:rFonts w:ascii="Times New Roman"/>
          <w:spacing w:val="61"/>
        </w:rPr>
        <w:t xml:space="preserve"> </w:t>
      </w:r>
      <w:r w:rsidRPr="004F7A47">
        <w:t>of</w:t>
      </w:r>
      <w:r w:rsidRPr="004F7A47">
        <w:rPr>
          <w:rFonts w:ascii="Times New Roman"/>
          <w:spacing w:val="63"/>
        </w:rPr>
        <w:t xml:space="preserve"> </w:t>
      </w:r>
      <w:r w:rsidRPr="004F7A47">
        <w:t>system</w:t>
      </w:r>
      <w:r w:rsidRPr="004F7A47">
        <w:rPr>
          <w:rFonts w:ascii="Times New Roman"/>
          <w:spacing w:val="63"/>
        </w:rPr>
        <w:t xml:space="preserve"> </w:t>
      </w:r>
      <w:r w:rsidRPr="004F7A47">
        <w:t>through</w:t>
      </w:r>
      <w:r w:rsidRPr="004F7A47">
        <w:rPr>
          <w:rFonts w:ascii="Times New Roman"/>
          <w:spacing w:val="61"/>
        </w:rPr>
        <w:t xml:space="preserve"> </w:t>
      </w:r>
      <w:r w:rsidRPr="004F7A47">
        <w:t>which</w:t>
      </w:r>
      <w:r w:rsidR="004F7A47">
        <w:tab/>
        <w:t>d</w:t>
      </w:r>
      <w:r>
        <w:t>uctwork</w:t>
      </w:r>
      <w:r w:rsidRPr="004F7A47">
        <w:rPr>
          <w:rFonts w:ascii="Times New Roman"/>
          <w:spacing w:val="80"/>
        </w:rPr>
        <w:t xml:space="preserve"> </w:t>
      </w:r>
      <w:r>
        <w:t>is</w:t>
      </w:r>
      <w:r w:rsidRPr="004F7A47">
        <w:rPr>
          <w:rFonts w:ascii="Times New Roman"/>
          <w:spacing w:val="80"/>
        </w:rPr>
        <w:t xml:space="preserve"> </w:t>
      </w:r>
      <w:r>
        <w:t>to</w:t>
      </w:r>
      <w:r w:rsidRPr="004F7A47">
        <w:rPr>
          <w:rFonts w:ascii="Times New Roman"/>
          <w:spacing w:val="80"/>
        </w:rPr>
        <w:t xml:space="preserve"> </w:t>
      </w:r>
      <w:r>
        <w:t>pass.</w:t>
      </w:r>
      <w:r w:rsidRPr="004F7A47">
        <w:rPr>
          <w:rFonts w:ascii="Times New Roman"/>
          <w:spacing w:val="80"/>
        </w:rPr>
        <w:t xml:space="preserve"> </w:t>
      </w:r>
      <w:r>
        <w:t>Manufacturer</w:t>
      </w:r>
      <w:r w:rsidRPr="004F7A47">
        <w:rPr>
          <w:rFonts w:ascii="Times New Roman"/>
          <w:spacing w:val="80"/>
        </w:rPr>
        <w:t xml:space="preserve"> </w:t>
      </w:r>
      <w:r>
        <w:t>shall</w:t>
      </w:r>
      <w:r w:rsidRPr="004F7A47">
        <w:rPr>
          <w:rFonts w:ascii="Times New Roman"/>
          <w:spacing w:val="80"/>
        </w:rPr>
        <w:t xml:space="preserve"> </w:t>
      </w:r>
      <w:r>
        <w:t>be</w:t>
      </w:r>
      <w:r w:rsidRPr="004F7A47">
        <w:rPr>
          <w:rFonts w:ascii="Times New Roman"/>
          <w:spacing w:val="80"/>
        </w:rPr>
        <w:t xml:space="preserve"> </w:t>
      </w:r>
      <w:r>
        <w:t>equal</w:t>
      </w:r>
      <w:r w:rsidRPr="004F7A47">
        <w:rPr>
          <w:rFonts w:ascii="Times New Roman"/>
          <w:spacing w:val="80"/>
        </w:rPr>
        <w:t xml:space="preserve"> </w:t>
      </w:r>
      <w:r>
        <w:t>to</w:t>
      </w:r>
      <w:r w:rsidRPr="004F7A47">
        <w:rPr>
          <w:rFonts w:ascii="Times New Roman"/>
          <w:spacing w:val="80"/>
        </w:rPr>
        <w:t xml:space="preserve"> </w:t>
      </w:r>
      <w:r>
        <w:t>Louvers</w:t>
      </w:r>
      <w:r w:rsidRPr="004F7A47">
        <w:rPr>
          <w:rFonts w:ascii="Times New Roman"/>
          <w:spacing w:val="80"/>
        </w:rPr>
        <w:t xml:space="preserve"> </w:t>
      </w:r>
      <w:r>
        <w:t>and</w:t>
      </w:r>
      <w:r w:rsidRPr="004F7A47">
        <w:rPr>
          <w:rFonts w:ascii="Times New Roman"/>
          <w:spacing w:val="80"/>
        </w:rPr>
        <w:t xml:space="preserve"> </w:t>
      </w:r>
      <w:r>
        <w:t>Dampers,</w:t>
      </w:r>
      <w:r w:rsidRPr="004F7A47">
        <w:rPr>
          <w:rFonts w:ascii="Times New Roman"/>
          <w:spacing w:val="80"/>
        </w:rPr>
        <w:t xml:space="preserve"> </w:t>
      </w:r>
      <w:r>
        <w:t>Aerolite,</w:t>
      </w:r>
      <w:r w:rsidRPr="004F7A47">
        <w:rPr>
          <w:rFonts w:ascii="Times New Roman"/>
        </w:rPr>
        <w:t xml:space="preserve"> </w:t>
      </w:r>
      <w:r>
        <w:t>Prefco</w:t>
      </w:r>
      <w:r w:rsidRPr="004F7A47">
        <w:rPr>
          <w:rFonts w:ascii="Times New Roman"/>
        </w:rPr>
        <w:t xml:space="preserve"> </w:t>
      </w:r>
      <w:r>
        <w:t>and</w:t>
      </w:r>
      <w:r w:rsidRPr="004F7A47">
        <w:rPr>
          <w:rFonts w:ascii="Times New Roman"/>
        </w:rPr>
        <w:t xml:space="preserve"> </w:t>
      </w:r>
      <w:r>
        <w:t>Ruskin.</w:t>
      </w:r>
    </w:p>
    <w:p w14:paraId="3A08CA83" w14:textId="77777777" w:rsidR="00EF163D" w:rsidRDefault="00EF163D" w:rsidP="00EF163D">
      <w:pPr>
        <w:pStyle w:val="ListParagraph"/>
        <w:tabs>
          <w:tab w:val="left" w:pos="1656"/>
          <w:tab w:val="left" w:pos="1658"/>
          <w:tab w:val="left" w:pos="2265"/>
        </w:tabs>
        <w:ind w:left="1656" w:right="144" w:firstLine="0"/>
        <w:jc w:val="both"/>
      </w:pPr>
    </w:p>
    <w:p w14:paraId="3D5299DE" w14:textId="77777777" w:rsidR="00361D4E" w:rsidRDefault="00361D4E">
      <w:r>
        <w:br w:type="page"/>
      </w:r>
    </w:p>
    <w:p w14:paraId="7A6696D0" w14:textId="1F7DEF50" w:rsidR="0065781A" w:rsidRDefault="00EF163D">
      <w:pPr>
        <w:pStyle w:val="ListParagraph"/>
        <w:numPr>
          <w:ilvl w:val="0"/>
          <w:numId w:val="40"/>
        </w:numPr>
        <w:tabs>
          <w:tab w:val="left" w:pos="1658"/>
        </w:tabs>
        <w:spacing w:before="82"/>
        <w:ind w:right="462"/>
      </w:pPr>
      <w:r>
        <w:lastRenderedPageBreak/>
        <w:t>Access</w:t>
      </w:r>
      <w:r>
        <w:rPr>
          <w:rFonts w:ascii="Times New Roman"/>
          <w:spacing w:val="-3"/>
        </w:rPr>
        <w:t xml:space="preserve"> </w:t>
      </w:r>
      <w:r>
        <w:t>panels</w:t>
      </w:r>
      <w:r>
        <w:rPr>
          <w:rFonts w:ascii="Times New Roman"/>
          <w:spacing w:val="-5"/>
        </w:rPr>
        <w:t xml:space="preserve"> </w:t>
      </w:r>
      <w:r>
        <w:t>are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t>be</w:t>
      </w:r>
      <w:r>
        <w:rPr>
          <w:rFonts w:ascii="Times New Roman"/>
          <w:spacing w:val="-10"/>
        </w:rPr>
        <w:t xml:space="preserve"> </w:t>
      </w:r>
      <w:r>
        <w:t>provided</w:t>
      </w:r>
      <w:r>
        <w:rPr>
          <w:rFonts w:ascii="Times New Roman"/>
          <w:spacing w:val="-6"/>
        </w:rPr>
        <w:t xml:space="preserve"> </w:t>
      </w:r>
      <w:r>
        <w:t>under</w:t>
      </w:r>
      <w:r>
        <w:rPr>
          <w:rFonts w:ascii="Times New Roman"/>
          <w:spacing w:val="-5"/>
        </w:rPr>
        <w:t xml:space="preserve"> </w:t>
      </w:r>
      <w:r>
        <w:t>this</w:t>
      </w:r>
      <w:r>
        <w:rPr>
          <w:rFonts w:ascii="Times New Roman"/>
          <w:spacing w:val="-5"/>
        </w:rPr>
        <w:t xml:space="preserve"> </w:t>
      </w:r>
      <w:r>
        <w:t>subcontract</w:t>
      </w:r>
      <w:r>
        <w:rPr>
          <w:rFonts w:ascii="Times New Roman"/>
          <w:spacing w:val="-2"/>
        </w:rPr>
        <w:t xml:space="preserve"> </w:t>
      </w:r>
      <w:r>
        <w:t>where</w:t>
      </w:r>
      <w:r>
        <w:rPr>
          <w:rFonts w:ascii="Times New Roman"/>
          <w:spacing w:val="-10"/>
        </w:rPr>
        <w:t xml:space="preserve"> </w:t>
      </w:r>
      <w:r>
        <w:t>required</w:t>
      </w:r>
      <w:r>
        <w:rPr>
          <w:rFonts w:ascii="Times New Roman"/>
          <w:spacing w:val="-6"/>
        </w:rPr>
        <w:t xml:space="preserve"> </w:t>
      </w:r>
      <w:r>
        <w:t>by</w:t>
      </w:r>
      <w:r>
        <w:rPr>
          <w:rFonts w:ascii="Times New Roman"/>
          <w:spacing w:val="-10"/>
        </w:rPr>
        <w:t xml:space="preserve"> </w:t>
      </w:r>
      <w:r>
        <w:t>code</w:t>
      </w:r>
      <w:r>
        <w:rPr>
          <w:rFonts w:ascii="Times New Roman"/>
          <w:spacing w:val="36"/>
        </w:rPr>
        <w:t xml:space="preserve"> </w:t>
      </w:r>
      <w:r>
        <w:t>and</w:t>
      </w:r>
      <w:r>
        <w:rPr>
          <w:rFonts w:ascii="Times New Roman"/>
          <w:spacing w:val="-6"/>
        </w:rPr>
        <w:t xml:space="preserve"> </w:t>
      </w:r>
      <w:r>
        <w:t>where</w:t>
      </w:r>
      <w:r>
        <w:rPr>
          <w:rFonts w:ascii="Times New Roman"/>
        </w:rPr>
        <w:t xml:space="preserve"> </w:t>
      </w:r>
      <w:r>
        <w:t>maintenance</w:t>
      </w:r>
      <w:r>
        <w:rPr>
          <w:rFonts w:ascii="Times New Roman"/>
        </w:rPr>
        <w:t xml:space="preserve"> </w:t>
      </w:r>
      <w:r>
        <w:t>duties</w:t>
      </w:r>
      <w:r>
        <w:rPr>
          <w:rFonts w:ascii="Times New Roman"/>
        </w:rPr>
        <w:t xml:space="preserve"> </w:t>
      </w:r>
      <w:r>
        <w:t>would</w:t>
      </w:r>
      <w:r>
        <w:rPr>
          <w:rFonts w:ascii="Times New Roman"/>
        </w:rPr>
        <w:t xml:space="preserve"> </w:t>
      </w:r>
      <w:r>
        <w:t>make</w:t>
      </w:r>
      <w:r>
        <w:rPr>
          <w:rFonts w:ascii="Times New Roman"/>
        </w:rPr>
        <w:t xml:space="preserve"> </w:t>
      </w:r>
      <w:r>
        <w:t>practical,</w:t>
      </w:r>
      <w:r>
        <w:rPr>
          <w:rFonts w:ascii="Times New Roman"/>
        </w:rPr>
        <w:t xml:space="preserve"> </w:t>
      </w:r>
      <w:r>
        <w:t>lockable</w:t>
      </w:r>
      <w:r>
        <w:rPr>
          <w:rFonts w:ascii="Times New Roman"/>
        </w:rPr>
        <w:t xml:space="preserve"> </w:t>
      </w:r>
      <w:r>
        <w:t>UL</w:t>
      </w:r>
      <w:r>
        <w:rPr>
          <w:rFonts w:ascii="Times New Roman"/>
        </w:rPr>
        <w:t xml:space="preserve"> </w:t>
      </w:r>
      <w:r>
        <w:t>listed</w:t>
      </w:r>
      <w:r>
        <w:rPr>
          <w:rFonts w:ascii="Times New Roman"/>
        </w:rPr>
        <w:t xml:space="preserve"> </w:t>
      </w:r>
      <w:r>
        <w:t>access</w:t>
      </w:r>
      <w:r>
        <w:rPr>
          <w:rFonts w:ascii="Times New Roman"/>
          <w:spacing w:val="40"/>
        </w:rPr>
        <w:t xml:space="preserve"> </w:t>
      </w:r>
      <w:r>
        <w:t>panels</w:t>
      </w:r>
      <w:r>
        <w:rPr>
          <w:rFonts w:ascii="Times New Roman"/>
        </w:rPr>
        <w:t xml:space="preserve"> </w:t>
      </w:r>
      <w:r>
        <w:t>for</w:t>
      </w:r>
      <w:r>
        <w:rPr>
          <w:rFonts w:ascii="Times New Roman"/>
        </w:rPr>
        <w:t xml:space="preserve"> </w:t>
      </w:r>
      <w:r>
        <w:t>equipment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piping</w:t>
      </w:r>
      <w:r>
        <w:rPr>
          <w:rFonts w:ascii="Times New Roman"/>
        </w:rPr>
        <w:t xml:space="preserve"> </w:t>
      </w:r>
      <w:r>
        <w:t>concealed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walls,</w:t>
      </w:r>
      <w:r>
        <w:rPr>
          <w:rFonts w:ascii="Times New Roman"/>
        </w:rPr>
        <w:t xml:space="preserve"> </w:t>
      </w:r>
      <w:r>
        <w:t>floor</w:t>
      </w:r>
      <w:r>
        <w:rPr>
          <w:rFonts w:ascii="Times New Roman"/>
        </w:rPr>
        <w:t xml:space="preserve"> </w:t>
      </w:r>
      <w:r>
        <w:t>or</w:t>
      </w:r>
      <w:r>
        <w:rPr>
          <w:rFonts w:ascii="Times New Roman"/>
        </w:rPr>
        <w:t xml:space="preserve"> </w:t>
      </w:r>
      <w:r>
        <w:t>ceilings</w:t>
      </w:r>
      <w:r>
        <w:rPr>
          <w:rFonts w:ascii="Times New Roman"/>
        </w:rPr>
        <w:t xml:space="preserve"> </w:t>
      </w:r>
      <w:r>
        <w:t>will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a</w:t>
      </w:r>
      <w:r>
        <w:rPr>
          <w:rFonts w:ascii="Times New Roman"/>
          <w:spacing w:val="40"/>
        </w:rPr>
        <w:t xml:space="preserve"> </w:t>
      </w:r>
      <w:r>
        <w:t>minimum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12"x12"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proper</w:t>
      </w:r>
      <w:r>
        <w:rPr>
          <w:rFonts w:ascii="Times New Roman"/>
        </w:rPr>
        <w:t xml:space="preserve"> </w:t>
      </w:r>
      <w:r>
        <w:t>fire</w:t>
      </w:r>
      <w:r>
        <w:rPr>
          <w:rFonts w:ascii="Times New Roman"/>
        </w:rPr>
        <w:t xml:space="preserve"> </w:t>
      </w:r>
      <w:r>
        <w:t>rating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maintain</w:t>
      </w:r>
      <w:r>
        <w:rPr>
          <w:rFonts w:ascii="Times New Roman"/>
        </w:rPr>
        <w:t xml:space="preserve"> </w:t>
      </w:r>
      <w:r>
        <w:t>surrounding</w:t>
      </w:r>
      <w:r>
        <w:rPr>
          <w:rFonts w:ascii="Times New Roman"/>
        </w:rPr>
        <w:t xml:space="preserve"> </w:t>
      </w:r>
      <w:r>
        <w:t>structure.</w:t>
      </w:r>
    </w:p>
    <w:p w14:paraId="4CB499E1" w14:textId="77777777" w:rsidR="0065781A" w:rsidRDefault="00EF163D" w:rsidP="00A74EDB">
      <w:pPr>
        <w:pStyle w:val="Heading2"/>
        <w:numPr>
          <w:ilvl w:val="0"/>
          <w:numId w:val="46"/>
        </w:numPr>
        <w:tabs>
          <w:tab w:val="left" w:pos="900"/>
        </w:tabs>
        <w:spacing w:before="252"/>
      </w:pPr>
      <w:r>
        <w:rPr>
          <w:spacing w:val="-2"/>
        </w:rPr>
        <w:t>Ductwork</w:t>
      </w:r>
    </w:p>
    <w:p w14:paraId="4780315E" w14:textId="77777777" w:rsidR="0065781A" w:rsidRDefault="0065781A">
      <w:pPr>
        <w:pStyle w:val="BodyText"/>
        <w:spacing w:before="22"/>
        <w:rPr>
          <w:b/>
        </w:rPr>
      </w:pPr>
    </w:p>
    <w:p w14:paraId="1BF2BAD1" w14:textId="77777777" w:rsidR="0065781A" w:rsidRDefault="00EF163D">
      <w:pPr>
        <w:pStyle w:val="ListParagraph"/>
        <w:numPr>
          <w:ilvl w:val="0"/>
          <w:numId w:val="41"/>
        </w:numPr>
        <w:tabs>
          <w:tab w:val="left" w:pos="1656"/>
          <w:tab w:val="left" w:pos="1658"/>
        </w:tabs>
        <w:spacing w:before="1"/>
        <w:ind w:right="149"/>
        <w:jc w:val="both"/>
      </w:pPr>
      <w:r>
        <w:t>All</w:t>
      </w:r>
      <w:r>
        <w:rPr>
          <w:rFonts w:ascii="Times New Roman" w:hAnsi="Times New Roman"/>
        </w:rPr>
        <w:t xml:space="preserve"> </w:t>
      </w:r>
      <w:r>
        <w:t>ductwork</w:t>
      </w:r>
      <w:r>
        <w:rPr>
          <w:rFonts w:ascii="Times New Roman" w:hAnsi="Times New Roman"/>
        </w:rPr>
        <w:t xml:space="preserve"> </w:t>
      </w:r>
      <w:r>
        <w:t>shall</w:t>
      </w:r>
      <w:r>
        <w:rPr>
          <w:rFonts w:ascii="Times New Roman" w:hAnsi="Times New Roman"/>
          <w:spacing w:val="40"/>
        </w:rPr>
        <w:t xml:space="preserve"> </w:t>
      </w:r>
      <w:r>
        <w:t>be</w:t>
      </w:r>
      <w:r>
        <w:rPr>
          <w:rFonts w:ascii="Times New Roman" w:hAnsi="Times New Roman"/>
          <w:spacing w:val="10"/>
        </w:rPr>
        <w:t xml:space="preserve"> </w:t>
      </w:r>
      <w:r>
        <w:rPr>
          <w:spacing w:val="10"/>
        </w:rPr>
        <w:t>provided</w:t>
      </w:r>
      <w:r>
        <w:rPr>
          <w:rFonts w:ascii="Times New Roman" w:hAnsi="Times New Roman"/>
          <w:spacing w:val="40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SMACNA</w:t>
      </w:r>
      <w:r>
        <w:rPr>
          <w:rFonts w:ascii="Times New Roman" w:hAnsi="Times New Roman"/>
        </w:rPr>
        <w:t xml:space="preserve"> </w:t>
      </w:r>
      <w:r>
        <w:t>“HVAC</w:t>
      </w:r>
      <w:r>
        <w:rPr>
          <w:rFonts w:ascii="Times New Roman" w:hAnsi="Times New Roman"/>
        </w:rPr>
        <w:t xml:space="preserve"> </w:t>
      </w:r>
      <w:r>
        <w:t>Duct</w:t>
      </w:r>
      <w:r>
        <w:rPr>
          <w:rFonts w:ascii="Times New Roman" w:hAnsi="Times New Roman"/>
        </w:rPr>
        <w:t xml:space="preserve"> </w:t>
      </w:r>
      <w:r>
        <w:t>Construction</w:t>
      </w:r>
      <w:r>
        <w:rPr>
          <w:rFonts w:ascii="Times New Roman" w:hAnsi="Times New Roman"/>
        </w:rPr>
        <w:t xml:space="preserve"> </w:t>
      </w:r>
      <w:r>
        <w:t>Standards</w:t>
      </w:r>
      <w:r>
        <w:rPr>
          <w:rFonts w:ascii="Times New Roman" w:hAnsi="Times New Roman"/>
        </w:rPr>
        <w:t xml:space="preserve"> </w:t>
      </w:r>
      <w:r>
        <w:t>–</w:t>
      </w:r>
      <w:r>
        <w:rPr>
          <w:rFonts w:ascii="Times New Roman" w:hAnsi="Times New Roman"/>
        </w:rPr>
        <w:t xml:space="preserve"> </w:t>
      </w:r>
      <w:r>
        <w:t>Metal</w:t>
      </w:r>
      <w:r>
        <w:rPr>
          <w:rFonts w:ascii="Times New Roman" w:hAnsi="Times New Roman"/>
        </w:rPr>
        <w:t xml:space="preserve"> </w:t>
      </w:r>
      <w:r>
        <w:t>and</w:t>
      </w:r>
      <w:r>
        <w:rPr>
          <w:rFonts w:ascii="Times New Roman" w:hAnsi="Times New Roman"/>
        </w:rPr>
        <w:t xml:space="preserve"> </w:t>
      </w:r>
      <w:r>
        <w:t>Flexible”.</w:t>
      </w:r>
      <w:r>
        <w:rPr>
          <w:rFonts w:ascii="Times New Roman" w:hAnsi="Times New Roman"/>
          <w:spacing w:val="40"/>
        </w:rPr>
        <w:t xml:space="preserve"> </w:t>
      </w:r>
      <w:r>
        <w:t>All</w:t>
      </w:r>
      <w:r>
        <w:rPr>
          <w:rFonts w:ascii="Times New Roman" w:hAnsi="Times New Roman"/>
        </w:rPr>
        <w:t xml:space="preserve"> </w:t>
      </w:r>
      <w:r>
        <w:t>ductwork</w:t>
      </w:r>
      <w:r>
        <w:rPr>
          <w:rFonts w:ascii="Times New Roman" w:hAnsi="Times New Roman"/>
        </w:rPr>
        <w:t xml:space="preserve"> </w:t>
      </w:r>
      <w:r>
        <w:t>shall</w:t>
      </w:r>
      <w:r>
        <w:rPr>
          <w:rFonts w:ascii="Times New Roman" w:hAnsi="Times New Roman"/>
        </w:rPr>
        <w:t xml:space="preserve"> </w:t>
      </w:r>
      <w:r>
        <w:t>have</w:t>
      </w:r>
      <w:r>
        <w:rPr>
          <w:rFonts w:ascii="Times New Roman" w:hAnsi="Times New Roman"/>
        </w:rPr>
        <w:t xml:space="preserve"> </w:t>
      </w:r>
      <w:r>
        <w:t>sealants</w:t>
      </w:r>
      <w:r>
        <w:rPr>
          <w:rFonts w:ascii="Times New Roman" w:hAnsi="Times New Roman"/>
        </w:rPr>
        <w:t xml:space="preserve"> </w:t>
      </w:r>
      <w:r>
        <w:t>that</w:t>
      </w:r>
      <w:r>
        <w:rPr>
          <w:rFonts w:ascii="Times New Roman" w:hAnsi="Times New Roman"/>
        </w:rPr>
        <w:t xml:space="preserve"> </w:t>
      </w:r>
      <w:r>
        <w:t>are</w:t>
      </w:r>
      <w:r>
        <w:rPr>
          <w:rFonts w:ascii="Times New Roman" w:hAnsi="Times New Roman"/>
        </w:rPr>
        <w:t xml:space="preserve"> </w:t>
      </w:r>
      <w:r>
        <w:t>low-emitting</w:t>
      </w:r>
      <w:r>
        <w:rPr>
          <w:rFonts w:ascii="Times New Roman" w:hAnsi="Times New Roman"/>
        </w:rPr>
        <w:t xml:space="preserve"> </w:t>
      </w:r>
      <w:r>
        <w:t>adhesives</w:t>
      </w:r>
      <w:r>
        <w:rPr>
          <w:rFonts w:ascii="Times New Roman" w:hAnsi="Times New Roman"/>
        </w:rPr>
        <w:t xml:space="preserve"> </w:t>
      </w:r>
      <w:r>
        <w:t>and</w:t>
      </w:r>
      <w:r>
        <w:rPr>
          <w:rFonts w:ascii="Times New Roman" w:hAnsi="Times New Roman"/>
        </w:rPr>
        <w:t xml:space="preserve"> </w:t>
      </w:r>
      <w:r>
        <w:t>sealants</w:t>
      </w:r>
      <w:r>
        <w:rPr>
          <w:rFonts w:ascii="Times New Roman" w:hAnsi="Times New Roman"/>
        </w:rPr>
        <w:t xml:space="preserve"> </w:t>
      </w:r>
      <w:r>
        <w:t>according</w:t>
      </w:r>
      <w:r>
        <w:rPr>
          <w:rFonts w:ascii="Times New Roman" w:hAnsi="Times New Roman"/>
          <w:spacing w:val="40"/>
        </w:rPr>
        <w:t xml:space="preserve"> </w:t>
      </w:r>
      <w:r>
        <w:t>to</w:t>
      </w:r>
      <w:r>
        <w:rPr>
          <w:rFonts w:ascii="Times New Roman" w:hAnsi="Times New Roman"/>
          <w:spacing w:val="40"/>
        </w:rPr>
        <w:t xml:space="preserve"> </w:t>
      </w:r>
      <w:r>
        <w:t>LEED</w:t>
      </w:r>
      <w:r>
        <w:rPr>
          <w:rFonts w:ascii="Times New Roman" w:hAnsi="Times New Roman"/>
          <w:spacing w:val="40"/>
        </w:rPr>
        <w:t xml:space="preserve"> </w:t>
      </w:r>
      <w:r>
        <w:t>requirements.</w:t>
      </w:r>
      <w:r>
        <w:rPr>
          <w:rFonts w:ascii="Times New Roman" w:hAnsi="Times New Roman"/>
        </w:rPr>
        <w:t xml:space="preserve"> </w:t>
      </w:r>
      <w:r>
        <w:t>Ductwork</w:t>
      </w:r>
      <w:r>
        <w:rPr>
          <w:rFonts w:ascii="Times New Roman" w:hAnsi="Times New Roman"/>
        </w:rPr>
        <w:t xml:space="preserve"> </w:t>
      </w:r>
      <w:r>
        <w:t>leakage</w:t>
      </w:r>
      <w:r>
        <w:rPr>
          <w:rFonts w:ascii="Times New Roman" w:hAnsi="Times New Roman"/>
        </w:rPr>
        <w:t xml:space="preserve"> </w:t>
      </w:r>
      <w:r>
        <w:t>rate</w:t>
      </w:r>
      <w:r>
        <w:rPr>
          <w:rFonts w:ascii="Times New Roman" w:hAnsi="Times New Roman"/>
        </w:rPr>
        <w:t xml:space="preserve"> </w:t>
      </w:r>
      <w:r>
        <w:t>shall</w:t>
      </w:r>
      <w:r>
        <w:rPr>
          <w:rFonts w:ascii="Times New Roman" w:hAnsi="Times New Roman"/>
        </w:rPr>
        <w:t xml:space="preserve"> </w:t>
      </w:r>
      <w:r>
        <w:t>be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maximum</w:t>
      </w:r>
      <w:r>
        <w:rPr>
          <w:rFonts w:ascii="Times New Roman" w:hAnsi="Times New Roman"/>
        </w:rPr>
        <w:t xml:space="preserve"> </w:t>
      </w:r>
      <w:r>
        <w:t>5%.</w:t>
      </w:r>
    </w:p>
    <w:p w14:paraId="49F5AB55" w14:textId="77777777" w:rsidR="0065781A" w:rsidRDefault="0065781A">
      <w:pPr>
        <w:pStyle w:val="BodyText"/>
        <w:spacing w:before="24"/>
      </w:pPr>
    </w:p>
    <w:p w14:paraId="70BAB9B0" w14:textId="4A78DD5C" w:rsidR="0065781A" w:rsidRDefault="00E34B7A">
      <w:pPr>
        <w:pStyle w:val="ListParagraph"/>
        <w:numPr>
          <w:ilvl w:val="0"/>
          <w:numId w:val="41"/>
        </w:numPr>
        <w:tabs>
          <w:tab w:val="left" w:pos="1660"/>
        </w:tabs>
        <w:ind w:left="1660" w:hanging="722"/>
      </w:pPr>
      <w:r>
        <w:t>Flexible ductwork shall be routed from main distribution duct to diffusers in rooms.</w:t>
      </w:r>
    </w:p>
    <w:p w14:paraId="46727EA9" w14:textId="77777777" w:rsidR="0065781A" w:rsidRDefault="0065781A">
      <w:pPr>
        <w:pStyle w:val="BodyText"/>
        <w:spacing w:before="22"/>
      </w:pPr>
    </w:p>
    <w:p w14:paraId="3171FEA0" w14:textId="77777777" w:rsidR="0065781A" w:rsidRDefault="00EF163D">
      <w:pPr>
        <w:pStyle w:val="ListParagraph"/>
        <w:numPr>
          <w:ilvl w:val="0"/>
          <w:numId w:val="41"/>
        </w:numPr>
        <w:tabs>
          <w:tab w:val="left" w:pos="1658"/>
        </w:tabs>
      </w:pPr>
      <w:r>
        <w:t>Size</w:t>
      </w:r>
      <w:r>
        <w:rPr>
          <w:rFonts w:ascii="Times New Roman"/>
          <w:spacing w:val="-3"/>
        </w:rPr>
        <w:t xml:space="preserve"> </w:t>
      </w:r>
      <w:r>
        <w:t>all</w:t>
      </w:r>
      <w:r>
        <w:rPr>
          <w:rFonts w:ascii="Times New Roman"/>
          <w:spacing w:val="-4"/>
        </w:rPr>
        <w:t xml:space="preserve"> </w:t>
      </w:r>
      <w:r>
        <w:t>ductwork</w:t>
      </w:r>
      <w:r>
        <w:rPr>
          <w:rFonts w:ascii="Times New Roman"/>
          <w:spacing w:val="-2"/>
        </w:rPr>
        <w:t xml:space="preserve"> </w:t>
      </w:r>
      <w:r>
        <w:t>according</w:t>
      </w:r>
      <w:r>
        <w:rPr>
          <w:rFonts w:ascii="Times New Roman"/>
          <w:spacing w:val="-3"/>
        </w:rPr>
        <w:t xml:space="preserve"> </w:t>
      </w:r>
      <w:r>
        <w:t>to</w:t>
      </w:r>
      <w:r>
        <w:rPr>
          <w:rFonts w:ascii="Times New Roman"/>
          <w:spacing w:val="-2"/>
        </w:rPr>
        <w:t xml:space="preserve"> </w:t>
      </w:r>
      <w:r>
        <w:t>the</w:t>
      </w:r>
      <w:r>
        <w:rPr>
          <w:rFonts w:ascii="Times New Roman"/>
          <w:spacing w:val="-6"/>
        </w:rPr>
        <w:t xml:space="preserve"> </w:t>
      </w:r>
      <w:r>
        <w:t>following</w:t>
      </w:r>
      <w:r>
        <w:rPr>
          <w:rFonts w:ascii="Times New Roman"/>
          <w:spacing w:val="-2"/>
        </w:rPr>
        <w:t xml:space="preserve"> </w:t>
      </w:r>
      <w:r>
        <w:rPr>
          <w:spacing w:val="-2"/>
        </w:rPr>
        <w:t>parameters:</w:t>
      </w:r>
    </w:p>
    <w:p w14:paraId="7D4202CF" w14:textId="77777777" w:rsidR="0065781A" w:rsidRDefault="0065781A">
      <w:pPr>
        <w:pStyle w:val="BodyText"/>
        <w:spacing w:before="22"/>
      </w:pPr>
    </w:p>
    <w:p w14:paraId="6872B25D" w14:textId="77777777" w:rsidR="0065781A" w:rsidRDefault="00EF163D">
      <w:pPr>
        <w:pStyle w:val="ListParagraph"/>
        <w:numPr>
          <w:ilvl w:val="0"/>
          <w:numId w:val="18"/>
        </w:numPr>
        <w:tabs>
          <w:tab w:val="left" w:pos="2277"/>
        </w:tabs>
      </w:pPr>
      <w:r>
        <w:t>Low</w:t>
      </w:r>
      <w:r>
        <w:rPr>
          <w:rFonts w:ascii="Times New Roman" w:hAnsi="Times New Roman"/>
          <w:spacing w:val="-6"/>
        </w:rPr>
        <w:t xml:space="preserve"> </w:t>
      </w:r>
      <w:r>
        <w:t>pressure</w:t>
      </w:r>
      <w:r>
        <w:rPr>
          <w:rFonts w:ascii="Times New Roman" w:hAnsi="Times New Roman"/>
          <w:spacing w:val="-4"/>
        </w:rPr>
        <w:t xml:space="preserve"> </w:t>
      </w:r>
      <w:r>
        <w:t>supply</w:t>
      </w:r>
      <w:r>
        <w:rPr>
          <w:rFonts w:ascii="Times New Roman" w:hAnsi="Times New Roman"/>
          <w:spacing w:val="-1"/>
        </w:rPr>
        <w:t xml:space="preserve"> </w:t>
      </w:r>
      <w:r>
        <w:t>ductwork:</w:t>
      </w:r>
      <w:r>
        <w:rPr>
          <w:rFonts w:ascii="Times New Roman" w:hAnsi="Times New Roman"/>
          <w:spacing w:val="53"/>
        </w:rPr>
        <w:t xml:space="preserve"> </w:t>
      </w:r>
      <w:r>
        <w:t>0.08-0.1”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  <w:spacing w:val="-2"/>
        </w:rPr>
        <w:t xml:space="preserve"> </w:t>
      </w:r>
      <w:r>
        <w:t>100</w:t>
      </w:r>
      <w:r>
        <w:rPr>
          <w:rFonts w:ascii="Times New Roman" w:hAnsi="Times New Roman"/>
          <w:spacing w:val="-3"/>
        </w:rPr>
        <w:t xml:space="preserve"> </w:t>
      </w:r>
      <w:r>
        <w:t>feet</w:t>
      </w:r>
      <w:r>
        <w:rPr>
          <w:rFonts w:ascii="Times New Roman" w:hAnsi="Times New Roman"/>
          <w:spacing w:val="-2"/>
        </w:rPr>
        <w:t xml:space="preserve"> </w:t>
      </w:r>
      <w:r>
        <w:t>of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duct.</w:t>
      </w:r>
    </w:p>
    <w:p w14:paraId="13317AAC" w14:textId="77777777" w:rsidR="0065781A" w:rsidRDefault="00EF163D">
      <w:pPr>
        <w:pStyle w:val="ListParagraph"/>
        <w:numPr>
          <w:ilvl w:val="0"/>
          <w:numId w:val="18"/>
        </w:numPr>
        <w:tabs>
          <w:tab w:val="left" w:pos="2277"/>
        </w:tabs>
        <w:spacing w:before="2"/>
      </w:pPr>
      <w:r>
        <w:t>Exhaust</w:t>
      </w:r>
      <w:r>
        <w:rPr>
          <w:rFonts w:ascii="Times New Roman" w:hAnsi="Times New Roman"/>
          <w:spacing w:val="-1"/>
        </w:rPr>
        <w:t xml:space="preserve"> </w:t>
      </w:r>
      <w:r>
        <w:t>ductwork:</w:t>
      </w:r>
      <w:r>
        <w:rPr>
          <w:rFonts w:ascii="Times New Roman" w:hAnsi="Times New Roman"/>
          <w:spacing w:val="53"/>
        </w:rPr>
        <w:t xml:space="preserve"> </w:t>
      </w:r>
      <w:r>
        <w:t>0.08-0.1”</w:t>
      </w:r>
      <w:r>
        <w:rPr>
          <w:rFonts w:ascii="Times New Roman" w:hAnsi="Times New Roman"/>
          <w:spacing w:val="-2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100</w:t>
      </w:r>
      <w:r>
        <w:rPr>
          <w:rFonts w:ascii="Times New Roman" w:hAnsi="Times New Roman"/>
          <w:spacing w:val="-6"/>
        </w:rPr>
        <w:t xml:space="preserve"> </w:t>
      </w:r>
      <w:r>
        <w:t>feet</w:t>
      </w:r>
      <w:r>
        <w:rPr>
          <w:rFonts w:ascii="Times New Roman" w:hAnsi="Times New Roman"/>
          <w:spacing w:val="-2"/>
        </w:rPr>
        <w:t xml:space="preserve"> </w:t>
      </w:r>
      <w:r>
        <w:t>of</w:t>
      </w:r>
      <w:r>
        <w:rPr>
          <w:rFonts w:ascii="Times New Roman" w:hAnsi="Times New Roman"/>
          <w:spacing w:val="-1"/>
        </w:rPr>
        <w:t xml:space="preserve"> </w:t>
      </w:r>
      <w:r>
        <w:rPr>
          <w:spacing w:val="-2"/>
        </w:rPr>
        <w:t>duct.</w:t>
      </w:r>
    </w:p>
    <w:p w14:paraId="6C3BC6A3" w14:textId="77777777" w:rsidR="0065781A" w:rsidRDefault="00EF163D">
      <w:pPr>
        <w:pStyle w:val="ListParagraph"/>
        <w:numPr>
          <w:ilvl w:val="0"/>
          <w:numId w:val="18"/>
        </w:numPr>
        <w:tabs>
          <w:tab w:val="left" w:pos="2277"/>
        </w:tabs>
        <w:spacing w:before="1" w:line="252" w:lineRule="exact"/>
      </w:pPr>
      <w:r>
        <w:t>Return</w:t>
      </w:r>
      <w:r>
        <w:rPr>
          <w:rFonts w:ascii="Times New Roman" w:hAnsi="Times New Roman"/>
          <w:spacing w:val="-2"/>
        </w:rPr>
        <w:t xml:space="preserve"> </w:t>
      </w:r>
      <w:r>
        <w:t>ductwork:</w:t>
      </w:r>
      <w:r>
        <w:rPr>
          <w:rFonts w:ascii="Times New Roman" w:hAnsi="Times New Roman"/>
          <w:spacing w:val="51"/>
        </w:rPr>
        <w:t xml:space="preserve"> </w:t>
      </w:r>
      <w:r>
        <w:t>0.05-0.08”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  <w:spacing w:val="-1"/>
        </w:rPr>
        <w:t xml:space="preserve"> </w:t>
      </w:r>
      <w:r>
        <w:t>100</w:t>
      </w:r>
      <w:r>
        <w:rPr>
          <w:rFonts w:ascii="Times New Roman" w:hAnsi="Times New Roman"/>
          <w:spacing w:val="-4"/>
        </w:rPr>
        <w:t xml:space="preserve"> </w:t>
      </w:r>
      <w:r>
        <w:t>feet</w:t>
      </w:r>
      <w:r>
        <w:rPr>
          <w:rFonts w:ascii="Times New Roman" w:hAnsi="Times New Roman"/>
          <w:spacing w:val="-1"/>
        </w:rPr>
        <w:t xml:space="preserve"> </w:t>
      </w:r>
      <w:r>
        <w:t>of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duct.</w:t>
      </w:r>
    </w:p>
    <w:p w14:paraId="5B5EF0DC" w14:textId="77777777" w:rsidR="0065781A" w:rsidRDefault="0065781A">
      <w:pPr>
        <w:pStyle w:val="BodyText"/>
        <w:spacing w:before="22"/>
      </w:pPr>
    </w:p>
    <w:p w14:paraId="644B08E1" w14:textId="26D62B38" w:rsidR="0065781A" w:rsidRDefault="00EF163D">
      <w:pPr>
        <w:pStyle w:val="ListParagraph"/>
        <w:numPr>
          <w:ilvl w:val="0"/>
          <w:numId w:val="41"/>
        </w:numPr>
        <w:tabs>
          <w:tab w:val="left" w:pos="1658"/>
        </w:tabs>
        <w:ind w:right="387"/>
      </w:pPr>
      <w:r>
        <w:t>Furnish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  <w:spacing w:val="-1"/>
        </w:rPr>
        <w:t xml:space="preserve"> </w:t>
      </w:r>
      <w:r>
        <w:t>install</w:t>
      </w:r>
      <w:r>
        <w:rPr>
          <w:rFonts w:ascii="Times New Roman"/>
        </w:rPr>
        <w:t xml:space="preserve"> </w:t>
      </w:r>
      <w:r>
        <w:t>neoprene</w:t>
      </w:r>
      <w:r>
        <w:rPr>
          <w:rFonts w:ascii="Times New Roman"/>
        </w:rPr>
        <w:t xml:space="preserve"> </w:t>
      </w:r>
      <w:r>
        <w:t>flexible</w:t>
      </w:r>
      <w:r>
        <w:rPr>
          <w:rFonts w:ascii="Times New Roman"/>
          <w:spacing w:val="-1"/>
        </w:rPr>
        <w:t xml:space="preserve"> </w:t>
      </w:r>
      <w:r>
        <w:t>duct</w:t>
      </w:r>
      <w:r>
        <w:rPr>
          <w:rFonts w:ascii="Times New Roman"/>
        </w:rPr>
        <w:t xml:space="preserve"> </w:t>
      </w:r>
      <w:r>
        <w:t>connections</w:t>
      </w:r>
      <w:r>
        <w:rPr>
          <w:rFonts w:ascii="Times New Roman"/>
        </w:rPr>
        <w:t xml:space="preserve"> </w:t>
      </w:r>
      <w:r>
        <w:t>at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  <w:spacing w:val="-1"/>
        </w:rPr>
        <w:t xml:space="preserve"> </w:t>
      </w:r>
      <w:r w:rsidRPr="00E34B7A">
        <w:t xml:space="preserve">inlet of </w:t>
      </w:r>
      <w:r w:rsidR="00E34B7A" w:rsidRPr="00E34B7A">
        <w:t xml:space="preserve">terminal </w:t>
      </w:r>
      <w:r w:rsidRPr="00E34B7A">
        <w:t>units</w:t>
      </w:r>
      <w:r w:rsidRPr="00E34B7A">
        <w:rPr>
          <w:spacing w:val="-1"/>
        </w:rPr>
        <w:t xml:space="preserve"> </w:t>
      </w:r>
      <w:r w:rsidRPr="00E34B7A">
        <w:t xml:space="preserve">and </w:t>
      </w:r>
      <w:r w:rsidRPr="00E34B7A">
        <w:rPr>
          <w:spacing w:val="-2"/>
        </w:rPr>
        <w:t>fans.</w:t>
      </w:r>
    </w:p>
    <w:p w14:paraId="2DA07B3A" w14:textId="77777777" w:rsidR="0065781A" w:rsidRDefault="0065781A">
      <w:pPr>
        <w:pStyle w:val="BodyText"/>
        <w:spacing w:before="2"/>
      </w:pPr>
    </w:p>
    <w:p w14:paraId="00A43199" w14:textId="77777777" w:rsidR="0065781A" w:rsidRDefault="00EF163D">
      <w:pPr>
        <w:pStyle w:val="ListParagraph"/>
        <w:numPr>
          <w:ilvl w:val="0"/>
          <w:numId w:val="41"/>
        </w:numPr>
        <w:tabs>
          <w:tab w:val="left" w:pos="1658"/>
        </w:tabs>
        <w:ind w:right="109"/>
      </w:pPr>
      <w:r>
        <w:t>Furnish</w:t>
      </w:r>
      <w:r>
        <w:rPr>
          <w:rFonts w:ascii="Times New Roman"/>
          <w:spacing w:val="-1"/>
        </w:rPr>
        <w:t xml:space="preserve"> </w:t>
      </w:r>
      <w:r>
        <w:t>and</w:t>
      </w:r>
      <w:r>
        <w:rPr>
          <w:rFonts w:ascii="Times New Roman"/>
          <w:spacing w:val="-1"/>
        </w:rPr>
        <w:t xml:space="preserve"> </w:t>
      </w:r>
      <w:r>
        <w:t>install</w:t>
      </w:r>
      <w:r>
        <w:rPr>
          <w:rFonts w:ascii="Times New Roman"/>
          <w:spacing w:val="-2"/>
        </w:rPr>
        <w:t xml:space="preserve"> </w:t>
      </w:r>
      <w:r>
        <w:t>opposed-blade,</w:t>
      </w:r>
      <w:r>
        <w:rPr>
          <w:rFonts w:ascii="Times New Roman"/>
          <w:spacing w:val="-2"/>
        </w:rPr>
        <w:t xml:space="preserve"> </w:t>
      </w:r>
      <w:r>
        <w:t>multi-leaf,</w:t>
      </w:r>
      <w:r>
        <w:rPr>
          <w:rFonts w:ascii="Times New Roman"/>
        </w:rPr>
        <w:t xml:space="preserve"> </w:t>
      </w:r>
      <w:r>
        <w:t>leak-proof</w:t>
      </w:r>
      <w:r>
        <w:rPr>
          <w:rFonts w:ascii="Times New Roman"/>
        </w:rPr>
        <w:t xml:space="preserve"> </w:t>
      </w:r>
      <w:r>
        <w:t>volume</w:t>
      </w:r>
      <w:r>
        <w:rPr>
          <w:rFonts w:ascii="Times New Roman"/>
          <w:spacing w:val="-3"/>
        </w:rPr>
        <w:t xml:space="preserve"> </w:t>
      </w:r>
      <w:r>
        <w:t>control</w:t>
      </w:r>
      <w:r>
        <w:rPr>
          <w:rFonts w:ascii="Times New Roman"/>
          <w:spacing w:val="-2"/>
        </w:rPr>
        <w:t xml:space="preserve"> </w:t>
      </w:r>
      <w:r>
        <w:t>dampers</w:t>
      </w:r>
      <w:r>
        <w:rPr>
          <w:rFonts w:ascii="Times New Roman"/>
          <w:spacing w:val="-3"/>
        </w:rPr>
        <w:t xml:space="preserve"> </w:t>
      </w:r>
      <w:r>
        <w:t>at</w:t>
      </w:r>
      <w:r>
        <w:rPr>
          <w:rFonts w:ascii="Times New Roman"/>
        </w:rPr>
        <w:t xml:space="preserve"> </w:t>
      </w:r>
      <w:r>
        <w:t>locations</w:t>
      </w:r>
      <w:r>
        <w:rPr>
          <w:rFonts w:ascii="Times New Roman"/>
          <w:spacing w:val="-1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supply,</w:t>
      </w:r>
      <w:r>
        <w:rPr>
          <w:rFonts w:ascii="Times New Roman"/>
        </w:rPr>
        <w:t xml:space="preserve"> </w:t>
      </w:r>
      <w:r>
        <w:t>return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exhaust</w:t>
      </w:r>
      <w:r>
        <w:rPr>
          <w:rFonts w:ascii="Times New Roman"/>
        </w:rPr>
        <w:t xml:space="preserve"> </w:t>
      </w:r>
      <w:r>
        <w:t>ducts</w:t>
      </w:r>
      <w:r>
        <w:rPr>
          <w:rFonts w:ascii="Times New Roman"/>
        </w:rPr>
        <w:t xml:space="preserve"> </w:t>
      </w:r>
      <w:r>
        <w:t>where</w:t>
      </w:r>
      <w:r>
        <w:rPr>
          <w:rFonts w:ascii="Times New Roman"/>
        </w:rPr>
        <w:t xml:space="preserve"> </w:t>
      </w:r>
      <w:r>
        <w:t>branches</w:t>
      </w:r>
      <w:r>
        <w:rPr>
          <w:rFonts w:ascii="Times New Roman"/>
        </w:rPr>
        <w:t xml:space="preserve"> </w:t>
      </w:r>
      <w:r>
        <w:t>are</w:t>
      </w:r>
      <w:r>
        <w:rPr>
          <w:rFonts w:ascii="Times New Roman"/>
        </w:rPr>
        <w:t xml:space="preserve"> </w:t>
      </w:r>
      <w:r>
        <w:t>taken</w:t>
      </w:r>
      <w:r>
        <w:rPr>
          <w:rFonts w:ascii="Times New Roman"/>
        </w:rPr>
        <w:t xml:space="preserve"> </w:t>
      </w:r>
      <w:r>
        <w:t>from</w:t>
      </w:r>
      <w:r>
        <w:rPr>
          <w:rFonts w:ascii="Times New Roman"/>
        </w:rPr>
        <w:t xml:space="preserve"> </w:t>
      </w:r>
      <w:r>
        <w:t>larger</w:t>
      </w:r>
      <w:r>
        <w:rPr>
          <w:rFonts w:ascii="Times New Roman"/>
        </w:rPr>
        <w:t xml:space="preserve"> </w:t>
      </w:r>
      <w:r>
        <w:t>ducts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as</w:t>
      </w:r>
      <w:r>
        <w:rPr>
          <w:rFonts w:ascii="Times New Roman"/>
        </w:rPr>
        <w:t xml:space="preserve"> </w:t>
      </w:r>
      <w:r>
        <w:t>required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achieve</w:t>
      </w:r>
      <w:r>
        <w:rPr>
          <w:rFonts w:ascii="Times New Roman"/>
        </w:rPr>
        <w:t xml:space="preserve"> </w:t>
      </w:r>
      <w:r>
        <w:t>system</w:t>
      </w:r>
      <w:r>
        <w:rPr>
          <w:rFonts w:ascii="Times New Roman"/>
        </w:rPr>
        <w:t xml:space="preserve"> </w:t>
      </w:r>
      <w:r>
        <w:t>air</w:t>
      </w:r>
      <w:r>
        <w:rPr>
          <w:rFonts w:ascii="Times New Roman"/>
        </w:rPr>
        <w:t xml:space="preserve"> </w:t>
      </w:r>
      <w:r>
        <w:t>balance</w:t>
      </w:r>
      <w:r>
        <w:rPr>
          <w:rFonts w:ascii="Times New Roman"/>
        </w:rPr>
        <w:t xml:space="preserve"> </w:t>
      </w:r>
      <w:r>
        <w:t>quantities.</w:t>
      </w:r>
      <w:r>
        <w:rPr>
          <w:rFonts w:ascii="Times New Roman"/>
          <w:spacing w:val="40"/>
        </w:rPr>
        <w:t xml:space="preserve"> </w:t>
      </w:r>
      <w:r>
        <w:t>Balancing</w:t>
      </w:r>
      <w:r>
        <w:rPr>
          <w:rFonts w:ascii="Times New Roman"/>
        </w:rPr>
        <w:t xml:space="preserve"> </w:t>
      </w:r>
      <w:r>
        <w:t>devices</w:t>
      </w:r>
      <w:r>
        <w:rPr>
          <w:rFonts w:ascii="Times New Roman"/>
        </w:rPr>
        <w:t xml:space="preserve"> </w:t>
      </w:r>
      <w:r>
        <w:t>must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provided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accordance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Section</w:t>
      </w:r>
      <w:r>
        <w:rPr>
          <w:rFonts w:ascii="Times New Roman"/>
        </w:rPr>
        <w:t xml:space="preserve"> </w:t>
      </w:r>
      <w:r>
        <w:t>603.17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Ohio</w:t>
      </w:r>
      <w:r>
        <w:rPr>
          <w:rFonts w:ascii="Times New Roman"/>
        </w:rPr>
        <w:t xml:space="preserve"> </w:t>
      </w:r>
      <w:r>
        <w:t>Mechanical</w:t>
      </w:r>
      <w:r>
        <w:rPr>
          <w:rFonts w:ascii="Times New Roman"/>
        </w:rPr>
        <w:t xml:space="preserve"> </w:t>
      </w:r>
      <w:r>
        <w:t>Code.</w:t>
      </w:r>
    </w:p>
    <w:p w14:paraId="360F5FAC" w14:textId="77777777" w:rsidR="0065781A" w:rsidRDefault="0065781A">
      <w:pPr>
        <w:pStyle w:val="BodyText"/>
        <w:spacing w:before="22"/>
      </w:pPr>
    </w:p>
    <w:p w14:paraId="06D61FF5" w14:textId="77777777" w:rsidR="0065781A" w:rsidRDefault="00EF163D">
      <w:pPr>
        <w:pStyle w:val="ListParagraph"/>
        <w:numPr>
          <w:ilvl w:val="0"/>
          <w:numId w:val="41"/>
        </w:numPr>
        <w:tabs>
          <w:tab w:val="left" w:pos="1658"/>
        </w:tabs>
      </w:pPr>
      <w:r>
        <w:t>Testing,</w:t>
      </w:r>
      <w:r>
        <w:rPr>
          <w:rFonts w:ascii="Times New Roman"/>
          <w:spacing w:val="-5"/>
        </w:rPr>
        <w:t xml:space="preserve"> </w:t>
      </w:r>
      <w:r>
        <w:t>Balancing,</w:t>
      </w:r>
      <w:r>
        <w:rPr>
          <w:rFonts w:ascii="Times New Roman"/>
          <w:spacing w:val="-2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t>Adjusting</w:t>
      </w:r>
      <w:r>
        <w:rPr>
          <w:rFonts w:ascii="Times New Roman"/>
          <w:spacing w:val="-4"/>
        </w:rPr>
        <w:t xml:space="preserve"> </w:t>
      </w:r>
      <w:r>
        <w:t>shall</w:t>
      </w:r>
      <w:r>
        <w:rPr>
          <w:rFonts w:ascii="Times New Roman"/>
          <w:spacing w:val="-4"/>
        </w:rPr>
        <w:t xml:space="preserve"> </w:t>
      </w:r>
      <w:r>
        <w:t>be</w:t>
      </w:r>
      <w:r>
        <w:rPr>
          <w:rFonts w:ascii="Times New Roman"/>
          <w:spacing w:val="-3"/>
        </w:rPr>
        <w:t xml:space="preserve"> </w:t>
      </w:r>
      <w:r>
        <w:t>the</w:t>
      </w:r>
      <w:r>
        <w:rPr>
          <w:rFonts w:ascii="Times New Roman"/>
          <w:spacing w:val="-6"/>
        </w:rPr>
        <w:t xml:space="preserve"> </w:t>
      </w:r>
      <w:r>
        <w:t>responsibility</w:t>
      </w:r>
      <w:r>
        <w:rPr>
          <w:rFonts w:ascii="Times New Roman"/>
          <w:spacing w:val="-4"/>
        </w:rPr>
        <w:t xml:space="preserve"> </w:t>
      </w:r>
      <w:r>
        <w:t>of</w:t>
      </w:r>
      <w:r>
        <w:rPr>
          <w:rFonts w:ascii="Times New Roman"/>
          <w:spacing w:val="-2"/>
        </w:rPr>
        <w:t xml:space="preserve"> </w:t>
      </w:r>
      <w:r>
        <w:t>this</w:t>
      </w:r>
      <w:r>
        <w:rPr>
          <w:rFonts w:ascii="Times New Roman"/>
          <w:spacing w:val="-3"/>
        </w:rPr>
        <w:t xml:space="preserve"> </w:t>
      </w:r>
      <w:r>
        <w:rPr>
          <w:spacing w:val="-2"/>
        </w:rPr>
        <w:t>Contractor.</w:t>
      </w:r>
    </w:p>
    <w:p w14:paraId="5F94AA1B" w14:textId="77777777" w:rsidR="0065781A" w:rsidRDefault="0065781A">
      <w:pPr>
        <w:pStyle w:val="BodyText"/>
        <w:spacing w:before="24"/>
      </w:pPr>
    </w:p>
    <w:p w14:paraId="654EBF2C" w14:textId="77777777" w:rsidR="0065781A" w:rsidRDefault="00EF163D">
      <w:pPr>
        <w:pStyle w:val="ListParagraph"/>
        <w:numPr>
          <w:ilvl w:val="0"/>
          <w:numId w:val="17"/>
        </w:numPr>
        <w:tabs>
          <w:tab w:val="left" w:pos="2277"/>
          <w:tab w:val="left" w:pos="2378"/>
        </w:tabs>
        <w:ind w:right="143" w:hanging="723"/>
      </w:pPr>
      <w:r>
        <w:t>The</w:t>
      </w:r>
      <w:r>
        <w:rPr>
          <w:rFonts w:ascii="Times New Roman"/>
        </w:rPr>
        <w:t xml:space="preserve"> </w:t>
      </w:r>
      <w:r>
        <w:t>individual</w:t>
      </w:r>
      <w:r>
        <w:rPr>
          <w:rFonts w:ascii="Times New Roman"/>
        </w:rPr>
        <w:t xml:space="preserve"> </w:t>
      </w:r>
      <w:r>
        <w:t>performing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air</w:t>
      </w:r>
      <w:r>
        <w:rPr>
          <w:rFonts w:ascii="Times New Roman"/>
        </w:rPr>
        <w:t xml:space="preserve"> </w:t>
      </w:r>
      <w:r>
        <w:t>balancing</w:t>
      </w:r>
      <w:r>
        <w:rPr>
          <w:rFonts w:ascii="Times New Roman"/>
        </w:rPr>
        <w:t xml:space="preserve"> </w:t>
      </w:r>
      <w:r>
        <w:t>shall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a</w:t>
      </w:r>
      <w:r>
        <w:rPr>
          <w:rFonts w:ascii="Times New Roman"/>
        </w:rPr>
        <w:t xml:space="preserve"> </w:t>
      </w:r>
      <w:r>
        <w:t>certified</w:t>
      </w:r>
      <w:r>
        <w:rPr>
          <w:rFonts w:ascii="Times New Roman"/>
        </w:rPr>
        <w:t xml:space="preserve"> </w:t>
      </w:r>
      <w:r>
        <w:t>Test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Balance</w:t>
      </w:r>
      <w:r>
        <w:rPr>
          <w:rFonts w:ascii="Times New Roman"/>
        </w:rPr>
        <w:t xml:space="preserve"> </w:t>
      </w:r>
      <w:r>
        <w:t>Contractor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a</w:t>
      </w:r>
      <w:r>
        <w:rPr>
          <w:rFonts w:ascii="Times New Roman"/>
        </w:rPr>
        <w:t xml:space="preserve"> </w:t>
      </w:r>
      <w:r>
        <w:t>member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NEBB</w:t>
      </w:r>
      <w:r>
        <w:rPr>
          <w:rFonts w:ascii="Times New Roman"/>
        </w:rPr>
        <w:t xml:space="preserve"> </w:t>
      </w:r>
      <w:r>
        <w:t>or</w:t>
      </w:r>
      <w:r>
        <w:rPr>
          <w:rFonts w:ascii="Times New Roman"/>
        </w:rPr>
        <w:t xml:space="preserve"> </w:t>
      </w:r>
      <w:r>
        <w:t>AABC.</w:t>
      </w:r>
      <w:r>
        <w:rPr>
          <w:rFonts w:ascii="Times New Roman"/>
        </w:rPr>
        <w:t xml:space="preserve"> </w:t>
      </w:r>
      <w:r>
        <w:t>Recently</w:t>
      </w:r>
      <w:r>
        <w:rPr>
          <w:rFonts w:ascii="Times New Roman"/>
        </w:rPr>
        <w:t xml:space="preserve"> </w:t>
      </w:r>
      <w:r>
        <w:t>calibrated</w:t>
      </w:r>
      <w:r>
        <w:rPr>
          <w:rFonts w:ascii="Times New Roman"/>
        </w:rPr>
        <w:t xml:space="preserve"> </w:t>
      </w:r>
      <w:r>
        <w:t>equipment</w:t>
      </w:r>
      <w:r>
        <w:rPr>
          <w:rFonts w:ascii="Times New Roman"/>
        </w:rPr>
        <w:t xml:space="preserve"> </w:t>
      </w:r>
      <w:r>
        <w:t>must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used.</w:t>
      </w:r>
      <w:r>
        <w:rPr>
          <w:rFonts w:ascii="Times New Roman"/>
          <w:spacing w:val="40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certified</w:t>
      </w:r>
      <w:r>
        <w:rPr>
          <w:rFonts w:ascii="Times New Roman"/>
        </w:rPr>
        <w:t xml:space="preserve"> </w:t>
      </w:r>
      <w:r>
        <w:t>air</w:t>
      </w:r>
      <w:r>
        <w:rPr>
          <w:rFonts w:ascii="Times New Roman"/>
        </w:rPr>
        <w:t xml:space="preserve"> </w:t>
      </w:r>
      <w:r>
        <w:t>balancer</w:t>
      </w:r>
      <w:r>
        <w:rPr>
          <w:rFonts w:ascii="Times New Roman"/>
        </w:rPr>
        <w:t xml:space="preserve"> </w:t>
      </w:r>
      <w:r>
        <w:t>shall</w:t>
      </w:r>
      <w:r>
        <w:rPr>
          <w:rFonts w:ascii="Times New Roman"/>
        </w:rPr>
        <w:t xml:space="preserve"> </w:t>
      </w:r>
      <w:r>
        <w:t>accurately</w:t>
      </w:r>
      <w:r>
        <w:rPr>
          <w:rFonts w:ascii="Times New Roman"/>
        </w:rPr>
        <w:t xml:space="preserve"> </w:t>
      </w:r>
      <w:r>
        <w:t>balance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systems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provide</w:t>
      </w:r>
      <w:r>
        <w:rPr>
          <w:rFonts w:ascii="Times New Roman"/>
        </w:rPr>
        <w:t xml:space="preserve"> </w:t>
      </w:r>
      <w:r>
        <w:t>air</w:t>
      </w:r>
      <w:r>
        <w:rPr>
          <w:rFonts w:ascii="Times New Roman"/>
        </w:rPr>
        <w:t xml:space="preserve"> </w:t>
      </w:r>
      <w:r>
        <w:t>quantities</w:t>
      </w:r>
      <w:r>
        <w:rPr>
          <w:rFonts w:ascii="Times New Roman"/>
        </w:rPr>
        <w:t xml:space="preserve"> </w:t>
      </w:r>
      <w:r>
        <w:t>as</w:t>
      </w:r>
      <w:r>
        <w:rPr>
          <w:rFonts w:ascii="Times New Roman"/>
        </w:rPr>
        <w:t xml:space="preserve"> </w:t>
      </w:r>
      <w:r>
        <w:t>indicated</w:t>
      </w:r>
      <w:r>
        <w:rPr>
          <w:rFonts w:ascii="Times New Roman"/>
        </w:rPr>
        <w:t xml:space="preserve"> </w:t>
      </w:r>
      <w:r>
        <w:t>on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design/build</w:t>
      </w:r>
      <w:r>
        <w:rPr>
          <w:rFonts w:ascii="Times New Roman"/>
        </w:rPr>
        <w:t xml:space="preserve"> </w:t>
      </w:r>
      <w:r>
        <w:t>drawings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schedules/specifications,</w:t>
      </w:r>
      <w:r>
        <w:rPr>
          <w:rFonts w:ascii="Times New Roman"/>
        </w:rPr>
        <w:t xml:space="preserve"> </w:t>
      </w:r>
      <w:r>
        <w:t>operate</w:t>
      </w:r>
      <w:r>
        <w:rPr>
          <w:rFonts w:ascii="Times New Roman"/>
        </w:rPr>
        <w:t xml:space="preserve"> </w:t>
      </w:r>
      <w:r>
        <w:t>automatic</w:t>
      </w:r>
      <w:r>
        <w:rPr>
          <w:rFonts w:ascii="Times New Roman"/>
        </w:rPr>
        <w:t xml:space="preserve"> </w:t>
      </w:r>
      <w:r>
        <w:t>control</w:t>
      </w:r>
      <w:r>
        <w:rPr>
          <w:rFonts w:ascii="Times New Roman"/>
        </w:rPr>
        <w:t xml:space="preserve"> </w:t>
      </w:r>
      <w:r>
        <w:t>systems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verify</w:t>
      </w:r>
      <w:r>
        <w:rPr>
          <w:rFonts w:ascii="Times New Roman"/>
        </w:rPr>
        <w:t xml:space="preserve"> </w:t>
      </w:r>
      <w:r>
        <w:t>set</w:t>
      </w:r>
      <w:r>
        <w:rPr>
          <w:rFonts w:ascii="Times New Roman"/>
        </w:rPr>
        <w:t xml:space="preserve"> </w:t>
      </w:r>
      <w:r>
        <w:t>points</w:t>
      </w:r>
      <w:r>
        <w:rPr>
          <w:rFonts w:ascii="Times New Roman"/>
        </w:rPr>
        <w:t xml:space="preserve"> </w:t>
      </w:r>
      <w:r>
        <w:t>during</w:t>
      </w:r>
      <w:r>
        <w:rPr>
          <w:rFonts w:ascii="Times New Roman"/>
        </w:rPr>
        <w:t xml:space="preserve"> </w:t>
      </w:r>
      <w:r>
        <w:t>balancing.</w:t>
      </w:r>
      <w:r>
        <w:rPr>
          <w:rFonts w:ascii="Times New Roman"/>
          <w:spacing w:val="40"/>
        </w:rPr>
        <w:t xml:space="preserve"> </w:t>
      </w:r>
      <w:r>
        <w:t>Air</w:t>
      </w:r>
      <w:r>
        <w:rPr>
          <w:rFonts w:ascii="Times New Roman"/>
        </w:rPr>
        <w:t xml:space="preserve"> </w:t>
      </w:r>
      <w:r>
        <w:t>Balance</w:t>
      </w:r>
      <w:r>
        <w:rPr>
          <w:rFonts w:ascii="Times New Roman"/>
        </w:rPr>
        <w:t xml:space="preserve"> </w:t>
      </w:r>
      <w:r>
        <w:t>Contractor</w:t>
      </w:r>
      <w:r>
        <w:rPr>
          <w:rFonts w:ascii="Times New Roman"/>
          <w:spacing w:val="-2"/>
        </w:rPr>
        <w:t xml:space="preserve"> </w:t>
      </w:r>
      <w:r>
        <w:t>shall</w:t>
      </w:r>
      <w:r>
        <w:rPr>
          <w:rFonts w:ascii="Times New Roman"/>
          <w:spacing w:val="-4"/>
        </w:rPr>
        <w:t xml:space="preserve"> </w:t>
      </w:r>
      <w:r>
        <w:t>comply</w:t>
      </w:r>
      <w:r>
        <w:rPr>
          <w:rFonts w:ascii="Times New Roman"/>
          <w:spacing w:val="-5"/>
        </w:rPr>
        <w:t xml:space="preserve"> </w:t>
      </w:r>
      <w:r>
        <w:t>with</w:t>
      </w:r>
      <w:r>
        <w:rPr>
          <w:rFonts w:ascii="Times New Roman"/>
          <w:spacing w:val="-3"/>
        </w:rPr>
        <w:t xml:space="preserve"> </w:t>
      </w:r>
      <w:r>
        <w:t>ASHRAE</w:t>
      </w:r>
      <w:r>
        <w:rPr>
          <w:rFonts w:ascii="Times New Roman"/>
          <w:spacing w:val="-3"/>
        </w:rPr>
        <w:t xml:space="preserve"> </w:t>
      </w:r>
      <w:r>
        <w:t>instrumentation,</w:t>
      </w:r>
      <w:r>
        <w:rPr>
          <w:rFonts w:ascii="Times New Roman"/>
          <w:spacing w:val="-2"/>
        </w:rPr>
        <w:t xml:space="preserve"> </w:t>
      </w:r>
      <w:r>
        <w:t>air</w:t>
      </w:r>
      <w:r>
        <w:rPr>
          <w:rFonts w:ascii="Times New Roman"/>
          <w:spacing w:val="-2"/>
        </w:rPr>
        <w:t xml:space="preserve"> </w:t>
      </w:r>
      <w:r>
        <w:t>balancing,</w:t>
      </w:r>
      <w:r>
        <w:rPr>
          <w:rFonts w:ascii="Times New Roman"/>
          <w:spacing w:val="-4"/>
        </w:rPr>
        <w:t xml:space="preserve"> </w:t>
      </w:r>
      <w:r>
        <w:t>system</w:t>
      </w:r>
      <w:r>
        <w:rPr>
          <w:rFonts w:ascii="Times New Roman"/>
          <w:spacing w:val="-2"/>
        </w:rPr>
        <w:t xml:space="preserve"> </w:t>
      </w:r>
      <w:r>
        <w:t>balancing</w:t>
      </w:r>
      <w:r>
        <w:rPr>
          <w:rFonts w:ascii="Times New Roman"/>
        </w:rPr>
        <w:t xml:space="preserve"> </w:t>
      </w:r>
      <w:r>
        <w:t>requirements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reporting.</w:t>
      </w:r>
    </w:p>
    <w:p w14:paraId="1908F45F" w14:textId="77777777" w:rsidR="0065781A" w:rsidRDefault="0065781A">
      <w:pPr>
        <w:pStyle w:val="BodyText"/>
        <w:spacing w:before="21"/>
      </w:pPr>
    </w:p>
    <w:p w14:paraId="07939DE2" w14:textId="60D30A68" w:rsidR="0065781A" w:rsidRDefault="00EF163D">
      <w:pPr>
        <w:pStyle w:val="ListParagraph"/>
        <w:numPr>
          <w:ilvl w:val="0"/>
          <w:numId w:val="41"/>
        </w:numPr>
        <w:tabs>
          <w:tab w:val="left" w:pos="1660"/>
        </w:tabs>
        <w:ind w:left="1660" w:hanging="722"/>
      </w:pPr>
      <w:r>
        <w:t>Provide</w:t>
      </w:r>
      <w:r>
        <w:rPr>
          <w:rFonts w:ascii="Times New Roman"/>
          <w:spacing w:val="-8"/>
        </w:rPr>
        <w:t xml:space="preserve"> </w:t>
      </w:r>
      <w:r>
        <w:t>written</w:t>
      </w:r>
      <w:r>
        <w:rPr>
          <w:rFonts w:ascii="Times New Roman"/>
          <w:spacing w:val="-12"/>
        </w:rPr>
        <w:t xml:space="preserve"> </w:t>
      </w:r>
      <w:r>
        <w:t>reports</w:t>
      </w:r>
      <w:r>
        <w:rPr>
          <w:rFonts w:ascii="Times New Roman"/>
          <w:spacing w:val="-9"/>
        </w:rPr>
        <w:t xml:space="preserve"> </w:t>
      </w:r>
      <w:r>
        <w:t>to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 w:rsidR="00A74EDB">
        <w:t>Construction Manager</w:t>
      </w:r>
      <w:r>
        <w:rPr>
          <w:rFonts w:ascii="Times New Roman"/>
          <w:spacing w:val="-11"/>
        </w:rPr>
        <w:t xml:space="preserve"> </w:t>
      </w:r>
      <w:r>
        <w:t>for</w:t>
      </w:r>
      <w:r>
        <w:rPr>
          <w:rFonts w:ascii="Times New Roman"/>
          <w:spacing w:val="-11"/>
        </w:rPr>
        <w:t xml:space="preserve"> </w:t>
      </w:r>
      <w:r>
        <w:t>review,</w:t>
      </w:r>
      <w:r>
        <w:rPr>
          <w:rFonts w:ascii="Times New Roman"/>
          <w:spacing w:val="-11"/>
        </w:rPr>
        <w:t xml:space="preserve"> </w:t>
      </w:r>
      <w:r>
        <w:t>prior</w:t>
      </w:r>
      <w:r>
        <w:rPr>
          <w:rFonts w:ascii="Times New Roman"/>
          <w:spacing w:val="-8"/>
        </w:rPr>
        <w:t xml:space="preserve"> </w:t>
      </w:r>
      <w:r>
        <w:t>to</w:t>
      </w:r>
      <w:r>
        <w:rPr>
          <w:rFonts w:ascii="Times New Roman"/>
          <w:spacing w:val="-7"/>
        </w:rPr>
        <w:t xml:space="preserve"> </w:t>
      </w:r>
      <w:r>
        <w:t>Certificate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Occupancy.</w:t>
      </w:r>
    </w:p>
    <w:p w14:paraId="451C9183" w14:textId="77777777" w:rsidR="0065781A" w:rsidRDefault="0065781A">
      <w:pPr>
        <w:pStyle w:val="BodyText"/>
      </w:pPr>
    </w:p>
    <w:p w14:paraId="243B5F09" w14:textId="77777777" w:rsidR="00A74EDB" w:rsidRDefault="00A74EDB">
      <w:pPr>
        <w:pStyle w:val="BodyText"/>
        <w:spacing w:before="84"/>
      </w:pPr>
    </w:p>
    <w:p w14:paraId="1AA7F9A5" w14:textId="77777777" w:rsidR="00361D4E" w:rsidRDefault="00361D4E">
      <w:pPr>
        <w:rPr>
          <w:b/>
          <w:bCs/>
        </w:rPr>
      </w:pPr>
      <w:r>
        <w:br w:type="page"/>
      </w:r>
    </w:p>
    <w:p w14:paraId="7D56096A" w14:textId="24E5B044" w:rsidR="0065781A" w:rsidRDefault="00EF163D" w:rsidP="00870F02">
      <w:pPr>
        <w:pStyle w:val="Heading2"/>
        <w:numPr>
          <w:ilvl w:val="0"/>
          <w:numId w:val="46"/>
        </w:numPr>
        <w:tabs>
          <w:tab w:val="left" w:pos="900"/>
        </w:tabs>
      </w:pPr>
      <w:r>
        <w:lastRenderedPageBreak/>
        <w:t>Hangers</w:t>
      </w:r>
      <w:r>
        <w:rPr>
          <w:rFonts w:ascii="Times New Roman"/>
          <w:b w:val="0"/>
          <w:spacing w:val="-4"/>
        </w:rPr>
        <w:t xml:space="preserve"> </w:t>
      </w:r>
      <w:r>
        <w:t>and</w:t>
      </w:r>
      <w:r>
        <w:rPr>
          <w:rFonts w:ascii="Times New Roman"/>
          <w:b w:val="0"/>
          <w:spacing w:val="-3"/>
        </w:rPr>
        <w:t xml:space="preserve"> </w:t>
      </w:r>
      <w:r>
        <w:rPr>
          <w:spacing w:val="-2"/>
        </w:rPr>
        <w:t>Supports</w:t>
      </w:r>
    </w:p>
    <w:p w14:paraId="68B41BCB" w14:textId="77777777" w:rsidR="0065781A" w:rsidRDefault="0065781A">
      <w:pPr>
        <w:pStyle w:val="BodyText"/>
        <w:spacing w:before="22"/>
        <w:rPr>
          <w:b/>
        </w:rPr>
      </w:pPr>
    </w:p>
    <w:p w14:paraId="609B375A" w14:textId="2EECEC50" w:rsidR="0065781A" w:rsidRDefault="00EF163D">
      <w:pPr>
        <w:pStyle w:val="ListParagraph"/>
        <w:numPr>
          <w:ilvl w:val="0"/>
          <w:numId w:val="43"/>
        </w:numPr>
        <w:tabs>
          <w:tab w:val="left" w:pos="1656"/>
          <w:tab w:val="left" w:pos="1658"/>
        </w:tabs>
        <w:ind w:right="152"/>
        <w:jc w:val="both"/>
      </w:pPr>
      <w:r>
        <w:t>Support</w:t>
      </w:r>
      <w:r>
        <w:rPr>
          <w:rFonts w:ascii="Times New Roman"/>
          <w:spacing w:val="40"/>
        </w:rPr>
        <w:t xml:space="preserve"> </w:t>
      </w:r>
      <w:r>
        <w:t>all</w:t>
      </w:r>
      <w:r>
        <w:rPr>
          <w:rFonts w:ascii="Times New Roman"/>
          <w:spacing w:val="40"/>
        </w:rPr>
        <w:t xml:space="preserve"> </w:t>
      </w:r>
      <w:r>
        <w:t>ductwork</w:t>
      </w:r>
      <w:r>
        <w:rPr>
          <w:rFonts w:ascii="Times New Roman"/>
          <w:spacing w:val="40"/>
        </w:rPr>
        <w:t xml:space="preserve"> </w:t>
      </w:r>
      <w:r>
        <w:t>and</w:t>
      </w:r>
      <w:r>
        <w:rPr>
          <w:rFonts w:ascii="Times New Roman"/>
          <w:spacing w:val="40"/>
        </w:rPr>
        <w:t xml:space="preserve"> </w:t>
      </w:r>
      <w:r>
        <w:t>equipment</w:t>
      </w:r>
      <w:r>
        <w:rPr>
          <w:rFonts w:ascii="Times New Roman"/>
          <w:spacing w:val="40"/>
        </w:rPr>
        <w:t xml:space="preserve"> </w:t>
      </w:r>
      <w:r>
        <w:t>by</w:t>
      </w:r>
      <w:r>
        <w:rPr>
          <w:rFonts w:ascii="Times New Roman"/>
          <w:spacing w:val="40"/>
        </w:rPr>
        <w:t xml:space="preserve"> </w:t>
      </w:r>
      <w:r>
        <w:t>hangers</w:t>
      </w:r>
      <w:r>
        <w:rPr>
          <w:rFonts w:ascii="Times New Roman"/>
          <w:spacing w:val="40"/>
        </w:rPr>
        <w:t xml:space="preserve"> </w:t>
      </w:r>
      <w:r>
        <w:t>or</w:t>
      </w:r>
      <w:r>
        <w:rPr>
          <w:rFonts w:ascii="Times New Roman"/>
          <w:spacing w:val="40"/>
        </w:rPr>
        <w:t xml:space="preserve"> </w:t>
      </w:r>
      <w:r>
        <w:t>brackets.</w:t>
      </w:r>
      <w:r>
        <w:rPr>
          <w:rFonts w:ascii="Times New Roman"/>
          <w:spacing w:val="40"/>
        </w:rPr>
        <w:t xml:space="preserve"> </w:t>
      </w:r>
      <w:r>
        <w:t>Furnish</w:t>
      </w:r>
      <w:r>
        <w:rPr>
          <w:rFonts w:ascii="Times New Roman"/>
          <w:spacing w:val="40"/>
        </w:rPr>
        <w:t xml:space="preserve"> </w:t>
      </w:r>
      <w:r>
        <w:t>structural</w:t>
      </w:r>
      <w:r>
        <w:rPr>
          <w:rFonts w:ascii="Times New Roman"/>
        </w:rPr>
        <w:t xml:space="preserve"> </w:t>
      </w:r>
      <w:r>
        <w:t>steel</w:t>
      </w:r>
      <w:r>
        <w:rPr>
          <w:rFonts w:ascii="Times New Roman"/>
        </w:rPr>
        <w:t xml:space="preserve"> </w:t>
      </w:r>
      <w:r>
        <w:t>members</w:t>
      </w:r>
      <w:r>
        <w:rPr>
          <w:rFonts w:ascii="Times New Roman"/>
          <w:spacing w:val="40"/>
        </w:rPr>
        <w:t xml:space="preserve"> </w:t>
      </w:r>
      <w:r>
        <w:t>where</w:t>
      </w:r>
      <w:r>
        <w:rPr>
          <w:rFonts w:ascii="Times New Roman"/>
        </w:rPr>
        <w:t xml:space="preserve"> </w:t>
      </w:r>
      <w:r>
        <w:t>required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support</w:t>
      </w:r>
      <w:r>
        <w:rPr>
          <w:rFonts w:ascii="Times New Roman"/>
        </w:rPr>
        <w:t xml:space="preserve"> </w:t>
      </w:r>
      <w:r>
        <w:t>equipment.</w:t>
      </w:r>
      <w:r>
        <w:rPr>
          <w:rFonts w:ascii="Times New Roman"/>
          <w:spacing w:val="40"/>
        </w:rPr>
        <w:t xml:space="preserve"> </w:t>
      </w:r>
      <w:r>
        <w:t>No</w:t>
      </w:r>
      <w:r>
        <w:rPr>
          <w:rFonts w:ascii="Times New Roman"/>
          <w:spacing w:val="40"/>
        </w:rPr>
        <w:t xml:space="preserve"> </w:t>
      </w:r>
      <w:r>
        <w:t>portion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 w:rsidR="00A74EDB">
        <w:t xml:space="preserve">ductwork </w:t>
      </w:r>
      <w:r>
        <w:t>shall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supported</w:t>
      </w:r>
      <w:r>
        <w:rPr>
          <w:rFonts w:ascii="Times New Roman"/>
        </w:rPr>
        <w:t xml:space="preserve"> </w:t>
      </w:r>
      <w:r>
        <w:t>by</w:t>
      </w:r>
      <w:r>
        <w:rPr>
          <w:rFonts w:ascii="Times New Roman"/>
        </w:rPr>
        <w:t xml:space="preserve"> </w:t>
      </w:r>
      <w:r>
        <w:t>equipment,</w:t>
      </w:r>
      <w:r>
        <w:rPr>
          <w:rFonts w:ascii="Times New Roman"/>
        </w:rPr>
        <w:t xml:space="preserve"> </w:t>
      </w:r>
      <w:r>
        <w:t>piping,</w:t>
      </w:r>
      <w:r>
        <w:rPr>
          <w:rFonts w:ascii="Times New Roman"/>
        </w:rPr>
        <w:t xml:space="preserve"> </w:t>
      </w:r>
      <w:r>
        <w:t>ceilings,</w:t>
      </w:r>
      <w:r>
        <w:rPr>
          <w:rFonts w:ascii="Times New Roman"/>
        </w:rPr>
        <w:t xml:space="preserve"> </w:t>
      </w:r>
      <w:r>
        <w:t>etc.</w:t>
      </w:r>
    </w:p>
    <w:p w14:paraId="557ED25F" w14:textId="77777777" w:rsidR="0065781A" w:rsidRDefault="0065781A">
      <w:pPr>
        <w:pStyle w:val="BodyText"/>
        <w:spacing w:before="1"/>
      </w:pPr>
    </w:p>
    <w:p w14:paraId="7D597075" w14:textId="77777777" w:rsidR="0065781A" w:rsidRDefault="00EF163D">
      <w:pPr>
        <w:pStyle w:val="ListParagraph"/>
        <w:numPr>
          <w:ilvl w:val="0"/>
          <w:numId w:val="43"/>
        </w:numPr>
        <w:tabs>
          <w:tab w:val="left" w:pos="1658"/>
        </w:tabs>
      </w:pPr>
      <w:r>
        <w:t>Support</w:t>
      </w:r>
      <w:r>
        <w:rPr>
          <w:rFonts w:ascii="Times New Roman"/>
          <w:spacing w:val="-8"/>
        </w:rPr>
        <w:t xml:space="preserve"> </w:t>
      </w:r>
      <w:r>
        <w:t>ductwork</w:t>
      </w:r>
      <w:r>
        <w:rPr>
          <w:rFonts w:ascii="Times New Roman"/>
          <w:spacing w:val="-9"/>
        </w:rPr>
        <w:t xml:space="preserve"> </w:t>
      </w:r>
      <w:r>
        <w:t>by</w:t>
      </w:r>
      <w:r>
        <w:rPr>
          <w:rFonts w:ascii="Times New Roman"/>
          <w:spacing w:val="-11"/>
        </w:rPr>
        <w:t xml:space="preserve"> </w:t>
      </w:r>
      <w:r>
        <w:t>means</w:t>
      </w:r>
      <w:r>
        <w:rPr>
          <w:rFonts w:ascii="Times New Roman"/>
          <w:spacing w:val="-9"/>
        </w:rPr>
        <w:t xml:space="preserve"> </w:t>
      </w:r>
      <w:r>
        <w:t>of</w:t>
      </w:r>
      <w:r>
        <w:rPr>
          <w:rFonts w:ascii="Times New Roman"/>
          <w:spacing w:val="-8"/>
        </w:rPr>
        <w:t xml:space="preserve"> </w:t>
      </w:r>
      <w:r>
        <w:t>hangers</w:t>
      </w:r>
      <w:r>
        <w:rPr>
          <w:rFonts w:ascii="Times New Roman"/>
          <w:spacing w:val="-9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follows:</w:t>
      </w:r>
    </w:p>
    <w:p w14:paraId="6B3C328F" w14:textId="77777777" w:rsidR="0065781A" w:rsidRDefault="0065781A">
      <w:pPr>
        <w:pStyle w:val="BodyText"/>
        <w:spacing w:before="5"/>
      </w:pPr>
    </w:p>
    <w:p w14:paraId="7F6C941A" w14:textId="77777777" w:rsidR="0065781A" w:rsidRDefault="00EF163D">
      <w:pPr>
        <w:pStyle w:val="BodyText"/>
        <w:tabs>
          <w:tab w:val="left" w:pos="3095"/>
          <w:tab w:val="left" w:pos="5923"/>
        </w:tabs>
        <w:ind w:left="1639"/>
      </w:pPr>
      <w:r>
        <w:t>Duct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Width</w:t>
      </w:r>
      <w:r>
        <w:rPr>
          <w:rFonts w:ascii="Times New Roman"/>
        </w:rPr>
        <w:tab/>
      </w:r>
      <w:r>
        <w:t>Hanger</w:t>
      </w:r>
      <w:r>
        <w:rPr>
          <w:rFonts w:ascii="Times New Roman"/>
          <w:spacing w:val="-10"/>
        </w:rPr>
        <w:t xml:space="preserve"> </w:t>
      </w:r>
      <w:r>
        <w:t>Size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Type</w:t>
      </w:r>
      <w:r>
        <w:rPr>
          <w:rFonts w:ascii="Times New Roman"/>
        </w:rPr>
        <w:tab/>
      </w:r>
      <w:r>
        <w:t>Max.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Spacing</w:t>
      </w:r>
    </w:p>
    <w:p w14:paraId="037AA8E7" w14:textId="77777777" w:rsidR="0065781A" w:rsidRDefault="0065781A">
      <w:pPr>
        <w:pStyle w:val="BodyText"/>
        <w:spacing w:before="13"/>
        <w:rPr>
          <w:sz w:val="20"/>
        </w:rPr>
      </w:pPr>
    </w:p>
    <w:tbl>
      <w:tblPr>
        <w:tblW w:w="0" w:type="auto"/>
        <w:tblInd w:w="16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5"/>
        <w:gridCol w:w="2942"/>
        <w:gridCol w:w="1357"/>
      </w:tblGrid>
      <w:tr w:rsidR="0065781A" w14:paraId="2A7E7FBC" w14:textId="77777777">
        <w:trPr>
          <w:trHeight w:val="248"/>
        </w:trPr>
        <w:tc>
          <w:tcPr>
            <w:tcW w:w="1235" w:type="dxa"/>
          </w:tcPr>
          <w:p w14:paraId="13AE5859" w14:textId="77777777" w:rsidR="0065781A" w:rsidRDefault="00EF163D">
            <w:pPr>
              <w:pStyle w:val="TableParagraph"/>
              <w:spacing w:line="228" w:lineRule="exact"/>
              <w:ind w:left="50"/>
            </w:pPr>
            <w:r>
              <w:t>60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t>or</w:t>
            </w:r>
            <w:r>
              <w:rPr>
                <w:rFonts w:ascii="Times New Roman"/>
              </w:rPr>
              <w:t xml:space="preserve"> </w:t>
            </w:r>
            <w:r>
              <w:rPr>
                <w:spacing w:val="-4"/>
              </w:rPr>
              <w:t>less</w:t>
            </w:r>
          </w:p>
        </w:tc>
        <w:tc>
          <w:tcPr>
            <w:tcW w:w="2942" w:type="dxa"/>
          </w:tcPr>
          <w:p w14:paraId="22800B2D" w14:textId="77777777" w:rsidR="0065781A" w:rsidRDefault="00EF163D">
            <w:pPr>
              <w:pStyle w:val="TableParagraph"/>
              <w:spacing w:line="228" w:lineRule="exact"/>
              <w:ind w:left="254"/>
            </w:pPr>
            <w:r>
              <w:t>1"x.109"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t>(#12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spacing w:val="-2"/>
              </w:rPr>
              <w:t>gage)</w:t>
            </w:r>
          </w:p>
        </w:tc>
        <w:tc>
          <w:tcPr>
            <w:tcW w:w="1357" w:type="dxa"/>
          </w:tcPr>
          <w:p w14:paraId="253983B5" w14:textId="77777777" w:rsidR="0065781A" w:rsidRDefault="00EF163D">
            <w:pPr>
              <w:pStyle w:val="TableParagraph"/>
              <w:spacing w:line="228" w:lineRule="exact"/>
              <w:ind w:right="47"/>
              <w:jc w:val="right"/>
            </w:pPr>
            <w:r>
              <w:t>8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spacing w:val="-4"/>
              </w:rPr>
              <w:t>feet</w:t>
            </w:r>
          </w:p>
        </w:tc>
      </w:tr>
      <w:tr w:rsidR="0065781A" w14:paraId="097838C5" w14:textId="77777777">
        <w:trPr>
          <w:trHeight w:val="248"/>
        </w:trPr>
        <w:tc>
          <w:tcPr>
            <w:tcW w:w="1235" w:type="dxa"/>
          </w:tcPr>
          <w:p w14:paraId="51F725FD" w14:textId="77777777" w:rsidR="0065781A" w:rsidRDefault="00EF163D">
            <w:pPr>
              <w:pStyle w:val="TableParagraph"/>
              <w:spacing w:line="228" w:lineRule="exact"/>
              <w:ind w:left="50"/>
            </w:pPr>
            <w:r>
              <w:t>61</w:t>
            </w:r>
            <w:r>
              <w:rPr>
                <w:rFonts w:ascii="Times New Roman"/>
              </w:rPr>
              <w:t xml:space="preserve"> </w:t>
            </w:r>
            <w:r>
              <w:t>to</w:t>
            </w:r>
            <w:r>
              <w:rPr>
                <w:rFonts w:ascii="Times New Roman"/>
              </w:rPr>
              <w:t xml:space="preserve"> </w:t>
            </w:r>
            <w:r>
              <w:rPr>
                <w:spacing w:val="-5"/>
              </w:rPr>
              <w:t>90</w:t>
            </w:r>
          </w:p>
        </w:tc>
        <w:tc>
          <w:tcPr>
            <w:tcW w:w="2942" w:type="dxa"/>
          </w:tcPr>
          <w:p w14:paraId="11793AD2" w14:textId="77777777" w:rsidR="0065781A" w:rsidRDefault="00EF163D">
            <w:pPr>
              <w:pStyle w:val="TableParagraph"/>
              <w:spacing w:line="228" w:lineRule="exact"/>
              <w:ind w:left="254"/>
            </w:pPr>
            <w:r>
              <w:t>3/8"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t>dia.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spacing w:val="-5"/>
              </w:rPr>
              <w:t>rod</w:t>
            </w:r>
          </w:p>
        </w:tc>
        <w:tc>
          <w:tcPr>
            <w:tcW w:w="1357" w:type="dxa"/>
          </w:tcPr>
          <w:p w14:paraId="72D250F2" w14:textId="77777777" w:rsidR="0065781A" w:rsidRDefault="00EF163D">
            <w:pPr>
              <w:pStyle w:val="TableParagraph"/>
              <w:spacing w:line="228" w:lineRule="exact"/>
              <w:ind w:right="49"/>
              <w:jc w:val="right"/>
            </w:pPr>
            <w:r>
              <w:t>8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spacing w:val="-4"/>
              </w:rPr>
              <w:t>feet</w:t>
            </w:r>
          </w:p>
        </w:tc>
      </w:tr>
    </w:tbl>
    <w:p w14:paraId="6426A3EC" w14:textId="77777777" w:rsidR="0065781A" w:rsidRDefault="0065781A">
      <w:pPr>
        <w:pStyle w:val="BodyText"/>
        <w:spacing w:before="19"/>
      </w:pPr>
    </w:p>
    <w:p w14:paraId="396B8414" w14:textId="77777777" w:rsidR="0065781A" w:rsidRDefault="00EF163D">
      <w:pPr>
        <w:pStyle w:val="ListParagraph"/>
        <w:numPr>
          <w:ilvl w:val="0"/>
          <w:numId w:val="43"/>
        </w:numPr>
        <w:tabs>
          <w:tab w:val="left" w:pos="1655"/>
          <w:tab w:val="left" w:pos="1658"/>
        </w:tabs>
        <w:ind w:right="400"/>
        <w:jc w:val="both"/>
      </w:pPr>
      <w:r>
        <w:t>A</w:t>
      </w:r>
      <w:r>
        <w:rPr>
          <w:rFonts w:ascii="Times New Roman"/>
          <w:spacing w:val="61"/>
        </w:rPr>
        <w:t xml:space="preserve"> </w:t>
      </w:r>
      <w:r>
        <w:t>pair</w:t>
      </w:r>
      <w:r>
        <w:rPr>
          <w:rFonts w:ascii="Times New Roman"/>
          <w:spacing w:val="60"/>
        </w:rPr>
        <w:t xml:space="preserve"> </w:t>
      </w:r>
      <w:r>
        <w:t>of</w:t>
      </w:r>
      <w:r>
        <w:rPr>
          <w:rFonts w:ascii="Times New Roman"/>
          <w:spacing w:val="60"/>
        </w:rPr>
        <w:t xml:space="preserve"> </w:t>
      </w:r>
      <w:r>
        <w:t>hangers</w:t>
      </w:r>
      <w:r>
        <w:rPr>
          <w:rFonts w:ascii="Times New Roman"/>
          <w:spacing w:val="40"/>
        </w:rPr>
        <w:t xml:space="preserve"> </w:t>
      </w:r>
      <w:r>
        <w:t>shall</w:t>
      </w:r>
      <w:r>
        <w:rPr>
          <w:rFonts w:ascii="Times New Roman"/>
          <w:spacing w:val="61"/>
        </w:rPr>
        <w:t xml:space="preserve"> </w:t>
      </w:r>
      <w:r>
        <w:t>be</w:t>
      </w:r>
      <w:r>
        <w:rPr>
          <w:rFonts w:ascii="Times New Roman"/>
          <w:spacing w:val="59"/>
        </w:rPr>
        <w:t xml:space="preserve"> </w:t>
      </w:r>
      <w:r>
        <w:t>located</w:t>
      </w:r>
      <w:r>
        <w:rPr>
          <w:rFonts w:ascii="Times New Roman"/>
          <w:spacing w:val="40"/>
        </w:rPr>
        <w:t xml:space="preserve"> </w:t>
      </w:r>
      <w:r>
        <w:t>at</w:t>
      </w:r>
      <w:r>
        <w:rPr>
          <w:rFonts w:ascii="Times New Roman"/>
          <w:spacing w:val="60"/>
        </w:rPr>
        <w:t xml:space="preserve"> </w:t>
      </w:r>
      <w:r>
        <w:t>every</w:t>
      </w:r>
      <w:r>
        <w:rPr>
          <w:rFonts w:ascii="Times New Roman"/>
          <w:spacing w:val="40"/>
        </w:rPr>
        <w:t xml:space="preserve"> </w:t>
      </w:r>
      <w:r>
        <w:t>transverse</w:t>
      </w:r>
      <w:r>
        <w:rPr>
          <w:rFonts w:ascii="Times New Roman"/>
          <w:spacing w:val="40"/>
        </w:rPr>
        <w:t xml:space="preserve"> </w:t>
      </w:r>
      <w:r>
        <w:t>joint</w:t>
      </w:r>
      <w:r>
        <w:rPr>
          <w:rFonts w:ascii="Times New Roman"/>
          <w:spacing w:val="60"/>
        </w:rPr>
        <w:t xml:space="preserve"> </w:t>
      </w:r>
      <w:r>
        <w:t>and</w:t>
      </w:r>
      <w:r>
        <w:rPr>
          <w:rFonts w:ascii="Times New Roman"/>
          <w:spacing w:val="59"/>
        </w:rPr>
        <w:t xml:space="preserve"> </w:t>
      </w:r>
      <w:r>
        <w:t>elsewhere</w:t>
      </w:r>
      <w:r>
        <w:rPr>
          <w:rFonts w:ascii="Times New Roman"/>
          <w:spacing w:val="40"/>
        </w:rPr>
        <w:t xml:space="preserve"> </w:t>
      </w:r>
      <w:r>
        <w:t>according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table.</w:t>
      </w:r>
    </w:p>
    <w:p w14:paraId="1D6026AB" w14:textId="77777777" w:rsidR="0065781A" w:rsidRDefault="0065781A">
      <w:pPr>
        <w:pStyle w:val="BodyText"/>
        <w:spacing w:before="57"/>
      </w:pPr>
    </w:p>
    <w:p w14:paraId="0CB82C9D" w14:textId="77777777" w:rsidR="0065781A" w:rsidRDefault="00EF163D">
      <w:pPr>
        <w:pStyle w:val="ListParagraph"/>
        <w:numPr>
          <w:ilvl w:val="0"/>
          <w:numId w:val="43"/>
        </w:numPr>
        <w:tabs>
          <w:tab w:val="left" w:pos="1653"/>
          <w:tab w:val="left" w:pos="1658"/>
        </w:tabs>
        <w:spacing w:before="1"/>
        <w:ind w:right="335"/>
        <w:jc w:val="both"/>
      </w:pPr>
      <w:r>
        <w:t>Provide</w:t>
      </w:r>
      <w:r>
        <w:rPr>
          <w:rFonts w:ascii="Times New Roman"/>
          <w:spacing w:val="-1"/>
        </w:rPr>
        <w:t xml:space="preserve"> </w:t>
      </w:r>
      <w:r>
        <w:t>sleeves</w:t>
      </w:r>
      <w:r>
        <w:rPr>
          <w:rFonts w:ascii="Times New Roman"/>
          <w:spacing w:val="-1"/>
        </w:rPr>
        <w:t xml:space="preserve"> </w:t>
      </w:r>
      <w:r>
        <w:t>at</w:t>
      </w:r>
      <w:r>
        <w:rPr>
          <w:rFonts w:ascii="Times New Roman"/>
        </w:rPr>
        <w:t xml:space="preserve"> </w:t>
      </w:r>
      <w:r>
        <w:t>wall,</w:t>
      </w:r>
      <w:r>
        <w:rPr>
          <w:rFonts w:ascii="Times New Roman"/>
        </w:rPr>
        <w:t xml:space="preserve"> </w:t>
      </w:r>
      <w:r>
        <w:t>floor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  <w:spacing w:val="-6"/>
        </w:rPr>
        <w:t xml:space="preserve"> </w:t>
      </w:r>
      <w:r>
        <w:t>foundation</w:t>
      </w:r>
      <w:r>
        <w:rPr>
          <w:rFonts w:ascii="Times New Roman"/>
          <w:spacing w:val="-3"/>
        </w:rPr>
        <w:t xml:space="preserve"> </w:t>
      </w:r>
      <w:r>
        <w:t>penetrations</w:t>
      </w:r>
      <w:r>
        <w:rPr>
          <w:rFonts w:ascii="Times New Roman"/>
        </w:rPr>
        <w:t xml:space="preserve"> </w:t>
      </w:r>
      <w:r>
        <w:t>where</w:t>
      </w:r>
      <w:r>
        <w:rPr>
          <w:rFonts w:ascii="Times New Roman"/>
          <w:spacing w:val="-3"/>
        </w:rPr>
        <w:t xml:space="preserve"> </w:t>
      </w:r>
      <w:r>
        <w:t>required</w:t>
      </w:r>
      <w:r>
        <w:rPr>
          <w:rFonts w:ascii="Times New Roman"/>
          <w:spacing w:val="-3"/>
        </w:rPr>
        <w:t xml:space="preserve"> </w:t>
      </w:r>
      <w:r>
        <w:t>by</w:t>
      </w:r>
      <w:r>
        <w:rPr>
          <w:rFonts w:ascii="Times New Roman"/>
          <w:spacing w:val="40"/>
        </w:rPr>
        <w:t xml:space="preserve"> </w:t>
      </w:r>
      <w:r>
        <w:t>Code</w:t>
      </w:r>
      <w:r>
        <w:rPr>
          <w:rFonts w:ascii="Times New Roman"/>
          <w:spacing w:val="-1"/>
        </w:rPr>
        <w:t xml:space="preserve"> </w:t>
      </w:r>
      <w:r>
        <w:t>and</w:t>
      </w:r>
      <w:r>
        <w:rPr>
          <w:rFonts w:ascii="Times New Roman"/>
          <w:spacing w:val="-3"/>
        </w:rPr>
        <w:t xml:space="preserve"> </w:t>
      </w:r>
      <w:r>
        <w:t>good</w:t>
      </w:r>
      <w:r>
        <w:rPr>
          <w:rFonts w:ascii="Times New Roman"/>
        </w:rPr>
        <w:t xml:space="preserve"> </w:t>
      </w:r>
      <w:r>
        <w:t>practice.</w:t>
      </w:r>
      <w:r>
        <w:rPr>
          <w:rFonts w:ascii="Times New Roman"/>
          <w:spacing w:val="40"/>
        </w:rPr>
        <w:t xml:space="preserve"> </w:t>
      </w:r>
      <w:r>
        <w:t>Maintain</w:t>
      </w:r>
      <w:r>
        <w:rPr>
          <w:rFonts w:ascii="Times New Roman"/>
          <w:spacing w:val="-5"/>
        </w:rPr>
        <w:t xml:space="preserve"> </w:t>
      </w:r>
      <w:r>
        <w:t>fire</w:t>
      </w:r>
      <w:r>
        <w:rPr>
          <w:rFonts w:ascii="Times New Roman"/>
        </w:rPr>
        <w:t xml:space="preserve"> </w:t>
      </w:r>
      <w:r>
        <w:t>separation</w:t>
      </w:r>
      <w:r>
        <w:rPr>
          <w:rFonts w:ascii="Times New Roman"/>
          <w:spacing w:val="-2"/>
        </w:rPr>
        <w:t xml:space="preserve"> </w:t>
      </w:r>
      <w:r>
        <w:t>by</w:t>
      </w:r>
      <w:r>
        <w:rPr>
          <w:rFonts w:ascii="Times New Roman"/>
          <w:spacing w:val="-2"/>
        </w:rPr>
        <w:t xml:space="preserve"> </w:t>
      </w:r>
      <w:r>
        <w:t>use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caulk,</w:t>
      </w:r>
      <w:r>
        <w:rPr>
          <w:rFonts w:ascii="Times New Roman"/>
          <w:spacing w:val="-1"/>
        </w:rPr>
        <w:t xml:space="preserve"> </w:t>
      </w:r>
      <w:r>
        <w:t>grout</w:t>
      </w:r>
      <w:r>
        <w:rPr>
          <w:rFonts w:ascii="Times New Roman"/>
        </w:rPr>
        <w:t xml:space="preserve"> </w:t>
      </w:r>
      <w:r>
        <w:t>or</w:t>
      </w:r>
      <w:r>
        <w:rPr>
          <w:rFonts w:ascii="Times New Roman"/>
          <w:spacing w:val="-1"/>
        </w:rPr>
        <w:t xml:space="preserve"> </w:t>
      </w:r>
      <w:r>
        <w:t>other</w:t>
      </w:r>
      <w:r>
        <w:rPr>
          <w:rFonts w:ascii="Times New Roman"/>
          <w:spacing w:val="40"/>
        </w:rPr>
        <w:t xml:space="preserve"> </w:t>
      </w:r>
      <w:r>
        <w:t>UL</w:t>
      </w:r>
      <w:r>
        <w:rPr>
          <w:rFonts w:ascii="Times New Roman"/>
        </w:rPr>
        <w:t xml:space="preserve"> </w:t>
      </w:r>
      <w:r>
        <w:t>rated</w:t>
      </w:r>
      <w:r>
        <w:rPr>
          <w:rFonts w:ascii="Times New Roman"/>
          <w:spacing w:val="-2"/>
        </w:rPr>
        <w:t xml:space="preserve"> </w:t>
      </w:r>
      <w:r>
        <w:t>systems.</w:t>
      </w:r>
      <w:r>
        <w:rPr>
          <w:rFonts w:ascii="Times New Roman"/>
          <w:spacing w:val="40"/>
        </w:rPr>
        <w:t xml:space="preserve"> </w:t>
      </w:r>
      <w:r>
        <w:t>Maintain</w:t>
      </w:r>
      <w:r>
        <w:rPr>
          <w:rFonts w:ascii="Times New Roman"/>
        </w:rPr>
        <w:t xml:space="preserve"> </w:t>
      </w:r>
      <w:r>
        <w:t>watertight</w:t>
      </w:r>
      <w:r>
        <w:rPr>
          <w:rFonts w:ascii="Times New Roman"/>
        </w:rPr>
        <w:t xml:space="preserve"> </w:t>
      </w:r>
      <w:r>
        <w:t>installation</w:t>
      </w:r>
      <w:r>
        <w:rPr>
          <w:rFonts w:ascii="Times New Roman"/>
        </w:rPr>
        <w:t xml:space="preserve"> </w:t>
      </w:r>
      <w:r>
        <w:t>where</w:t>
      </w:r>
      <w:r>
        <w:rPr>
          <w:rFonts w:ascii="Times New Roman"/>
        </w:rPr>
        <w:t xml:space="preserve"> </w:t>
      </w:r>
      <w:r>
        <w:t>required.</w:t>
      </w:r>
      <w:r>
        <w:rPr>
          <w:rFonts w:ascii="Times New Roman"/>
          <w:spacing w:val="40"/>
        </w:rPr>
        <w:t xml:space="preserve"> </w:t>
      </w:r>
      <w:r>
        <w:t>Provide</w:t>
      </w:r>
      <w:r>
        <w:rPr>
          <w:rFonts w:ascii="Times New Roman"/>
          <w:spacing w:val="40"/>
        </w:rPr>
        <w:t xml:space="preserve"> </w:t>
      </w:r>
      <w:r>
        <w:t>escutcheons</w:t>
      </w:r>
      <w:r>
        <w:rPr>
          <w:rFonts w:ascii="Times New Roman"/>
        </w:rPr>
        <w:t xml:space="preserve"> </w:t>
      </w:r>
      <w:r>
        <w:t>(chrome)</w:t>
      </w:r>
      <w:r>
        <w:rPr>
          <w:rFonts w:ascii="Times New Roman"/>
        </w:rPr>
        <w:t xml:space="preserve"> </w:t>
      </w:r>
      <w:r>
        <w:t>where</w:t>
      </w:r>
      <w:r>
        <w:rPr>
          <w:rFonts w:ascii="Times New Roman"/>
        </w:rPr>
        <w:t xml:space="preserve"> </w:t>
      </w:r>
      <w:r>
        <w:t>exposed.</w:t>
      </w:r>
    </w:p>
    <w:p w14:paraId="1094493F" w14:textId="77777777" w:rsidR="0065781A" w:rsidRDefault="0065781A">
      <w:pPr>
        <w:pStyle w:val="BodyText"/>
      </w:pPr>
    </w:p>
    <w:p w14:paraId="23CAB0EF" w14:textId="77777777" w:rsidR="0065781A" w:rsidRDefault="00EF163D" w:rsidP="00870F02">
      <w:pPr>
        <w:pStyle w:val="Heading2"/>
        <w:numPr>
          <w:ilvl w:val="0"/>
          <w:numId w:val="46"/>
        </w:numPr>
        <w:tabs>
          <w:tab w:val="left" w:pos="900"/>
        </w:tabs>
      </w:pPr>
      <w:r>
        <w:t>Mechanical</w:t>
      </w:r>
      <w:r>
        <w:rPr>
          <w:rFonts w:ascii="Times New Roman"/>
          <w:b w:val="0"/>
          <w:spacing w:val="49"/>
        </w:rPr>
        <w:t xml:space="preserve"> </w:t>
      </w:r>
      <w:r>
        <w:rPr>
          <w:spacing w:val="-2"/>
        </w:rPr>
        <w:t>Insulation</w:t>
      </w:r>
    </w:p>
    <w:p w14:paraId="31F27965" w14:textId="77777777" w:rsidR="0065781A" w:rsidRDefault="0065781A">
      <w:pPr>
        <w:pStyle w:val="BodyText"/>
        <w:spacing w:before="20"/>
        <w:rPr>
          <w:b/>
        </w:rPr>
      </w:pPr>
    </w:p>
    <w:p w14:paraId="03220A0B" w14:textId="77777777" w:rsidR="0065781A" w:rsidRDefault="00EF163D">
      <w:pPr>
        <w:pStyle w:val="ListParagraph"/>
        <w:numPr>
          <w:ilvl w:val="0"/>
          <w:numId w:val="44"/>
        </w:numPr>
        <w:tabs>
          <w:tab w:val="left" w:pos="1559"/>
        </w:tabs>
        <w:spacing w:before="81"/>
        <w:ind w:left="1559" w:hanging="624"/>
      </w:pPr>
      <w:r>
        <w:rPr>
          <w:spacing w:val="-2"/>
        </w:rPr>
        <w:t>Ductwork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Insulation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Materials:</w:t>
      </w:r>
    </w:p>
    <w:p w14:paraId="4BE7FA6C" w14:textId="77777777" w:rsidR="0065781A" w:rsidRDefault="0065781A">
      <w:pPr>
        <w:pStyle w:val="BodyText"/>
        <w:spacing w:before="24"/>
      </w:pPr>
    </w:p>
    <w:p w14:paraId="1D7EE472" w14:textId="2346C016" w:rsidR="0065781A" w:rsidRDefault="00EF163D">
      <w:pPr>
        <w:pStyle w:val="ListParagraph"/>
        <w:numPr>
          <w:ilvl w:val="0"/>
          <w:numId w:val="13"/>
        </w:numPr>
        <w:tabs>
          <w:tab w:val="left" w:pos="2279"/>
        </w:tabs>
        <w:ind w:right="147"/>
        <w:jc w:val="both"/>
      </w:pPr>
      <w:r>
        <w:t>Flexible</w:t>
      </w:r>
      <w:r>
        <w:rPr>
          <w:rFonts w:ascii="Times New Roman"/>
        </w:rPr>
        <w:t xml:space="preserve"> </w:t>
      </w:r>
      <w:r>
        <w:t>Fiberglass</w:t>
      </w:r>
      <w:r>
        <w:rPr>
          <w:rFonts w:ascii="Times New Roman"/>
        </w:rPr>
        <w:t xml:space="preserve"> </w:t>
      </w:r>
      <w:r>
        <w:t>Ductwork</w:t>
      </w:r>
      <w:r>
        <w:rPr>
          <w:rFonts w:ascii="Times New Roman"/>
        </w:rPr>
        <w:t xml:space="preserve"> </w:t>
      </w:r>
      <w:r>
        <w:t>Insulation:</w:t>
      </w:r>
      <w:r>
        <w:rPr>
          <w:rFonts w:ascii="Times New Roman"/>
        </w:rPr>
        <w:t xml:space="preserve"> </w:t>
      </w:r>
      <w:r>
        <w:t>Glass</w:t>
      </w:r>
      <w:r>
        <w:rPr>
          <w:rFonts w:ascii="Times New Roman"/>
        </w:rPr>
        <w:t xml:space="preserve"> </w:t>
      </w:r>
      <w:r>
        <w:t>fibers</w:t>
      </w:r>
      <w:r>
        <w:rPr>
          <w:rFonts w:ascii="Times New Roman"/>
        </w:rPr>
        <w:t xml:space="preserve"> </w:t>
      </w:r>
      <w:r>
        <w:t>bonded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a</w:t>
      </w:r>
      <w:r>
        <w:rPr>
          <w:rFonts w:ascii="Times New Roman"/>
        </w:rPr>
        <w:t xml:space="preserve"> </w:t>
      </w:r>
      <w:r>
        <w:t>thermosetting</w:t>
      </w:r>
      <w:r>
        <w:rPr>
          <w:rFonts w:ascii="Times New Roman"/>
        </w:rPr>
        <w:t xml:space="preserve"> </w:t>
      </w:r>
      <w:r>
        <w:t>resin.</w:t>
      </w:r>
      <w:r>
        <w:rPr>
          <w:rFonts w:ascii="Times New Roman"/>
        </w:rPr>
        <w:t xml:space="preserve"> </w:t>
      </w:r>
      <w:r>
        <w:t>Comply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ASTM</w:t>
      </w:r>
      <w:r>
        <w:rPr>
          <w:rFonts w:ascii="Times New Roman"/>
        </w:rPr>
        <w:t xml:space="preserve"> </w:t>
      </w:r>
      <w:r>
        <w:t>C</w:t>
      </w:r>
      <w:r>
        <w:rPr>
          <w:rFonts w:ascii="Times New Roman"/>
        </w:rPr>
        <w:t xml:space="preserve"> </w:t>
      </w:r>
      <w:r>
        <w:t>553,</w:t>
      </w:r>
      <w:r>
        <w:rPr>
          <w:rFonts w:ascii="Times New Roman"/>
        </w:rPr>
        <w:t xml:space="preserve"> </w:t>
      </w:r>
      <w:r>
        <w:t>Type</w:t>
      </w:r>
      <w:r w:rsidRPr="00870F02">
        <w:t xml:space="preserve"> </w:t>
      </w:r>
      <w:r>
        <w:t>II,</w:t>
      </w:r>
      <w:r w:rsidRPr="00870F02">
        <w:t xml:space="preserve"> </w:t>
      </w:r>
      <w:r>
        <w:t>without</w:t>
      </w:r>
      <w:r w:rsidRPr="00870F02">
        <w:t xml:space="preserve"> </w:t>
      </w:r>
      <w:r>
        <w:t>facing</w:t>
      </w:r>
      <w:r w:rsidRPr="00870F02">
        <w:t xml:space="preserve"> </w:t>
      </w:r>
      <w:r>
        <w:t>and</w:t>
      </w:r>
      <w:r w:rsidRPr="00870F02">
        <w:t xml:space="preserve"> </w:t>
      </w:r>
      <w:r>
        <w:t>with</w:t>
      </w:r>
      <w:r w:rsidRPr="00870F02">
        <w:t xml:space="preserve"> </w:t>
      </w:r>
      <w:r>
        <w:t>vapor</w:t>
      </w:r>
      <w:r w:rsidRPr="00870F02">
        <w:t xml:space="preserve"> </w:t>
      </w:r>
      <w:r>
        <w:t>barrier</w:t>
      </w:r>
      <w:r w:rsidRPr="00870F02">
        <w:t xml:space="preserve"> </w:t>
      </w:r>
      <w:r>
        <w:t>all-service</w:t>
      </w:r>
      <w:r w:rsidRPr="00870F02">
        <w:t xml:space="preserve"> </w:t>
      </w:r>
      <w:r>
        <w:t>jacket</w:t>
      </w:r>
      <w:r w:rsidRPr="00870F02">
        <w:t xml:space="preserve"> </w:t>
      </w:r>
      <w:r>
        <w:t>manufactured</w:t>
      </w:r>
      <w:r w:rsidRPr="00870F02">
        <w:t xml:space="preserve"> </w:t>
      </w:r>
      <w:r>
        <w:t>from</w:t>
      </w:r>
      <w:r w:rsidRPr="00870F02">
        <w:t xml:space="preserve"> </w:t>
      </w:r>
      <w:r>
        <w:t>kraft</w:t>
      </w:r>
      <w:r w:rsidRPr="00870F02">
        <w:t xml:space="preserve"> </w:t>
      </w:r>
      <w:r>
        <w:t>paper,</w:t>
      </w:r>
      <w:r w:rsidRPr="00870F02">
        <w:t xml:space="preserve"> </w:t>
      </w:r>
      <w:r>
        <w:t>reinforcing</w:t>
      </w:r>
      <w:r w:rsidRPr="00870F02">
        <w:t xml:space="preserve"> </w:t>
      </w:r>
      <w:r>
        <w:t>scrim,</w:t>
      </w:r>
      <w:r w:rsidR="00870F02" w:rsidRPr="00870F02">
        <w:t xml:space="preserve"> </w:t>
      </w:r>
      <w:r>
        <w:t>aluminum</w:t>
      </w:r>
      <w:r w:rsidRPr="00870F02">
        <w:t xml:space="preserve"> </w:t>
      </w:r>
      <w:r>
        <w:t>foil</w:t>
      </w:r>
      <w:r w:rsidRPr="00870F02">
        <w:t xml:space="preserve"> </w:t>
      </w:r>
      <w:r>
        <w:t>and</w:t>
      </w:r>
      <w:r w:rsidRPr="00870F02">
        <w:t xml:space="preserve"> </w:t>
      </w:r>
      <w:r>
        <w:t>vinyl</w:t>
      </w:r>
      <w:r w:rsidRPr="00870F02">
        <w:t xml:space="preserve"> </w:t>
      </w:r>
      <w:r>
        <w:t>film.</w:t>
      </w:r>
    </w:p>
    <w:p w14:paraId="280EA06A" w14:textId="77777777" w:rsidR="0065781A" w:rsidRDefault="00EF163D">
      <w:pPr>
        <w:pStyle w:val="ListParagraph"/>
        <w:numPr>
          <w:ilvl w:val="0"/>
          <w:numId w:val="13"/>
        </w:numPr>
        <w:tabs>
          <w:tab w:val="left" w:pos="2279"/>
        </w:tabs>
        <w:spacing w:before="81"/>
        <w:ind w:right="426"/>
        <w:jc w:val="both"/>
      </w:pPr>
      <w:r>
        <w:t>Vapor</w:t>
      </w:r>
      <w:r>
        <w:rPr>
          <w:rFonts w:ascii="Times New Roman"/>
          <w:spacing w:val="-8"/>
        </w:rPr>
        <w:t xml:space="preserve"> </w:t>
      </w:r>
      <w:r>
        <w:t>Barrier</w:t>
      </w:r>
      <w:r>
        <w:rPr>
          <w:rFonts w:ascii="Times New Roman"/>
          <w:spacing w:val="-14"/>
        </w:rPr>
        <w:t xml:space="preserve"> </w:t>
      </w:r>
      <w:r>
        <w:t>Material</w:t>
      </w:r>
      <w:r>
        <w:rPr>
          <w:rFonts w:ascii="Times New Roman"/>
          <w:spacing w:val="-12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t>Ductwork:</w:t>
      </w:r>
      <w:r>
        <w:rPr>
          <w:rFonts w:ascii="Times New Roman"/>
          <w:spacing w:val="-10"/>
        </w:rPr>
        <w:t xml:space="preserve"> </w:t>
      </w:r>
      <w:r>
        <w:t>Paper-backed</w:t>
      </w:r>
      <w:r>
        <w:rPr>
          <w:rFonts w:ascii="Times New Roman"/>
          <w:spacing w:val="-14"/>
        </w:rPr>
        <w:t xml:space="preserve"> </w:t>
      </w:r>
      <w:r>
        <w:t>aluminum-foil,</w:t>
      </w:r>
      <w:r>
        <w:rPr>
          <w:rFonts w:ascii="Times New Roman"/>
          <w:spacing w:val="-12"/>
        </w:rPr>
        <w:t xml:space="preserve"> </w:t>
      </w:r>
      <w:r>
        <w:t>except</w:t>
      </w:r>
      <w:r>
        <w:rPr>
          <w:rFonts w:ascii="Times New Roman"/>
          <w:spacing w:val="-13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otherwise</w:t>
      </w:r>
      <w:r>
        <w:rPr>
          <w:rFonts w:ascii="Times New Roman"/>
        </w:rPr>
        <w:t xml:space="preserve"> </w:t>
      </w:r>
      <w:r>
        <w:t>indicated;</w:t>
      </w:r>
      <w:r>
        <w:rPr>
          <w:rFonts w:ascii="Times New Roman"/>
          <w:spacing w:val="-5"/>
        </w:rPr>
        <w:t xml:space="preserve"> </w:t>
      </w:r>
      <w:r>
        <w:t>strength</w:t>
      </w:r>
      <w:r>
        <w:rPr>
          <w:rFonts w:ascii="Times New Roman"/>
          <w:spacing w:val="-7"/>
        </w:rPr>
        <w:t xml:space="preserve"> </w:t>
      </w:r>
      <w:r>
        <w:t>and</w:t>
      </w:r>
      <w:r>
        <w:rPr>
          <w:rFonts w:ascii="Times New Roman"/>
          <w:spacing w:val="-7"/>
        </w:rPr>
        <w:t xml:space="preserve"> </w:t>
      </w:r>
      <w:r>
        <w:t>permeability</w:t>
      </w:r>
      <w:r>
        <w:rPr>
          <w:rFonts w:ascii="Times New Roman"/>
          <w:spacing w:val="-5"/>
        </w:rPr>
        <w:t xml:space="preserve"> </w:t>
      </w:r>
      <w:r>
        <w:t>rating</w:t>
      </w:r>
      <w:r>
        <w:rPr>
          <w:rFonts w:ascii="Times New Roman"/>
          <w:spacing w:val="-5"/>
        </w:rPr>
        <w:t xml:space="preserve"> </w:t>
      </w:r>
      <w:r>
        <w:t>equivalent</w:t>
      </w:r>
      <w:r>
        <w:rPr>
          <w:rFonts w:ascii="Times New Roman"/>
          <w:spacing w:val="-5"/>
        </w:rPr>
        <w:t xml:space="preserve"> </w:t>
      </w:r>
      <w:r>
        <w:t>to</w:t>
      </w:r>
      <w:r>
        <w:rPr>
          <w:rFonts w:ascii="Times New Roman"/>
          <w:spacing w:val="-7"/>
        </w:rPr>
        <w:t xml:space="preserve"> </w:t>
      </w:r>
      <w:r>
        <w:t>factory-applied</w:t>
      </w:r>
      <w:r>
        <w:rPr>
          <w:rFonts w:ascii="Times New Roman"/>
          <w:spacing w:val="-5"/>
        </w:rPr>
        <w:t xml:space="preserve"> </w:t>
      </w:r>
      <w:r>
        <w:t>vapor</w:t>
      </w:r>
      <w:r>
        <w:rPr>
          <w:rFonts w:ascii="Times New Roman"/>
          <w:spacing w:val="-4"/>
        </w:rPr>
        <w:t xml:space="preserve"> </w:t>
      </w:r>
      <w:r>
        <w:t>barriers</w:t>
      </w:r>
      <w:r>
        <w:rPr>
          <w:rFonts w:ascii="Times New Roman"/>
        </w:rPr>
        <w:t xml:space="preserve"> </w:t>
      </w:r>
      <w:r>
        <w:t>on</w:t>
      </w:r>
      <w:r>
        <w:rPr>
          <w:rFonts w:ascii="Times New Roman"/>
        </w:rPr>
        <w:t xml:space="preserve"> </w:t>
      </w:r>
      <w:r>
        <w:t>adjoining</w:t>
      </w:r>
      <w:r>
        <w:rPr>
          <w:rFonts w:ascii="Times New Roman"/>
        </w:rPr>
        <w:t xml:space="preserve"> </w:t>
      </w:r>
      <w:r>
        <w:t>ductwork</w:t>
      </w:r>
      <w:r>
        <w:rPr>
          <w:rFonts w:ascii="Times New Roman"/>
        </w:rPr>
        <w:t xml:space="preserve"> </w:t>
      </w:r>
      <w:r>
        <w:t>insulation,</w:t>
      </w:r>
      <w:r>
        <w:rPr>
          <w:rFonts w:ascii="Times New Roman"/>
        </w:rPr>
        <w:t xml:space="preserve"> </w:t>
      </w:r>
      <w:r>
        <w:t>where</w:t>
      </w:r>
      <w:r>
        <w:rPr>
          <w:rFonts w:ascii="Times New Roman"/>
        </w:rPr>
        <w:t xml:space="preserve"> </w:t>
      </w:r>
      <w:r>
        <w:t>available.</w:t>
      </w:r>
    </w:p>
    <w:p w14:paraId="542CC26C" w14:textId="77777777" w:rsidR="0065781A" w:rsidRDefault="0065781A">
      <w:pPr>
        <w:pStyle w:val="BodyText"/>
        <w:spacing w:before="1"/>
      </w:pPr>
    </w:p>
    <w:p w14:paraId="542B80C0" w14:textId="77777777" w:rsidR="0065781A" w:rsidRDefault="00EF163D">
      <w:pPr>
        <w:pStyle w:val="ListParagraph"/>
        <w:numPr>
          <w:ilvl w:val="0"/>
          <w:numId w:val="44"/>
        </w:numPr>
        <w:tabs>
          <w:tab w:val="left" w:pos="1656"/>
          <w:tab w:val="left" w:pos="1658"/>
        </w:tabs>
        <w:ind w:left="1658" w:right="150" w:hanging="723"/>
        <w:jc w:val="both"/>
      </w:pPr>
      <w:r>
        <w:t>Ductwork</w:t>
      </w:r>
      <w:r>
        <w:rPr>
          <w:rFonts w:ascii="Times New Roman"/>
          <w:spacing w:val="40"/>
        </w:rPr>
        <w:t xml:space="preserve"> </w:t>
      </w:r>
      <w:r>
        <w:t>Insulation</w:t>
      </w:r>
      <w:r>
        <w:rPr>
          <w:rFonts w:ascii="Times New Roman"/>
          <w:spacing w:val="40"/>
        </w:rPr>
        <w:t xml:space="preserve"> </w:t>
      </w:r>
      <w:r>
        <w:t>Accessories:</w:t>
      </w:r>
      <w:r>
        <w:rPr>
          <w:rFonts w:ascii="Times New Roman"/>
          <w:spacing w:val="40"/>
        </w:rPr>
        <w:t xml:space="preserve"> </w:t>
      </w:r>
      <w:r>
        <w:t>Provide</w:t>
      </w:r>
      <w:r>
        <w:rPr>
          <w:rFonts w:ascii="Times New Roman"/>
          <w:spacing w:val="40"/>
        </w:rPr>
        <w:t xml:space="preserve"> </w:t>
      </w:r>
      <w:r>
        <w:t>staples,</w:t>
      </w:r>
      <w:r>
        <w:rPr>
          <w:rFonts w:ascii="Times New Roman"/>
          <w:spacing w:val="40"/>
        </w:rPr>
        <w:t xml:space="preserve"> </w:t>
      </w:r>
      <w:r>
        <w:t>bands,</w:t>
      </w:r>
      <w:r>
        <w:rPr>
          <w:rFonts w:ascii="Times New Roman"/>
          <w:spacing w:val="40"/>
        </w:rPr>
        <w:t xml:space="preserve"> </w:t>
      </w:r>
      <w:r>
        <w:t>wires,</w:t>
      </w:r>
      <w:r>
        <w:rPr>
          <w:rFonts w:ascii="Times New Roman"/>
          <w:spacing w:val="40"/>
        </w:rPr>
        <w:t xml:space="preserve"> </w:t>
      </w:r>
      <w:r>
        <w:t>tape,</w:t>
      </w:r>
      <w:r>
        <w:rPr>
          <w:rFonts w:ascii="Times New Roman"/>
          <w:spacing w:val="40"/>
        </w:rPr>
        <w:t xml:space="preserve"> </w:t>
      </w:r>
      <w:r>
        <w:t>anchors,</w:t>
      </w:r>
      <w:r>
        <w:rPr>
          <w:rFonts w:ascii="Times New Roman"/>
          <w:spacing w:val="40"/>
        </w:rPr>
        <w:t xml:space="preserve"> </w:t>
      </w:r>
      <w:r>
        <w:t>corner</w:t>
      </w:r>
      <w:r>
        <w:rPr>
          <w:rFonts w:ascii="Times New Roman"/>
        </w:rPr>
        <w:t xml:space="preserve"> </w:t>
      </w:r>
      <w:r>
        <w:t>angles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similar</w:t>
      </w:r>
      <w:r>
        <w:rPr>
          <w:rFonts w:ascii="Times New Roman"/>
        </w:rPr>
        <w:t xml:space="preserve"> </w:t>
      </w:r>
      <w:r>
        <w:t>accessories</w:t>
      </w:r>
      <w:r>
        <w:rPr>
          <w:rFonts w:ascii="Times New Roman"/>
        </w:rPr>
        <w:t xml:space="preserve"> </w:t>
      </w:r>
      <w:r>
        <w:t>as</w:t>
      </w:r>
      <w:r>
        <w:rPr>
          <w:rFonts w:ascii="Times New Roman"/>
        </w:rPr>
        <w:t xml:space="preserve"> </w:t>
      </w:r>
      <w:r>
        <w:t>recommended</w:t>
      </w:r>
      <w:r>
        <w:rPr>
          <w:rFonts w:ascii="Times New Roman"/>
        </w:rPr>
        <w:t xml:space="preserve"> </w:t>
      </w:r>
      <w:r>
        <w:t>by</w:t>
      </w:r>
      <w:r>
        <w:rPr>
          <w:rFonts w:ascii="Times New Roman"/>
        </w:rPr>
        <w:t xml:space="preserve"> </w:t>
      </w:r>
      <w:r>
        <w:t>insulation</w:t>
      </w:r>
      <w:r>
        <w:rPr>
          <w:rFonts w:ascii="Times New Roman"/>
        </w:rPr>
        <w:t xml:space="preserve"> </w:t>
      </w:r>
      <w:r>
        <w:t>manufacturer</w:t>
      </w:r>
      <w:r>
        <w:rPr>
          <w:rFonts w:ascii="Times New Roman"/>
        </w:rPr>
        <w:t xml:space="preserve"> </w:t>
      </w:r>
      <w:r>
        <w:t>for</w:t>
      </w:r>
      <w:r>
        <w:rPr>
          <w:rFonts w:ascii="Times New Roman"/>
        </w:rPr>
        <w:t xml:space="preserve"> </w:t>
      </w:r>
      <w:r>
        <w:t>applications</w:t>
      </w:r>
      <w:r>
        <w:rPr>
          <w:rFonts w:ascii="Times New Roman"/>
        </w:rPr>
        <w:t xml:space="preserve"> </w:t>
      </w:r>
      <w:r>
        <w:rPr>
          <w:spacing w:val="-2"/>
        </w:rPr>
        <w:t>indicated.</w:t>
      </w:r>
    </w:p>
    <w:p w14:paraId="23F72596" w14:textId="77777777" w:rsidR="0065781A" w:rsidRDefault="0065781A">
      <w:pPr>
        <w:pStyle w:val="BodyText"/>
        <w:spacing w:before="25"/>
      </w:pPr>
    </w:p>
    <w:p w14:paraId="5B69AB2E" w14:textId="77777777" w:rsidR="0065781A" w:rsidRDefault="00EF163D">
      <w:pPr>
        <w:pStyle w:val="ListParagraph"/>
        <w:numPr>
          <w:ilvl w:val="0"/>
          <w:numId w:val="44"/>
        </w:numPr>
        <w:tabs>
          <w:tab w:val="left" w:pos="1656"/>
          <w:tab w:val="left" w:pos="1658"/>
        </w:tabs>
        <w:ind w:left="1658" w:right="154" w:hanging="723"/>
        <w:jc w:val="both"/>
      </w:pPr>
      <w:r>
        <w:t>Ductwork</w:t>
      </w:r>
      <w:r>
        <w:rPr>
          <w:rFonts w:ascii="Times New Roman"/>
          <w:spacing w:val="40"/>
        </w:rPr>
        <w:t xml:space="preserve"> </w:t>
      </w:r>
      <w:r>
        <w:t>Insulation</w:t>
      </w:r>
      <w:r>
        <w:rPr>
          <w:rFonts w:ascii="Times New Roman"/>
          <w:spacing w:val="40"/>
        </w:rPr>
        <w:t xml:space="preserve"> </w:t>
      </w:r>
      <w:r>
        <w:t>Compounds:</w:t>
      </w:r>
      <w:r>
        <w:rPr>
          <w:rFonts w:ascii="Times New Roman"/>
          <w:spacing w:val="40"/>
        </w:rPr>
        <w:t xml:space="preserve"> </w:t>
      </w:r>
      <w:r>
        <w:t>Provide</w:t>
      </w:r>
      <w:r>
        <w:rPr>
          <w:rFonts w:ascii="Times New Roman"/>
          <w:spacing w:val="40"/>
        </w:rPr>
        <w:t xml:space="preserve"> </w:t>
      </w:r>
      <w:r>
        <w:t>cements,</w:t>
      </w:r>
      <w:r>
        <w:rPr>
          <w:rFonts w:ascii="Times New Roman"/>
          <w:spacing w:val="40"/>
        </w:rPr>
        <w:t xml:space="preserve"> </w:t>
      </w:r>
      <w:r>
        <w:t>adhesives,</w:t>
      </w:r>
      <w:r>
        <w:rPr>
          <w:rFonts w:ascii="Times New Roman"/>
          <w:spacing w:val="40"/>
        </w:rPr>
        <w:t xml:space="preserve"> </w:t>
      </w:r>
      <w:r>
        <w:t>coatings,</w:t>
      </w:r>
      <w:r>
        <w:rPr>
          <w:rFonts w:ascii="Times New Roman"/>
          <w:spacing w:val="40"/>
        </w:rPr>
        <w:t xml:space="preserve"> </w:t>
      </w:r>
      <w:r>
        <w:t>sealers,</w:t>
      </w:r>
      <w:r>
        <w:rPr>
          <w:rFonts w:ascii="Times New Roman"/>
          <w:spacing w:val="80"/>
        </w:rPr>
        <w:t xml:space="preserve"> </w:t>
      </w:r>
      <w:r>
        <w:t>protective</w:t>
      </w:r>
      <w:r>
        <w:rPr>
          <w:rFonts w:ascii="Times New Roman"/>
          <w:spacing w:val="79"/>
        </w:rPr>
        <w:t xml:space="preserve"> </w:t>
      </w:r>
      <w:r>
        <w:t>finishes</w:t>
      </w:r>
      <w:r>
        <w:rPr>
          <w:rFonts w:ascii="Times New Roman"/>
          <w:spacing w:val="79"/>
        </w:rPr>
        <w:t xml:space="preserve"> </w:t>
      </w:r>
      <w:r>
        <w:t>and</w:t>
      </w:r>
      <w:r>
        <w:rPr>
          <w:rFonts w:ascii="Times New Roman"/>
          <w:spacing w:val="79"/>
        </w:rPr>
        <w:t xml:space="preserve"> </w:t>
      </w:r>
      <w:r>
        <w:t>similar</w:t>
      </w:r>
      <w:r>
        <w:rPr>
          <w:rFonts w:ascii="Times New Roman"/>
          <w:spacing w:val="80"/>
        </w:rPr>
        <w:t xml:space="preserve"> </w:t>
      </w:r>
      <w:r>
        <w:t>compounds</w:t>
      </w:r>
      <w:r>
        <w:rPr>
          <w:rFonts w:ascii="Times New Roman"/>
          <w:spacing w:val="79"/>
        </w:rPr>
        <w:t xml:space="preserve"> </w:t>
      </w:r>
      <w:r>
        <w:t>as</w:t>
      </w:r>
      <w:r>
        <w:rPr>
          <w:rFonts w:ascii="Times New Roman"/>
          <w:spacing w:val="77"/>
        </w:rPr>
        <w:t xml:space="preserve"> </w:t>
      </w:r>
      <w:r>
        <w:t>recommended</w:t>
      </w:r>
      <w:r>
        <w:rPr>
          <w:rFonts w:ascii="Times New Roman"/>
          <w:spacing w:val="76"/>
        </w:rPr>
        <w:t xml:space="preserve"> </w:t>
      </w:r>
      <w:r>
        <w:t>by</w:t>
      </w:r>
      <w:r>
        <w:rPr>
          <w:rFonts w:ascii="Times New Roman"/>
          <w:spacing w:val="79"/>
        </w:rPr>
        <w:t xml:space="preserve"> </w:t>
      </w:r>
      <w:r>
        <w:t>insulation</w:t>
      </w:r>
      <w:r>
        <w:rPr>
          <w:rFonts w:ascii="Times New Roman"/>
          <w:spacing w:val="40"/>
        </w:rPr>
        <w:t xml:space="preserve"> </w:t>
      </w:r>
      <w:r>
        <w:t>manufacturer</w:t>
      </w:r>
      <w:r>
        <w:rPr>
          <w:rFonts w:ascii="Times New Roman"/>
        </w:rPr>
        <w:t xml:space="preserve"> </w:t>
      </w:r>
      <w:r>
        <w:t>for</w:t>
      </w:r>
      <w:r>
        <w:rPr>
          <w:rFonts w:ascii="Times New Roman"/>
        </w:rPr>
        <w:t xml:space="preserve"> </w:t>
      </w:r>
      <w:r>
        <w:t>applications</w:t>
      </w:r>
      <w:r>
        <w:rPr>
          <w:rFonts w:ascii="Times New Roman"/>
        </w:rPr>
        <w:t xml:space="preserve"> </w:t>
      </w:r>
      <w:r>
        <w:t>indicated.</w:t>
      </w:r>
    </w:p>
    <w:p w14:paraId="2C8EDA5A" w14:textId="77777777" w:rsidR="0065781A" w:rsidRDefault="0065781A">
      <w:pPr>
        <w:pStyle w:val="BodyText"/>
        <w:spacing w:before="1"/>
      </w:pPr>
    </w:p>
    <w:p w14:paraId="7F5B67A3" w14:textId="7108A447" w:rsidR="0065781A" w:rsidRDefault="00EF163D">
      <w:pPr>
        <w:pStyle w:val="ListParagraph"/>
        <w:numPr>
          <w:ilvl w:val="0"/>
          <w:numId w:val="44"/>
        </w:numPr>
        <w:tabs>
          <w:tab w:val="left" w:pos="1658"/>
        </w:tabs>
        <w:ind w:left="1658" w:right="558" w:hanging="723"/>
      </w:pPr>
      <w:r>
        <w:t>Cold</w:t>
      </w:r>
      <w:r>
        <w:rPr>
          <w:rFonts w:ascii="Times New Roman"/>
          <w:spacing w:val="-14"/>
        </w:rPr>
        <w:t xml:space="preserve"> </w:t>
      </w:r>
      <w:r>
        <w:t>Ductwork</w:t>
      </w:r>
      <w:r>
        <w:rPr>
          <w:rFonts w:ascii="Times New Roman"/>
          <w:spacing w:val="-11"/>
        </w:rPr>
        <w:t xml:space="preserve"> </w:t>
      </w:r>
      <w:r>
        <w:t>System</w:t>
      </w:r>
      <w:r>
        <w:rPr>
          <w:rFonts w:ascii="Times New Roman"/>
          <w:spacing w:val="-13"/>
        </w:rPr>
        <w:t xml:space="preserve"> </w:t>
      </w:r>
      <w:r>
        <w:t>Insulation</w:t>
      </w:r>
      <w:r>
        <w:rPr>
          <w:rFonts w:ascii="Times New Roman"/>
          <w:spacing w:val="-14"/>
        </w:rPr>
        <w:t xml:space="preserve"> </w:t>
      </w:r>
      <w:r>
        <w:t>(below</w:t>
      </w:r>
      <w:r>
        <w:rPr>
          <w:rFonts w:ascii="Times New Roman"/>
          <w:spacing w:val="-12"/>
        </w:rPr>
        <w:t xml:space="preserve"> </w:t>
      </w:r>
      <w:r>
        <w:t>ambient</w:t>
      </w:r>
      <w:r>
        <w:rPr>
          <w:rFonts w:ascii="Times New Roman"/>
          <w:spacing w:val="-13"/>
        </w:rPr>
        <w:t xml:space="preserve"> </w:t>
      </w:r>
      <w:r>
        <w:t>temperature).</w:t>
      </w:r>
      <w:r>
        <w:rPr>
          <w:rFonts w:ascii="Times New Roman"/>
          <w:spacing w:val="-14"/>
        </w:rPr>
        <w:t xml:space="preserve"> </w:t>
      </w:r>
      <w:r>
        <w:t>Insulation</w:t>
      </w:r>
      <w:r>
        <w:rPr>
          <w:rFonts w:ascii="Times New Roman"/>
          <w:spacing w:val="-14"/>
        </w:rPr>
        <w:t xml:space="preserve"> </w:t>
      </w:r>
      <w:r>
        <w:t>shall</w:t>
      </w:r>
      <w:r>
        <w:rPr>
          <w:rFonts w:ascii="Times New Roman"/>
          <w:spacing w:val="-12"/>
        </w:rPr>
        <w:t xml:space="preserve"> </w:t>
      </w:r>
      <w:r>
        <w:t>comply</w:t>
      </w:r>
      <w:r>
        <w:rPr>
          <w:rFonts w:ascii="Times New Roman"/>
          <w:spacing w:val="-11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ASHRAE</w:t>
      </w:r>
      <w:r>
        <w:rPr>
          <w:rFonts w:ascii="Times New Roman"/>
        </w:rPr>
        <w:t xml:space="preserve"> </w:t>
      </w:r>
      <w:r>
        <w:t>90.1</w:t>
      </w:r>
      <w:r w:rsidR="00870F02">
        <w:t>-2007</w:t>
      </w:r>
      <w:r>
        <w:t>.</w:t>
      </w:r>
    </w:p>
    <w:p w14:paraId="70A3DA36" w14:textId="77777777" w:rsidR="0065781A" w:rsidRDefault="0065781A">
      <w:pPr>
        <w:pStyle w:val="BodyText"/>
        <w:spacing w:before="25"/>
      </w:pPr>
    </w:p>
    <w:p w14:paraId="22B24536" w14:textId="77777777" w:rsidR="0065781A" w:rsidRDefault="00EF163D">
      <w:pPr>
        <w:pStyle w:val="ListParagraph"/>
        <w:numPr>
          <w:ilvl w:val="0"/>
          <w:numId w:val="15"/>
        </w:numPr>
        <w:tabs>
          <w:tab w:val="left" w:pos="2378"/>
        </w:tabs>
        <w:ind w:right="720"/>
      </w:pPr>
      <w:r>
        <w:t>HVAC</w:t>
      </w:r>
      <w:r>
        <w:rPr>
          <w:rFonts w:ascii="Times New Roman"/>
        </w:rPr>
        <w:t xml:space="preserve"> </w:t>
      </w:r>
      <w:r>
        <w:t>supply</w:t>
      </w:r>
      <w:r>
        <w:rPr>
          <w:rFonts w:ascii="Times New Roman"/>
        </w:rPr>
        <w:t xml:space="preserve"> </w:t>
      </w:r>
      <w:r>
        <w:t>ductwork</w:t>
      </w:r>
      <w:r>
        <w:rPr>
          <w:rFonts w:ascii="Times New Roman"/>
        </w:rPr>
        <w:t xml:space="preserve"> </w:t>
      </w:r>
      <w:r>
        <w:t>between</w:t>
      </w:r>
      <w:r>
        <w:rPr>
          <w:rFonts w:ascii="Times New Roman"/>
        </w:rPr>
        <w:t xml:space="preserve"> </w:t>
      </w:r>
      <w:r>
        <w:t>fan</w:t>
      </w:r>
      <w:r>
        <w:rPr>
          <w:rFonts w:ascii="Times New Roman"/>
        </w:rPr>
        <w:t xml:space="preserve"> </w:t>
      </w:r>
      <w:r>
        <w:t>discharge</w:t>
      </w:r>
      <w:r>
        <w:rPr>
          <w:rFonts w:ascii="Times New Roman"/>
        </w:rPr>
        <w:t xml:space="preserve"> </w:t>
      </w:r>
      <w:r>
        <w:t>or</w:t>
      </w:r>
      <w:r>
        <w:rPr>
          <w:rFonts w:ascii="Times New Roman"/>
        </w:rPr>
        <w:t xml:space="preserve"> </w:t>
      </w:r>
      <w:r>
        <w:t>HVAC</w:t>
      </w:r>
      <w:r>
        <w:rPr>
          <w:rFonts w:ascii="Times New Roman"/>
        </w:rPr>
        <w:t xml:space="preserve"> </w:t>
      </w:r>
      <w:r>
        <w:t>unit</w:t>
      </w:r>
      <w:r>
        <w:rPr>
          <w:rFonts w:ascii="Times New Roman"/>
        </w:rPr>
        <w:t xml:space="preserve"> </w:t>
      </w:r>
      <w:r>
        <w:t>discharge</w:t>
      </w:r>
      <w:r>
        <w:rPr>
          <w:rFonts w:ascii="Times New Roman"/>
          <w:spacing w:val="-8"/>
        </w:rPr>
        <w:t xml:space="preserve"> </w:t>
      </w:r>
      <w:r>
        <w:t>and</w:t>
      </w:r>
      <w:r>
        <w:rPr>
          <w:rFonts w:ascii="Times New Roman"/>
          <w:spacing w:val="-4"/>
        </w:rPr>
        <w:t xml:space="preserve"> </w:t>
      </w:r>
      <w:r>
        <w:t>room</w:t>
      </w:r>
      <w:r>
        <w:rPr>
          <w:rFonts w:ascii="Times New Roman"/>
        </w:rPr>
        <w:t xml:space="preserve"> </w:t>
      </w:r>
      <w:r>
        <w:t>terminal</w:t>
      </w:r>
      <w:r>
        <w:rPr>
          <w:rFonts w:ascii="Times New Roman"/>
        </w:rPr>
        <w:t xml:space="preserve"> </w:t>
      </w:r>
      <w:r>
        <w:t>outlet.</w:t>
      </w:r>
    </w:p>
    <w:p w14:paraId="5DB1F600" w14:textId="77777777" w:rsidR="0065781A" w:rsidRDefault="00EF163D">
      <w:pPr>
        <w:pStyle w:val="ListParagraph"/>
        <w:numPr>
          <w:ilvl w:val="0"/>
          <w:numId w:val="15"/>
        </w:numPr>
        <w:tabs>
          <w:tab w:val="left" w:pos="2378"/>
        </w:tabs>
        <w:spacing w:before="5" w:line="252" w:lineRule="exact"/>
      </w:pPr>
      <w:r>
        <w:t>HVAC</w:t>
      </w:r>
      <w:r>
        <w:rPr>
          <w:rFonts w:ascii="Times New Roman"/>
          <w:spacing w:val="-11"/>
        </w:rPr>
        <w:t xml:space="preserve"> </w:t>
      </w:r>
      <w:r>
        <w:t>ductwork</w:t>
      </w:r>
      <w:r>
        <w:rPr>
          <w:rFonts w:ascii="Times New Roman"/>
          <w:spacing w:val="-8"/>
        </w:rPr>
        <w:t xml:space="preserve"> </w:t>
      </w:r>
      <w:r>
        <w:t>three</w:t>
      </w:r>
      <w:r>
        <w:rPr>
          <w:rFonts w:ascii="Times New Roman"/>
          <w:spacing w:val="-11"/>
        </w:rPr>
        <w:t xml:space="preserve"> </w:t>
      </w:r>
      <w:r>
        <w:t>(3)</w:t>
      </w:r>
      <w:r>
        <w:rPr>
          <w:rFonts w:ascii="Times New Roman"/>
          <w:spacing w:val="-9"/>
        </w:rPr>
        <w:t xml:space="preserve"> </w:t>
      </w:r>
      <w:r>
        <w:t>feet</w:t>
      </w:r>
      <w:r>
        <w:rPr>
          <w:rFonts w:ascii="Times New Roman"/>
          <w:spacing w:val="-7"/>
        </w:rPr>
        <w:t xml:space="preserve"> </w:t>
      </w:r>
      <w:r>
        <w:t>downstream</w:t>
      </w:r>
      <w:r>
        <w:rPr>
          <w:rFonts w:ascii="Times New Roman"/>
          <w:spacing w:val="-7"/>
        </w:rPr>
        <w:t xml:space="preserve"> </w:t>
      </w:r>
      <w:r>
        <w:t>of</w:t>
      </w:r>
      <w:r>
        <w:rPr>
          <w:rFonts w:ascii="Times New Roman"/>
          <w:spacing w:val="-9"/>
        </w:rPr>
        <w:t xml:space="preserve"> </w:t>
      </w:r>
      <w:r>
        <w:t>roof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penetrations.</w:t>
      </w:r>
    </w:p>
    <w:p w14:paraId="0F375165" w14:textId="77777777" w:rsidR="0065781A" w:rsidRDefault="00EF163D">
      <w:pPr>
        <w:pStyle w:val="ListParagraph"/>
        <w:numPr>
          <w:ilvl w:val="0"/>
          <w:numId w:val="15"/>
        </w:numPr>
        <w:tabs>
          <w:tab w:val="left" w:pos="2378"/>
        </w:tabs>
        <w:spacing w:line="252" w:lineRule="exact"/>
      </w:pPr>
      <w:r>
        <w:t>HVAC</w:t>
      </w:r>
      <w:r>
        <w:rPr>
          <w:rFonts w:ascii="Times New Roman"/>
          <w:spacing w:val="-10"/>
        </w:rPr>
        <w:t xml:space="preserve"> </w:t>
      </w:r>
      <w:r>
        <w:t>louvers,</w:t>
      </w:r>
      <w:r>
        <w:rPr>
          <w:rFonts w:ascii="Times New Roman"/>
          <w:spacing w:val="-9"/>
        </w:rPr>
        <w:t xml:space="preserve"> </w:t>
      </w:r>
      <w:r>
        <w:t>plenums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t>ductwork</w:t>
      </w:r>
      <w:r>
        <w:rPr>
          <w:rFonts w:ascii="Times New Roman"/>
          <w:spacing w:val="-10"/>
        </w:rPr>
        <w:t xml:space="preserve"> </w:t>
      </w:r>
      <w:r>
        <w:t>three</w:t>
      </w:r>
      <w:r>
        <w:rPr>
          <w:rFonts w:ascii="Times New Roman"/>
          <w:spacing w:val="-11"/>
        </w:rPr>
        <w:t xml:space="preserve"> </w:t>
      </w:r>
      <w:r>
        <w:t>(3)</w:t>
      </w:r>
      <w:r>
        <w:rPr>
          <w:rFonts w:ascii="Times New Roman"/>
          <w:spacing w:val="-12"/>
        </w:rPr>
        <w:t xml:space="preserve"> </w:t>
      </w:r>
      <w:r>
        <w:t>feet</w:t>
      </w:r>
      <w:r>
        <w:rPr>
          <w:rFonts w:ascii="Times New Roman"/>
          <w:spacing w:val="-7"/>
        </w:rPr>
        <w:t xml:space="preserve"> </w:t>
      </w:r>
      <w:r>
        <w:t>downstream</w:t>
      </w:r>
      <w:r>
        <w:rPr>
          <w:rFonts w:ascii="Times New Roman"/>
          <w:spacing w:val="-9"/>
        </w:rPr>
        <w:t xml:space="preserve"> </w:t>
      </w:r>
      <w:r>
        <w:t>of</w:t>
      </w:r>
      <w:r>
        <w:rPr>
          <w:rFonts w:ascii="Times New Roman"/>
          <w:spacing w:val="-7"/>
        </w:rPr>
        <w:t xml:space="preserve"> </w:t>
      </w:r>
      <w:r>
        <w:t>wall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penetrations.</w:t>
      </w:r>
    </w:p>
    <w:p w14:paraId="583A38AD" w14:textId="77777777" w:rsidR="0065781A" w:rsidRDefault="0065781A">
      <w:pPr>
        <w:pStyle w:val="BodyText"/>
        <w:spacing w:before="25"/>
      </w:pPr>
    </w:p>
    <w:p w14:paraId="4C9D2C66" w14:textId="77777777" w:rsidR="0065781A" w:rsidRDefault="00EF163D">
      <w:pPr>
        <w:pStyle w:val="ListParagraph"/>
        <w:numPr>
          <w:ilvl w:val="0"/>
          <w:numId w:val="44"/>
        </w:numPr>
        <w:tabs>
          <w:tab w:val="left" w:pos="1648"/>
        </w:tabs>
        <w:ind w:left="1648" w:right="1247" w:hanging="720"/>
      </w:pPr>
      <w:r>
        <w:lastRenderedPageBreak/>
        <w:t>Insulate</w:t>
      </w:r>
      <w:r>
        <w:rPr>
          <w:rFonts w:ascii="Times New Roman"/>
        </w:rPr>
        <w:t xml:space="preserve"> </w:t>
      </w:r>
      <w:r>
        <w:t>each</w:t>
      </w:r>
      <w:r>
        <w:rPr>
          <w:rFonts w:ascii="Times New Roman"/>
        </w:rPr>
        <w:t xml:space="preserve"> </w:t>
      </w:r>
      <w:r>
        <w:t>ductwork</w:t>
      </w:r>
      <w:r>
        <w:rPr>
          <w:rFonts w:ascii="Times New Roman"/>
        </w:rPr>
        <w:t xml:space="preserve"> </w:t>
      </w:r>
      <w:r>
        <w:t>system</w:t>
      </w:r>
      <w:r>
        <w:rPr>
          <w:rFonts w:ascii="Times New Roman"/>
        </w:rPr>
        <w:t xml:space="preserve"> </w:t>
      </w:r>
      <w:r>
        <w:t>specified</w:t>
      </w:r>
      <w:r>
        <w:rPr>
          <w:rFonts w:ascii="Times New Roman"/>
        </w:rPr>
        <w:t xml:space="preserve"> </w:t>
      </w:r>
      <w:r>
        <w:t>above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one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following</w:t>
      </w:r>
      <w:r>
        <w:rPr>
          <w:rFonts w:ascii="Times New Roman"/>
        </w:rPr>
        <w:t xml:space="preserve"> </w:t>
      </w:r>
      <w:r>
        <w:t>types</w:t>
      </w:r>
      <w:r>
        <w:rPr>
          <w:rFonts w:ascii="Times New Roman"/>
          <w:spacing w:val="38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thicknesses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insulation:</w:t>
      </w:r>
    </w:p>
    <w:p w14:paraId="44BD1FF1" w14:textId="77777777" w:rsidR="0065781A" w:rsidRDefault="00EF163D">
      <w:pPr>
        <w:pStyle w:val="ListParagraph"/>
        <w:numPr>
          <w:ilvl w:val="0"/>
          <w:numId w:val="11"/>
        </w:numPr>
        <w:tabs>
          <w:tab w:val="left" w:pos="2368"/>
        </w:tabs>
        <w:spacing w:before="250"/>
        <w:ind w:right="1062"/>
      </w:pPr>
      <w:r>
        <w:t>Externally</w:t>
      </w:r>
      <w:r>
        <w:rPr>
          <w:rFonts w:ascii="Times New Roman"/>
          <w:spacing w:val="-5"/>
        </w:rPr>
        <w:t xml:space="preserve"> </w:t>
      </w:r>
      <w:r>
        <w:t>wrapped</w:t>
      </w:r>
      <w:r>
        <w:rPr>
          <w:rFonts w:ascii="Times New Roman"/>
          <w:spacing w:val="-14"/>
        </w:rPr>
        <w:t xml:space="preserve"> </w:t>
      </w:r>
      <w:r>
        <w:t>flexible</w:t>
      </w:r>
      <w:r>
        <w:rPr>
          <w:rFonts w:ascii="Times New Roman"/>
          <w:spacing w:val="-12"/>
        </w:rPr>
        <w:t xml:space="preserve"> </w:t>
      </w:r>
      <w:r>
        <w:t>fiberglass;</w:t>
      </w:r>
      <w:r>
        <w:rPr>
          <w:rFonts w:ascii="Times New Roman"/>
          <w:spacing w:val="-9"/>
        </w:rPr>
        <w:t xml:space="preserve"> </w:t>
      </w:r>
      <w:r>
        <w:t>thickness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meet</w:t>
      </w:r>
      <w:r>
        <w:rPr>
          <w:rFonts w:ascii="Times New Roman"/>
          <w:spacing w:val="-10"/>
        </w:rPr>
        <w:t xml:space="preserve"> </w:t>
      </w:r>
      <w:r>
        <w:t>ASHRAE</w:t>
      </w:r>
      <w:r>
        <w:rPr>
          <w:rFonts w:ascii="Times New Roman"/>
          <w:spacing w:val="-12"/>
        </w:rPr>
        <w:t xml:space="preserve"> </w:t>
      </w:r>
      <w:r>
        <w:t>90.1</w:t>
      </w:r>
      <w:r>
        <w:rPr>
          <w:rFonts w:ascii="Times New Roman"/>
          <w:spacing w:val="-10"/>
        </w:rPr>
        <w:t xml:space="preserve"> </w:t>
      </w:r>
      <w:r>
        <w:t>energy</w:t>
      </w:r>
      <w:r>
        <w:rPr>
          <w:rFonts w:ascii="Times New Roman"/>
        </w:rPr>
        <w:t xml:space="preserve"> </w:t>
      </w:r>
      <w:r>
        <w:t>code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LEED</w:t>
      </w:r>
      <w:r>
        <w:rPr>
          <w:rFonts w:ascii="Times New Roman"/>
        </w:rPr>
        <w:t xml:space="preserve"> </w:t>
      </w:r>
      <w:r>
        <w:t>requirements,</w:t>
      </w:r>
      <w:r>
        <w:rPr>
          <w:rFonts w:ascii="Times New Roman"/>
        </w:rPr>
        <w:t xml:space="preserve"> </w:t>
      </w:r>
      <w:r>
        <w:t>application</w:t>
      </w:r>
      <w:r>
        <w:rPr>
          <w:rFonts w:ascii="Times New Roman"/>
        </w:rPr>
        <w:t xml:space="preserve"> </w:t>
      </w:r>
      <w:r>
        <w:t>limited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  <w:spacing w:val="40"/>
        </w:rPr>
        <w:t xml:space="preserve"> </w:t>
      </w:r>
      <w:r>
        <w:t>concealed</w:t>
      </w:r>
      <w:r>
        <w:rPr>
          <w:rFonts w:ascii="Times New Roman"/>
        </w:rPr>
        <w:t xml:space="preserve"> </w:t>
      </w:r>
      <w:r>
        <w:t>locations.</w:t>
      </w:r>
    </w:p>
    <w:p w14:paraId="267F470E" w14:textId="77777777" w:rsidR="0065781A" w:rsidRDefault="00EF163D">
      <w:pPr>
        <w:pStyle w:val="ListParagraph"/>
        <w:numPr>
          <w:ilvl w:val="0"/>
          <w:numId w:val="11"/>
        </w:numPr>
        <w:tabs>
          <w:tab w:val="left" w:pos="2368"/>
        </w:tabs>
        <w:ind w:right="688"/>
      </w:pPr>
      <w:r>
        <w:t>Internally</w:t>
      </w:r>
      <w:r>
        <w:rPr>
          <w:rFonts w:ascii="Times New Roman" w:hAnsi="Times New Roman"/>
          <w:spacing w:val="-4"/>
        </w:rPr>
        <w:t xml:space="preserve"> </w:t>
      </w:r>
      <w:r>
        <w:t>lined</w:t>
      </w:r>
      <w:r>
        <w:rPr>
          <w:rFonts w:ascii="Times New Roman" w:hAnsi="Times New Roman"/>
          <w:spacing w:val="-9"/>
        </w:rPr>
        <w:t xml:space="preserve"> </w:t>
      </w:r>
      <w:r>
        <w:t>flexible</w:t>
      </w:r>
      <w:r>
        <w:rPr>
          <w:rFonts w:ascii="Times New Roman" w:hAnsi="Times New Roman"/>
          <w:spacing w:val="-7"/>
        </w:rPr>
        <w:t xml:space="preserve"> </w:t>
      </w:r>
      <w:r>
        <w:t>fiberglass,</w:t>
      </w:r>
      <w:r>
        <w:rPr>
          <w:rFonts w:ascii="Times New Roman" w:hAnsi="Times New Roman"/>
          <w:spacing w:val="-10"/>
        </w:rPr>
        <w:t xml:space="preserve"> </w:t>
      </w:r>
      <w:r>
        <w:t>½”</w:t>
      </w:r>
      <w:r>
        <w:rPr>
          <w:rFonts w:ascii="Times New Roman" w:hAnsi="Times New Roman"/>
          <w:spacing w:val="-10"/>
        </w:rPr>
        <w:t xml:space="preserve"> </w:t>
      </w:r>
      <w:r>
        <w:t>thick,</w:t>
      </w:r>
      <w:r>
        <w:rPr>
          <w:rFonts w:ascii="Times New Roman" w:hAnsi="Times New Roman"/>
          <w:spacing w:val="-8"/>
        </w:rPr>
        <w:t xml:space="preserve"> </w:t>
      </w:r>
      <w:r>
        <w:t>application</w:t>
      </w:r>
      <w:r>
        <w:rPr>
          <w:rFonts w:ascii="Times New Roman" w:hAnsi="Times New Roman"/>
          <w:spacing w:val="-9"/>
        </w:rPr>
        <w:t xml:space="preserve"> </w:t>
      </w:r>
      <w:r>
        <w:t>limited</w:t>
      </w:r>
      <w:r>
        <w:rPr>
          <w:rFonts w:ascii="Times New Roman" w:hAnsi="Times New Roman"/>
          <w:spacing w:val="-9"/>
        </w:rPr>
        <w:t xml:space="preserve"> </w:t>
      </w:r>
      <w:r>
        <w:t>to</w:t>
      </w:r>
      <w:r>
        <w:rPr>
          <w:rFonts w:ascii="Times New Roman" w:hAnsi="Times New Roman"/>
          <w:spacing w:val="-12"/>
        </w:rPr>
        <w:t xml:space="preserve"> </w:t>
      </w:r>
      <w:r>
        <w:t>return</w:t>
      </w:r>
      <w:r>
        <w:rPr>
          <w:rFonts w:ascii="Times New Roman" w:hAnsi="Times New Roman"/>
          <w:spacing w:val="22"/>
        </w:rPr>
        <w:t xml:space="preserve"> </w:t>
      </w:r>
      <w:r>
        <w:t>ductwork</w:t>
      </w:r>
      <w:r>
        <w:rPr>
          <w:rFonts w:ascii="Times New Roman" w:hAnsi="Times New Roman"/>
          <w:spacing w:val="-6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dwelling</w:t>
      </w:r>
      <w:r>
        <w:rPr>
          <w:rFonts w:ascii="Times New Roman" w:hAnsi="Times New Roman"/>
        </w:rPr>
        <w:t xml:space="preserve"> </w:t>
      </w:r>
      <w:r>
        <w:t>units.</w:t>
      </w:r>
    </w:p>
    <w:p w14:paraId="7BD5AA24" w14:textId="77777777" w:rsidR="0065781A" w:rsidRDefault="0065781A">
      <w:pPr>
        <w:pStyle w:val="BodyText"/>
      </w:pPr>
    </w:p>
    <w:p w14:paraId="4EED20E9" w14:textId="1FDEBB04" w:rsidR="0065781A" w:rsidRDefault="00870F02" w:rsidP="00870F02">
      <w:pPr>
        <w:pStyle w:val="Heading2"/>
        <w:numPr>
          <w:ilvl w:val="0"/>
          <w:numId w:val="46"/>
        </w:numPr>
        <w:tabs>
          <w:tab w:val="left" w:pos="990"/>
        </w:tabs>
      </w:pPr>
      <w:r>
        <w:t xml:space="preserve">Variable </w:t>
      </w:r>
      <w:r w:rsidR="00E06C21">
        <w:t xml:space="preserve">Air </w:t>
      </w:r>
      <w:r>
        <w:t>Volume Terminal Units</w:t>
      </w:r>
    </w:p>
    <w:p w14:paraId="7A1471F8" w14:textId="77777777" w:rsidR="0065781A" w:rsidRDefault="0065781A">
      <w:pPr>
        <w:pStyle w:val="BodyText"/>
        <w:rPr>
          <w:b/>
        </w:rPr>
      </w:pPr>
    </w:p>
    <w:p w14:paraId="7D652370" w14:textId="67CE0D53" w:rsidR="0065781A" w:rsidRDefault="00EF163D" w:rsidP="00F0657B">
      <w:pPr>
        <w:pStyle w:val="ListParagraph"/>
        <w:numPr>
          <w:ilvl w:val="0"/>
          <w:numId w:val="45"/>
        </w:numPr>
        <w:tabs>
          <w:tab w:val="left" w:pos="1656"/>
          <w:tab w:val="left" w:pos="1658"/>
        </w:tabs>
        <w:ind w:left="1656" w:hanging="720"/>
        <w:jc w:val="both"/>
      </w:pPr>
      <w:r>
        <w:t>Provide</w:t>
      </w:r>
      <w:r>
        <w:rPr>
          <w:rFonts w:ascii="Times New Roman"/>
        </w:rPr>
        <w:t xml:space="preserve"> </w:t>
      </w:r>
      <w:r>
        <w:t>factory-assembled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tested,</w:t>
      </w:r>
      <w:r w:rsidR="00E62A71">
        <w:t xml:space="preserve"> single duct variable air volume terminal units with factory mounted electric reheat coils</w:t>
      </w:r>
      <w:r>
        <w:t>.</w:t>
      </w:r>
      <w:r>
        <w:rPr>
          <w:rFonts w:ascii="Times New Roman"/>
          <w:spacing w:val="40"/>
        </w:rPr>
        <w:t xml:space="preserve"> </w:t>
      </w:r>
      <w:r>
        <w:t>Units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mounted</w:t>
      </w:r>
      <w:r>
        <w:rPr>
          <w:rFonts w:ascii="Times New Roman"/>
        </w:rPr>
        <w:t xml:space="preserve"> </w:t>
      </w:r>
      <w:r w:rsidR="00E62A71">
        <w:t>above the ceiling</w:t>
      </w:r>
      <w:r>
        <w:t>.</w:t>
      </w:r>
    </w:p>
    <w:p w14:paraId="1A4791FB" w14:textId="77777777" w:rsidR="00870F02" w:rsidRDefault="00870F02" w:rsidP="00870F02">
      <w:pPr>
        <w:pStyle w:val="ListParagraph"/>
        <w:tabs>
          <w:tab w:val="left" w:pos="1656"/>
          <w:tab w:val="left" w:pos="1658"/>
        </w:tabs>
        <w:ind w:right="147" w:firstLine="0"/>
        <w:jc w:val="right"/>
      </w:pPr>
    </w:p>
    <w:p w14:paraId="7006A176" w14:textId="1F829078" w:rsidR="00E62A71" w:rsidRDefault="00E62A71" w:rsidP="00F0657B">
      <w:pPr>
        <w:pStyle w:val="ListParagraph"/>
        <w:numPr>
          <w:ilvl w:val="0"/>
          <w:numId w:val="45"/>
        </w:numPr>
        <w:tabs>
          <w:tab w:val="left" w:pos="1658"/>
        </w:tabs>
        <w:ind w:left="1656" w:hanging="720"/>
        <w:jc w:val="both"/>
      </w:pPr>
      <w:r>
        <w:t>Electric reheat coils shall have SCR controllers.</w:t>
      </w:r>
    </w:p>
    <w:p w14:paraId="2F97D2B4" w14:textId="77777777" w:rsidR="00E62A71" w:rsidRDefault="00E62A71" w:rsidP="00E62A71">
      <w:pPr>
        <w:pStyle w:val="ListParagraph"/>
      </w:pPr>
    </w:p>
    <w:p w14:paraId="496D13F1" w14:textId="010D8CBF" w:rsidR="00E62A71" w:rsidRDefault="00E62A71" w:rsidP="00F0657B">
      <w:pPr>
        <w:pStyle w:val="ListParagraph"/>
        <w:numPr>
          <w:ilvl w:val="0"/>
          <w:numId w:val="45"/>
        </w:numPr>
        <w:tabs>
          <w:tab w:val="left" w:pos="1658"/>
        </w:tabs>
        <w:ind w:left="1656" w:hanging="720"/>
        <w:jc w:val="both"/>
      </w:pPr>
      <w:r>
        <w:t>HVAC contractor shall install terminal units with adequate space for maintenance.</w:t>
      </w:r>
    </w:p>
    <w:p w14:paraId="2018BE17" w14:textId="77777777" w:rsidR="00F0657B" w:rsidRDefault="00F0657B" w:rsidP="00F0657B">
      <w:pPr>
        <w:tabs>
          <w:tab w:val="left" w:pos="1658"/>
        </w:tabs>
      </w:pPr>
    </w:p>
    <w:p w14:paraId="4906B32C" w14:textId="5DEF0A76" w:rsidR="0065781A" w:rsidRDefault="00EF163D" w:rsidP="00F0657B">
      <w:pPr>
        <w:pStyle w:val="ListParagraph"/>
        <w:numPr>
          <w:ilvl w:val="0"/>
          <w:numId w:val="45"/>
        </w:numPr>
        <w:tabs>
          <w:tab w:val="left" w:pos="1658"/>
        </w:tabs>
        <w:ind w:left="1656" w:hanging="720"/>
        <w:jc w:val="both"/>
      </w:pPr>
      <w:r>
        <w:t>Filters</w:t>
      </w:r>
      <w:r>
        <w:rPr>
          <w:rFonts w:ascii="Times New Roman"/>
          <w:spacing w:val="-8"/>
        </w:rPr>
        <w:t xml:space="preserve"> </w:t>
      </w:r>
      <w:r>
        <w:t>shall</w:t>
      </w:r>
      <w:r>
        <w:rPr>
          <w:rFonts w:ascii="Times New Roman"/>
          <w:spacing w:val="-8"/>
        </w:rPr>
        <w:t xml:space="preserve"> </w:t>
      </w:r>
      <w:r>
        <w:t>be</w:t>
      </w:r>
      <w:r>
        <w:rPr>
          <w:rFonts w:ascii="Times New Roman"/>
          <w:spacing w:val="-11"/>
        </w:rPr>
        <w:t xml:space="preserve"> </w:t>
      </w:r>
      <w:r>
        <w:t>replaced</w:t>
      </w:r>
      <w:r>
        <w:rPr>
          <w:rFonts w:ascii="Times New Roman"/>
          <w:spacing w:val="-10"/>
        </w:rPr>
        <w:t xml:space="preserve"> </w:t>
      </w:r>
      <w:r>
        <w:t>just</w:t>
      </w:r>
      <w:r>
        <w:rPr>
          <w:rFonts w:ascii="Times New Roman"/>
          <w:spacing w:val="-3"/>
        </w:rPr>
        <w:t xml:space="preserve"> </w:t>
      </w:r>
      <w:r>
        <w:t>prior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7"/>
        </w:rPr>
        <w:t xml:space="preserve"> </w:t>
      </w:r>
      <w:r w:rsidR="00E62A71">
        <w:t xml:space="preserve">Owner’s </w:t>
      </w:r>
      <w:r>
        <w:rPr>
          <w:spacing w:val="-2"/>
        </w:rPr>
        <w:t>occupancy.</w:t>
      </w:r>
    </w:p>
    <w:p w14:paraId="211482CB" w14:textId="77777777" w:rsidR="0065781A" w:rsidRDefault="0065781A">
      <w:pPr>
        <w:pStyle w:val="BodyText"/>
        <w:spacing w:before="1"/>
      </w:pPr>
    </w:p>
    <w:p w14:paraId="2AEA6297" w14:textId="55AB1D59" w:rsidR="0065781A" w:rsidRDefault="00870F02" w:rsidP="00F0657B">
      <w:pPr>
        <w:pStyle w:val="ListParagraph"/>
        <w:numPr>
          <w:ilvl w:val="0"/>
          <w:numId w:val="45"/>
        </w:numPr>
        <w:tabs>
          <w:tab w:val="left" w:pos="1658"/>
        </w:tabs>
        <w:ind w:left="1656" w:hanging="720"/>
        <w:jc w:val="both"/>
      </w:pPr>
      <w:r>
        <w:t xml:space="preserve">Variable Volume </w:t>
      </w:r>
      <w:r w:rsidR="0095219B">
        <w:t>Terminal</w:t>
      </w:r>
      <w:r>
        <w:t xml:space="preserve"> Units shall</w:t>
      </w:r>
      <w:r>
        <w:rPr>
          <w:rFonts w:ascii="Times New Roman"/>
          <w:spacing w:val="-6"/>
        </w:rPr>
        <w:t xml:space="preserve"> </w:t>
      </w:r>
      <w:r>
        <w:t>be</w:t>
      </w:r>
      <w:r>
        <w:rPr>
          <w:rFonts w:ascii="Times New Roman"/>
          <w:spacing w:val="-6"/>
        </w:rPr>
        <w:t xml:space="preserve"> </w:t>
      </w:r>
      <w:r>
        <w:t>equal</w:t>
      </w:r>
      <w:r>
        <w:rPr>
          <w:rFonts w:ascii="Times New Roman"/>
          <w:spacing w:val="-6"/>
        </w:rPr>
        <w:t xml:space="preserve"> </w:t>
      </w:r>
      <w:r>
        <w:t>to</w:t>
      </w:r>
      <w:r>
        <w:rPr>
          <w:rFonts w:ascii="Times New Roman"/>
          <w:spacing w:val="-7"/>
        </w:rPr>
        <w:t xml:space="preserve"> </w:t>
      </w:r>
      <w:r>
        <w:t>the</w:t>
      </w:r>
      <w:r>
        <w:rPr>
          <w:rFonts w:ascii="Times New Roman"/>
          <w:spacing w:val="-5"/>
        </w:rPr>
        <w:t xml:space="preserve"> </w:t>
      </w:r>
      <w:r>
        <w:rPr>
          <w:spacing w:val="-2"/>
        </w:rPr>
        <w:t>following:</w:t>
      </w:r>
    </w:p>
    <w:p w14:paraId="7CD50136" w14:textId="74960D3A" w:rsidR="0065781A" w:rsidRDefault="0095219B">
      <w:pPr>
        <w:pStyle w:val="ListParagraph"/>
        <w:numPr>
          <w:ilvl w:val="1"/>
          <w:numId w:val="45"/>
        </w:numPr>
        <w:tabs>
          <w:tab w:val="left" w:pos="2096"/>
        </w:tabs>
        <w:spacing w:before="114" w:line="250" w:lineRule="exact"/>
        <w:ind w:left="2096" w:hanging="357"/>
      </w:pPr>
      <w:r>
        <w:t>Price.</w:t>
      </w:r>
    </w:p>
    <w:p w14:paraId="129C63F7" w14:textId="34910EAF" w:rsidR="0065781A" w:rsidRDefault="0095219B">
      <w:pPr>
        <w:pStyle w:val="ListParagraph"/>
        <w:numPr>
          <w:ilvl w:val="1"/>
          <w:numId w:val="45"/>
        </w:numPr>
        <w:tabs>
          <w:tab w:val="left" w:pos="2096"/>
        </w:tabs>
        <w:spacing w:line="250" w:lineRule="exact"/>
        <w:ind w:left="2096" w:hanging="357"/>
      </w:pPr>
      <w:r>
        <w:t>Titus.</w:t>
      </w:r>
    </w:p>
    <w:p w14:paraId="14B3AB36" w14:textId="1B34D2B7" w:rsidR="0065781A" w:rsidRDefault="0095219B">
      <w:pPr>
        <w:pStyle w:val="ListParagraph"/>
        <w:numPr>
          <w:ilvl w:val="1"/>
          <w:numId w:val="45"/>
        </w:numPr>
        <w:tabs>
          <w:tab w:val="left" w:pos="2096"/>
        </w:tabs>
        <w:spacing w:line="252" w:lineRule="exact"/>
        <w:ind w:left="2096" w:hanging="357"/>
      </w:pPr>
      <w:r>
        <w:t>Kruger.</w:t>
      </w:r>
    </w:p>
    <w:p w14:paraId="4BBBFE19" w14:textId="482523E2" w:rsidR="0065781A" w:rsidRDefault="0095219B">
      <w:pPr>
        <w:pStyle w:val="ListParagraph"/>
        <w:numPr>
          <w:ilvl w:val="1"/>
          <w:numId w:val="45"/>
        </w:numPr>
        <w:tabs>
          <w:tab w:val="left" w:pos="2096"/>
        </w:tabs>
        <w:spacing w:before="4"/>
        <w:ind w:left="2096" w:hanging="357"/>
      </w:pPr>
      <w:r>
        <w:t>Nailor.</w:t>
      </w:r>
    </w:p>
    <w:p w14:paraId="221B3436" w14:textId="77777777" w:rsidR="0065781A" w:rsidRDefault="00EF163D">
      <w:pPr>
        <w:pStyle w:val="ListParagraph"/>
        <w:numPr>
          <w:ilvl w:val="1"/>
          <w:numId w:val="45"/>
        </w:numPr>
        <w:tabs>
          <w:tab w:val="left" w:pos="2096"/>
        </w:tabs>
        <w:spacing w:line="252" w:lineRule="exact"/>
        <w:ind w:left="2096" w:hanging="357"/>
      </w:pPr>
      <w:r>
        <w:t>Trane</w:t>
      </w:r>
      <w:r>
        <w:rPr>
          <w:rFonts w:ascii="Times New Roman"/>
          <w:spacing w:val="-16"/>
        </w:rPr>
        <w:t xml:space="preserve"> </w:t>
      </w:r>
      <w:r>
        <w:t>(The)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Co.</w:t>
      </w:r>
    </w:p>
    <w:p w14:paraId="3135153F" w14:textId="77777777" w:rsidR="0065781A" w:rsidRDefault="0065781A">
      <w:pPr>
        <w:pStyle w:val="BodyText"/>
        <w:spacing w:before="29"/>
      </w:pPr>
    </w:p>
    <w:p w14:paraId="5C7CCDD4" w14:textId="77777777" w:rsidR="0065781A" w:rsidRDefault="00EF163D" w:rsidP="00F0657B">
      <w:pPr>
        <w:pStyle w:val="Heading2"/>
        <w:numPr>
          <w:ilvl w:val="0"/>
          <w:numId w:val="46"/>
        </w:numPr>
        <w:tabs>
          <w:tab w:val="left" w:pos="990"/>
        </w:tabs>
        <w:ind w:left="1123" w:hanging="662"/>
      </w:pPr>
      <w:r>
        <w:rPr>
          <w:spacing w:val="-4"/>
        </w:rPr>
        <w:t>Fans</w:t>
      </w:r>
    </w:p>
    <w:p w14:paraId="3AF123D8" w14:textId="77777777" w:rsidR="0065781A" w:rsidRDefault="00EF163D">
      <w:pPr>
        <w:pStyle w:val="ListParagraph"/>
        <w:numPr>
          <w:ilvl w:val="0"/>
          <w:numId w:val="34"/>
        </w:numPr>
        <w:tabs>
          <w:tab w:val="left" w:pos="1718"/>
        </w:tabs>
        <w:spacing w:before="251"/>
        <w:ind w:right="500"/>
      </w:pPr>
      <w:r>
        <w:t>Provide</w:t>
      </w:r>
      <w:r>
        <w:rPr>
          <w:rFonts w:ascii="Times New Roman"/>
          <w:spacing w:val="-8"/>
        </w:rPr>
        <w:t xml:space="preserve"> </w:t>
      </w:r>
      <w:r>
        <w:t>centrifugal</w:t>
      </w:r>
      <w:r>
        <w:rPr>
          <w:rFonts w:ascii="Times New Roman"/>
          <w:spacing w:val="-9"/>
        </w:rPr>
        <w:t xml:space="preserve"> </w:t>
      </w:r>
      <w:r>
        <w:t>ceiling</w:t>
      </w:r>
      <w:r>
        <w:rPr>
          <w:rFonts w:ascii="Times New Roman"/>
          <w:spacing w:val="-8"/>
        </w:rPr>
        <w:t xml:space="preserve"> </w:t>
      </w:r>
      <w:r>
        <w:t>exhausters,</w:t>
      </w:r>
      <w:r>
        <w:rPr>
          <w:rFonts w:ascii="Times New Roman"/>
          <w:spacing w:val="-9"/>
        </w:rPr>
        <w:t xml:space="preserve"> </w:t>
      </w:r>
      <w:r>
        <w:t>roof</w:t>
      </w:r>
      <w:r>
        <w:rPr>
          <w:rFonts w:ascii="Times New Roman"/>
          <w:spacing w:val="-9"/>
        </w:rPr>
        <w:t xml:space="preserve"> </w:t>
      </w:r>
      <w:r>
        <w:t>exhausters</w:t>
      </w:r>
      <w:r>
        <w:rPr>
          <w:rFonts w:ascii="Times New Roman"/>
          <w:spacing w:val="-10"/>
        </w:rPr>
        <w:t xml:space="preserve"> </w:t>
      </w:r>
      <w:r>
        <w:t>or</w:t>
      </w:r>
      <w:r>
        <w:rPr>
          <w:rFonts w:ascii="Times New Roman"/>
          <w:spacing w:val="-9"/>
        </w:rPr>
        <w:t xml:space="preserve"> </w:t>
      </w:r>
      <w:r>
        <w:t>utility</w:t>
      </w:r>
      <w:r>
        <w:rPr>
          <w:rFonts w:ascii="Times New Roman"/>
          <w:spacing w:val="-10"/>
        </w:rPr>
        <w:t xml:space="preserve"> </w:t>
      </w:r>
      <w:r>
        <w:t>sets</w:t>
      </w:r>
      <w:r>
        <w:rPr>
          <w:rFonts w:ascii="Times New Roman"/>
          <w:spacing w:val="-10"/>
        </w:rPr>
        <w:t xml:space="preserve"> </w:t>
      </w:r>
      <w:r>
        <w:t>all</w:t>
      </w:r>
      <w:r>
        <w:rPr>
          <w:rFonts w:ascii="Times New Roman"/>
          <w:spacing w:val="-9"/>
        </w:rPr>
        <w:t xml:space="preserve"> </w:t>
      </w:r>
      <w:r>
        <w:t>with</w:t>
      </w:r>
      <w:r>
        <w:rPr>
          <w:rFonts w:ascii="Times New Roman"/>
          <w:spacing w:val="-11"/>
        </w:rPr>
        <w:t xml:space="preserve"> </w:t>
      </w:r>
      <w:r>
        <w:t>AMCA</w:t>
      </w:r>
      <w:r>
        <w:rPr>
          <w:rFonts w:ascii="Times New Roman"/>
          <w:spacing w:val="-9"/>
        </w:rPr>
        <w:t xml:space="preserve"> </w:t>
      </w:r>
      <w:r>
        <w:t>Certified</w:t>
      </w:r>
      <w:r>
        <w:rPr>
          <w:rFonts w:ascii="Times New Roman"/>
        </w:rPr>
        <w:t xml:space="preserve"> </w:t>
      </w:r>
      <w:r>
        <w:t>Ratings</w:t>
      </w:r>
      <w:r>
        <w:rPr>
          <w:rFonts w:ascii="Times New Roman"/>
        </w:rPr>
        <w:t xml:space="preserve"> </w:t>
      </w:r>
      <w:r>
        <w:t>Seal.</w:t>
      </w:r>
      <w:r>
        <w:rPr>
          <w:rFonts w:ascii="Times New Roman"/>
        </w:rPr>
        <w:t xml:space="preserve"> </w:t>
      </w:r>
      <w:r>
        <w:t>All</w:t>
      </w:r>
      <w:r>
        <w:rPr>
          <w:rFonts w:ascii="Times New Roman"/>
        </w:rPr>
        <w:t xml:space="preserve"> </w:t>
      </w:r>
      <w:r>
        <w:t>roof</w:t>
      </w:r>
      <w:r>
        <w:rPr>
          <w:rFonts w:ascii="Times New Roman"/>
        </w:rPr>
        <w:t xml:space="preserve"> </w:t>
      </w:r>
      <w:r>
        <w:t>fans</w:t>
      </w:r>
      <w:r>
        <w:rPr>
          <w:rFonts w:ascii="Times New Roman"/>
        </w:rPr>
        <w:t xml:space="preserve"> </w:t>
      </w:r>
      <w:r>
        <w:t>shall</w:t>
      </w:r>
      <w:r>
        <w:rPr>
          <w:rFonts w:ascii="Times New Roman"/>
        </w:rPr>
        <w:t xml:space="preserve"> </w:t>
      </w:r>
      <w:r>
        <w:t>require</w:t>
      </w:r>
      <w:r>
        <w:rPr>
          <w:rFonts w:ascii="Times New Roman"/>
        </w:rPr>
        <w:t xml:space="preserve"> </w:t>
      </w:r>
      <w:r>
        <w:t>a</w:t>
      </w:r>
      <w:r>
        <w:rPr>
          <w:rFonts w:ascii="Times New Roman"/>
        </w:rPr>
        <w:t xml:space="preserve"> </w:t>
      </w:r>
      <w:r>
        <w:t>roof</w:t>
      </w:r>
      <w:r>
        <w:rPr>
          <w:rFonts w:ascii="Times New Roman"/>
        </w:rPr>
        <w:t xml:space="preserve"> </w:t>
      </w:r>
      <w:r>
        <w:t>curb</w:t>
      </w:r>
      <w:r>
        <w:rPr>
          <w:rFonts w:ascii="Times New Roman"/>
        </w:rPr>
        <w:t xml:space="preserve"> </w:t>
      </w:r>
      <w:r>
        <w:t>provided</w:t>
      </w:r>
      <w:r>
        <w:rPr>
          <w:rFonts w:ascii="Times New Roman"/>
        </w:rPr>
        <w:t xml:space="preserve"> </w:t>
      </w:r>
      <w:r>
        <w:t>by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HVAC</w:t>
      </w:r>
      <w:r>
        <w:rPr>
          <w:rFonts w:ascii="Times New Roman"/>
        </w:rPr>
        <w:t xml:space="preserve"> </w:t>
      </w:r>
      <w:r>
        <w:t>Contractor.</w:t>
      </w:r>
    </w:p>
    <w:p w14:paraId="4FF8E98A" w14:textId="77777777" w:rsidR="0065781A" w:rsidRDefault="0065781A">
      <w:pPr>
        <w:pStyle w:val="BodyText"/>
        <w:spacing w:before="24"/>
      </w:pPr>
    </w:p>
    <w:p w14:paraId="1B242555" w14:textId="77777777" w:rsidR="0065781A" w:rsidRDefault="00EF163D">
      <w:pPr>
        <w:pStyle w:val="ListParagraph"/>
        <w:numPr>
          <w:ilvl w:val="0"/>
          <w:numId w:val="34"/>
        </w:numPr>
        <w:tabs>
          <w:tab w:val="left" w:pos="1716"/>
          <w:tab w:val="left" w:pos="1718"/>
        </w:tabs>
        <w:ind w:right="261" w:hanging="720"/>
        <w:jc w:val="both"/>
      </w:pPr>
      <w:r>
        <w:t>For</w:t>
      </w:r>
      <w:r>
        <w:rPr>
          <w:rFonts w:ascii="Times New Roman"/>
        </w:rPr>
        <w:t xml:space="preserve"> </w:t>
      </w:r>
      <w:r>
        <w:t>bathroom</w:t>
      </w:r>
      <w:r>
        <w:rPr>
          <w:rFonts w:ascii="Times New Roman"/>
        </w:rPr>
        <w:t xml:space="preserve"> </w:t>
      </w:r>
      <w:r>
        <w:t>exhaust</w:t>
      </w:r>
      <w:r>
        <w:rPr>
          <w:rFonts w:ascii="Times New Roman"/>
        </w:rPr>
        <w:t xml:space="preserve"> </w:t>
      </w:r>
      <w:r>
        <w:t>fans,</w:t>
      </w:r>
      <w:r>
        <w:rPr>
          <w:rFonts w:ascii="Times New Roman"/>
        </w:rPr>
        <w:t xml:space="preserve"> </w:t>
      </w:r>
      <w:r>
        <w:t>provide</w:t>
      </w:r>
      <w:r>
        <w:rPr>
          <w:rFonts w:ascii="Times New Roman"/>
        </w:rPr>
        <w:t xml:space="preserve"> </w:t>
      </w:r>
      <w:r>
        <w:t>galvanized</w:t>
      </w:r>
      <w:r>
        <w:rPr>
          <w:rFonts w:ascii="Times New Roman"/>
        </w:rPr>
        <w:t xml:space="preserve"> </w:t>
      </w:r>
      <w:r>
        <w:t>steel</w:t>
      </w:r>
      <w:r>
        <w:rPr>
          <w:rFonts w:ascii="Times New Roman"/>
        </w:rPr>
        <w:t xml:space="preserve"> </w:t>
      </w:r>
      <w:r>
        <w:t>housing,</w:t>
      </w:r>
      <w:r>
        <w:rPr>
          <w:rFonts w:ascii="Times New Roman"/>
        </w:rPr>
        <w:t xml:space="preserve"> </w:t>
      </w:r>
      <w:r>
        <w:t>lined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acoustical</w:t>
      </w:r>
      <w:r>
        <w:rPr>
          <w:rFonts w:ascii="Times New Roman"/>
          <w:spacing w:val="40"/>
        </w:rPr>
        <w:t xml:space="preserve"> </w:t>
      </w:r>
      <w:r>
        <w:t>insulation,</w:t>
      </w:r>
      <w:r>
        <w:rPr>
          <w:rFonts w:ascii="Times New Roman"/>
        </w:rPr>
        <w:t xml:space="preserve"> </w:t>
      </w:r>
      <w:r>
        <w:t>adaptable</w:t>
      </w:r>
      <w:r>
        <w:rPr>
          <w:rFonts w:ascii="Times New Roman"/>
        </w:rPr>
        <w:t xml:space="preserve"> </w:t>
      </w:r>
      <w:r>
        <w:t>for</w:t>
      </w:r>
      <w:r>
        <w:rPr>
          <w:rFonts w:ascii="Times New Roman"/>
        </w:rPr>
        <w:t xml:space="preserve"> </w:t>
      </w:r>
      <w:r>
        <w:t>ceiling</w:t>
      </w:r>
      <w:r>
        <w:rPr>
          <w:rFonts w:ascii="Times New Roman"/>
        </w:rPr>
        <w:t xml:space="preserve"> </w:t>
      </w:r>
      <w:r>
        <w:t>or</w:t>
      </w:r>
      <w:r>
        <w:rPr>
          <w:rFonts w:ascii="Times New Roman"/>
        </w:rPr>
        <w:t xml:space="preserve"> </w:t>
      </w:r>
      <w:r>
        <w:t>wall</w:t>
      </w:r>
      <w:r>
        <w:rPr>
          <w:rFonts w:ascii="Times New Roman"/>
        </w:rPr>
        <w:t xml:space="preserve"> </w:t>
      </w:r>
      <w:r>
        <w:t>installation,</w:t>
      </w:r>
      <w:r>
        <w:rPr>
          <w:rFonts w:ascii="Times New Roman"/>
        </w:rPr>
        <w:t xml:space="preserve"> </w:t>
      </w:r>
      <w:r>
        <w:t>centrifugal</w:t>
      </w:r>
      <w:r>
        <w:rPr>
          <w:rFonts w:ascii="Times New Roman"/>
        </w:rPr>
        <w:t xml:space="preserve"> </w:t>
      </w:r>
      <w:r>
        <w:t>fan</w:t>
      </w:r>
      <w:r>
        <w:rPr>
          <w:rFonts w:ascii="Times New Roman"/>
        </w:rPr>
        <w:t xml:space="preserve"> </w:t>
      </w:r>
      <w:r>
        <w:t>wheels</w:t>
      </w:r>
      <w:r>
        <w:rPr>
          <w:rFonts w:ascii="Times New Roman"/>
        </w:rPr>
        <w:t xml:space="preserve"> </w:t>
      </w:r>
      <w:r>
        <w:t>mounted</w:t>
      </w:r>
      <w:r>
        <w:rPr>
          <w:rFonts w:ascii="Times New Roman"/>
        </w:rPr>
        <w:t xml:space="preserve"> </w:t>
      </w:r>
      <w:r>
        <w:t>on</w:t>
      </w:r>
      <w:r>
        <w:rPr>
          <w:rFonts w:ascii="Times New Roman"/>
        </w:rPr>
        <w:t xml:space="preserve"> </w:t>
      </w:r>
      <w:r>
        <w:t>motor</w:t>
      </w:r>
      <w:r>
        <w:rPr>
          <w:rFonts w:ascii="Times New Roman"/>
        </w:rPr>
        <w:t xml:space="preserve"> </w:t>
      </w:r>
      <w:r>
        <w:t>shaft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fan</w:t>
      </w:r>
      <w:r>
        <w:rPr>
          <w:rFonts w:ascii="Times New Roman"/>
        </w:rPr>
        <w:t xml:space="preserve"> </w:t>
      </w:r>
      <w:r>
        <w:t>shrouds</w:t>
      </w:r>
      <w:r>
        <w:rPr>
          <w:rFonts w:ascii="Times New Roman"/>
        </w:rPr>
        <w:t xml:space="preserve"> </w:t>
      </w:r>
      <w:r>
        <w:t>all</w:t>
      </w:r>
      <w:r>
        <w:rPr>
          <w:rFonts w:ascii="Times New Roman"/>
        </w:rPr>
        <w:t xml:space="preserve"> </w:t>
      </w:r>
      <w:r>
        <w:t>removable</w:t>
      </w:r>
      <w:r>
        <w:rPr>
          <w:rFonts w:ascii="Times New Roman"/>
        </w:rPr>
        <w:t xml:space="preserve"> </w:t>
      </w:r>
      <w:r>
        <w:t>for</w:t>
      </w:r>
      <w:r>
        <w:rPr>
          <w:rFonts w:ascii="Times New Roman"/>
        </w:rPr>
        <w:t xml:space="preserve"> </w:t>
      </w:r>
      <w:r>
        <w:t>service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integral</w:t>
      </w:r>
      <w:r>
        <w:rPr>
          <w:rFonts w:ascii="Times New Roman"/>
        </w:rPr>
        <w:t xml:space="preserve"> </w:t>
      </w:r>
      <w:r>
        <w:t>back-draft</w:t>
      </w:r>
      <w:r>
        <w:rPr>
          <w:rFonts w:ascii="Times New Roman"/>
        </w:rPr>
        <w:t xml:space="preserve"> </w:t>
      </w:r>
      <w:r>
        <w:t>damper</w:t>
      </w:r>
      <w:r>
        <w:rPr>
          <w:rFonts w:ascii="Times New Roman"/>
        </w:rPr>
        <w:t xml:space="preserve"> </w:t>
      </w:r>
      <w:r>
        <w:t>fan</w:t>
      </w:r>
      <w:r>
        <w:rPr>
          <w:rFonts w:ascii="Times New Roman"/>
          <w:spacing w:val="40"/>
        </w:rPr>
        <w:t xml:space="preserve"> </w:t>
      </w:r>
      <w:r>
        <w:t>discharge.</w:t>
      </w:r>
      <w:r>
        <w:rPr>
          <w:rFonts w:ascii="Times New Roman"/>
        </w:rPr>
        <w:t xml:space="preserve"> </w:t>
      </w:r>
      <w:r>
        <w:t>Include</w:t>
      </w:r>
      <w:r>
        <w:rPr>
          <w:rFonts w:ascii="Times New Roman"/>
        </w:rPr>
        <w:t xml:space="preserve"> </w:t>
      </w:r>
      <w:r>
        <w:t>steel</w:t>
      </w:r>
      <w:r>
        <w:rPr>
          <w:rFonts w:ascii="Times New Roman"/>
        </w:rPr>
        <w:t xml:space="preserve"> </w:t>
      </w:r>
      <w:r>
        <w:t>louvered</w:t>
      </w:r>
      <w:r>
        <w:rPr>
          <w:rFonts w:ascii="Times New Roman"/>
        </w:rPr>
        <w:t xml:space="preserve"> </w:t>
      </w:r>
      <w:r>
        <w:t>grille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flange</w:t>
      </w:r>
      <w:r>
        <w:rPr>
          <w:rFonts w:ascii="Times New Roman"/>
        </w:rPr>
        <w:t xml:space="preserve"> </w:t>
      </w:r>
      <w:r>
        <w:t>on</w:t>
      </w:r>
      <w:r>
        <w:rPr>
          <w:rFonts w:ascii="Times New Roman"/>
        </w:rPr>
        <w:t xml:space="preserve"> </w:t>
      </w:r>
      <w:r>
        <w:t>intake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thumbscrew</w:t>
      </w:r>
      <w:r>
        <w:rPr>
          <w:rFonts w:ascii="Times New Roman"/>
        </w:rPr>
        <w:t xml:space="preserve"> </w:t>
      </w:r>
      <w:r>
        <w:t>attachment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fan</w:t>
      </w:r>
      <w:r>
        <w:rPr>
          <w:rFonts w:ascii="Times New Roman"/>
        </w:rPr>
        <w:t xml:space="preserve"> </w:t>
      </w:r>
      <w:r>
        <w:t>housing.</w:t>
      </w:r>
      <w:r>
        <w:rPr>
          <w:rFonts w:ascii="Times New Roman"/>
        </w:rPr>
        <w:t xml:space="preserve"> </w:t>
      </w:r>
      <w:r>
        <w:t>Motor</w:t>
      </w:r>
      <w:r>
        <w:rPr>
          <w:rFonts w:ascii="Times New Roman"/>
        </w:rPr>
        <w:t xml:space="preserve"> </w:t>
      </w:r>
      <w:r>
        <w:t>shall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permanent</w:t>
      </w:r>
      <w:r>
        <w:rPr>
          <w:rFonts w:ascii="Times New Roman"/>
        </w:rPr>
        <w:t xml:space="preserve"> </w:t>
      </w:r>
      <w:r>
        <w:t>split-capacitor</w:t>
      </w:r>
      <w:r>
        <w:rPr>
          <w:rFonts w:ascii="Times New Roman"/>
        </w:rPr>
        <w:t xml:space="preserve"> </w:t>
      </w:r>
      <w:r>
        <w:t>motor,</w:t>
      </w:r>
      <w:r>
        <w:rPr>
          <w:rFonts w:ascii="Times New Roman"/>
        </w:rPr>
        <w:t xml:space="preserve"> </w:t>
      </w:r>
      <w:r>
        <w:t>permanently</w:t>
      </w:r>
      <w:r>
        <w:rPr>
          <w:rFonts w:ascii="Times New Roman"/>
        </w:rPr>
        <w:t xml:space="preserve"> </w:t>
      </w:r>
      <w:r>
        <w:t>lubricated.</w:t>
      </w:r>
      <w:r>
        <w:rPr>
          <w:rFonts w:ascii="Times New Roman"/>
          <w:spacing w:val="40"/>
        </w:rPr>
        <w:t xml:space="preserve"> </w:t>
      </w:r>
      <w:r>
        <w:t>Toilet</w:t>
      </w:r>
      <w:r>
        <w:rPr>
          <w:rFonts w:ascii="Times New Roman"/>
        </w:rPr>
        <w:t xml:space="preserve"> </w:t>
      </w:r>
      <w:r>
        <w:t>exhaust</w:t>
      </w:r>
      <w:r>
        <w:rPr>
          <w:rFonts w:ascii="Times New Roman"/>
        </w:rPr>
        <w:t xml:space="preserve"> </w:t>
      </w:r>
      <w:r>
        <w:t>fans</w:t>
      </w:r>
      <w:r>
        <w:rPr>
          <w:rFonts w:ascii="Times New Roman"/>
        </w:rPr>
        <w:t xml:space="preserve"> </w:t>
      </w:r>
      <w:r>
        <w:t>for</w:t>
      </w:r>
      <w:r>
        <w:rPr>
          <w:rFonts w:ascii="Times New Roman"/>
        </w:rPr>
        <w:t xml:space="preserve"> </w:t>
      </w:r>
      <w:r>
        <w:t>living</w:t>
      </w:r>
      <w:r>
        <w:rPr>
          <w:rFonts w:ascii="Times New Roman"/>
        </w:rPr>
        <w:t xml:space="preserve"> </w:t>
      </w:r>
      <w:r>
        <w:t>spaces</w:t>
      </w:r>
      <w:r>
        <w:rPr>
          <w:rFonts w:ascii="Times New Roman"/>
        </w:rPr>
        <w:t xml:space="preserve"> </w:t>
      </w:r>
      <w:r>
        <w:t>shall</w:t>
      </w:r>
      <w:r>
        <w:rPr>
          <w:rFonts w:ascii="Times New Roman"/>
        </w:rPr>
        <w:t xml:space="preserve"> </w:t>
      </w:r>
      <w:r>
        <w:t>meet</w:t>
      </w:r>
      <w:r>
        <w:rPr>
          <w:rFonts w:ascii="Times New Roman"/>
        </w:rPr>
        <w:t xml:space="preserve"> </w:t>
      </w:r>
      <w:r>
        <w:t>an</w:t>
      </w:r>
      <w:r>
        <w:rPr>
          <w:rFonts w:ascii="Times New Roman"/>
        </w:rPr>
        <w:t xml:space="preserve"> </w:t>
      </w:r>
      <w:r>
        <w:t>NC</w:t>
      </w:r>
      <w:r>
        <w:rPr>
          <w:rFonts w:ascii="Times New Roman"/>
        </w:rPr>
        <w:t xml:space="preserve"> </w:t>
      </w:r>
      <w:r>
        <w:t>40</w:t>
      </w:r>
      <w:r>
        <w:rPr>
          <w:rFonts w:ascii="Times New Roman"/>
        </w:rPr>
        <w:t xml:space="preserve"> </w:t>
      </w:r>
      <w:r>
        <w:t>(Maximum</w:t>
      </w:r>
      <w:r>
        <w:rPr>
          <w:rFonts w:ascii="Times New Roman"/>
        </w:rPr>
        <w:t xml:space="preserve"> </w:t>
      </w:r>
      <w:r>
        <w:t>sones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1.0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/</w:t>
      </w:r>
      <w:r>
        <w:rPr>
          <w:rFonts w:ascii="Times New Roman"/>
        </w:rPr>
        <w:t xml:space="preserve"> </w:t>
      </w:r>
      <w:r>
        <w:t>or</w:t>
      </w:r>
      <w:r>
        <w:rPr>
          <w:rFonts w:ascii="Times New Roman"/>
        </w:rPr>
        <w:t xml:space="preserve"> </w:t>
      </w:r>
      <w:r>
        <w:t>40</w:t>
      </w:r>
      <w:r>
        <w:rPr>
          <w:rFonts w:ascii="Times New Roman"/>
        </w:rPr>
        <w:t xml:space="preserve"> </w:t>
      </w:r>
      <w:r>
        <w:t>dBA)</w:t>
      </w:r>
      <w:r>
        <w:rPr>
          <w:rFonts w:ascii="Times New Roman"/>
        </w:rPr>
        <w:t xml:space="preserve"> </w:t>
      </w:r>
      <w:r>
        <w:t>at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ceiling</w:t>
      </w:r>
      <w:r>
        <w:rPr>
          <w:rFonts w:ascii="Times New Roman"/>
        </w:rPr>
        <w:t xml:space="preserve"> </w:t>
      </w:r>
      <w:r>
        <w:t>inlet</w:t>
      </w:r>
      <w:r>
        <w:rPr>
          <w:rFonts w:ascii="Times New Roman"/>
        </w:rPr>
        <w:t xml:space="preserve"> </w:t>
      </w:r>
      <w:r>
        <w:t>grille.</w:t>
      </w:r>
    </w:p>
    <w:p w14:paraId="54B8EB52" w14:textId="77777777" w:rsidR="0065781A" w:rsidRDefault="00EF163D">
      <w:pPr>
        <w:pStyle w:val="ListParagraph"/>
        <w:numPr>
          <w:ilvl w:val="0"/>
          <w:numId w:val="34"/>
        </w:numPr>
        <w:tabs>
          <w:tab w:val="left" w:pos="1718"/>
        </w:tabs>
        <w:spacing w:before="219"/>
        <w:ind w:right="388" w:hanging="720"/>
      </w:pPr>
      <w:r>
        <w:t>For</w:t>
      </w:r>
      <w:r>
        <w:rPr>
          <w:rFonts w:ascii="Times New Roman"/>
        </w:rPr>
        <w:t xml:space="preserve"> </w:t>
      </w:r>
      <w:r>
        <w:t>rooftop</w:t>
      </w:r>
      <w:r>
        <w:rPr>
          <w:rFonts w:ascii="Times New Roman"/>
        </w:rPr>
        <w:t xml:space="preserve"> </w:t>
      </w:r>
      <w:r>
        <w:t>exhaust</w:t>
      </w:r>
      <w:r>
        <w:rPr>
          <w:rFonts w:ascii="Times New Roman"/>
        </w:rPr>
        <w:t xml:space="preserve"> </w:t>
      </w:r>
      <w:r>
        <w:t>fans,</w:t>
      </w:r>
      <w:r>
        <w:rPr>
          <w:rFonts w:ascii="Times New Roman"/>
        </w:rPr>
        <w:t xml:space="preserve"> </w:t>
      </w:r>
      <w:r>
        <w:t>provide</w:t>
      </w:r>
      <w:r>
        <w:rPr>
          <w:rFonts w:ascii="Times New Roman"/>
        </w:rPr>
        <w:t xml:space="preserve"> </w:t>
      </w:r>
      <w:r>
        <w:t>centrifugal</w:t>
      </w:r>
      <w:r>
        <w:rPr>
          <w:rFonts w:ascii="Times New Roman"/>
        </w:rPr>
        <w:t xml:space="preserve"> </w:t>
      </w:r>
      <w:r>
        <w:t>power</w:t>
      </w:r>
      <w:r>
        <w:rPr>
          <w:rFonts w:ascii="Times New Roman"/>
        </w:rPr>
        <w:t xml:space="preserve"> </w:t>
      </w:r>
      <w:r>
        <w:t>roof</w:t>
      </w:r>
      <w:r>
        <w:rPr>
          <w:rFonts w:ascii="Times New Roman"/>
        </w:rPr>
        <w:t xml:space="preserve"> </w:t>
      </w:r>
      <w:r>
        <w:t>ventilators.</w:t>
      </w:r>
      <w:r>
        <w:rPr>
          <w:rFonts w:ascii="Times New Roman"/>
          <w:spacing w:val="40"/>
        </w:rPr>
        <w:t xml:space="preserve"> </w:t>
      </w:r>
      <w:r>
        <w:t>Fan</w:t>
      </w:r>
      <w:r>
        <w:rPr>
          <w:rFonts w:ascii="Times New Roman"/>
        </w:rPr>
        <w:t xml:space="preserve"> </w:t>
      </w:r>
      <w:r>
        <w:t>air</w:t>
      </w:r>
      <w:r>
        <w:rPr>
          <w:rFonts w:ascii="Times New Roman"/>
        </w:rPr>
        <w:t xml:space="preserve"> </w:t>
      </w:r>
      <w:r>
        <w:t>flow</w:t>
      </w:r>
      <w:r>
        <w:rPr>
          <w:rFonts w:ascii="Times New Roman"/>
        </w:rPr>
        <w:t xml:space="preserve"> </w:t>
      </w:r>
      <w:r>
        <w:t>baffle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removable</w:t>
      </w:r>
      <w:r>
        <w:rPr>
          <w:rFonts w:ascii="Times New Roman"/>
        </w:rPr>
        <w:t xml:space="preserve"> </w:t>
      </w:r>
      <w:r>
        <w:t>top</w:t>
      </w:r>
      <w:r>
        <w:rPr>
          <w:rFonts w:ascii="Times New Roman"/>
        </w:rPr>
        <w:t xml:space="preserve"> </w:t>
      </w:r>
      <w:r>
        <w:t>cap</w:t>
      </w:r>
      <w:r>
        <w:rPr>
          <w:rFonts w:ascii="Times New Roman"/>
        </w:rPr>
        <w:t xml:space="preserve"> </w:t>
      </w:r>
      <w:r>
        <w:t>shall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spun</w:t>
      </w:r>
      <w:r>
        <w:rPr>
          <w:rFonts w:ascii="Times New Roman"/>
        </w:rPr>
        <w:t xml:space="preserve"> </w:t>
      </w:r>
      <w:r>
        <w:t>aluminum.</w:t>
      </w:r>
      <w:r>
        <w:rPr>
          <w:rFonts w:ascii="Times New Roman"/>
          <w:spacing w:val="40"/>
        </w:rPr>
        <w:t xml:space="preserve"> </w:t>
      </w:r>
      <w:r>
        <w:t>Fan</w:t>
      </w:r>
      <w:r>
        <w:rPr>
          <w:rFonts w:ascii="Times New Roman"/>
        </w:rPr>
        <w:t xml:space="preserve"> </w:t>
      </w:r>
      <w:r>
        <w:t>base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integral</w:t>
      </w:r>
      <w:r>
        <w:rPr>
          <w:rFonts w:ascii="Times New Roman"/>
        </w:rPr>
        <w:t xml:space="preserve"> </w:t>
      </w:r>
      <w:r>
        <w:t>curb</w:t>
      </w:r>
      <w:r>
        <w:rPr>
          <w:rFonts w:ascii="Times New Roman"/>
        </w:rPr>
        <w:t xml:space="preserve"> </w:t>
      </w:r>
      <w:r>
        <w:t>cap</w:t>
      </w:r>
      <w:r>
        <w:rPr>
          <w:rFonts w:ascii="Times New Roman"/>
        </w:rPr>
        <w:t xml:space="preserve"> </w:t>
      </w:r>
      <w:r>
        <w:t>shall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aluminum</w:t>
      </w:r>
      <w:r>
        <w:rPr>
          <w:rFonts w:ascii="Times New Roman"/>
          <w:spacing w:val="-4"/>
        </w:rPr>
        <w:t xml:space="preserve"> </w:t>
      </w:r>
      <w:r>
        <w:t>with</w:t>
      </w:r>
      <w:r>
        <w:rPr>
          <w:rFonts w:ascii="Times New Roman"/>
          <w:spacing w:val="-8"/>
        </w:rPr>
        <w:t xml:space="preserve"> </w:t>
      </w:r>
      <w:r>
        <w:t>welded</w:t>
      </w:r>
      <w:r>
        <w:rPr>
          <w:rFonts w:ascii="Times New Roman"/>
          <w:spacing w:val="-6"/>
        </w:rPr>
        <w:t xml:space="preserve"> </w:t>
      </w:r>
      <w:r>
        <w:t>corners.</w:t>
      </w:r>
      <w:r>
        <w:rPr>
          <w:rFonts w:ascii="Times New Roman"/>
          <w:spacing w:val="40"/>
        </w:rPr>
        <w:t xml:space="preserve"> </w:t>
      </w:r>
      <w:r>
        <w:t>Fan</w:t>
      </w:r>
      <w:r>
        <w:rPr>
          <w:rFonts w:ascii="Times New Roman"/>
          <w:spacing w:val="-3"/>
        </w:rPr>
        <w:t xml:space="preserve"> </w:t>
      </w:r>
      <w:r>
        <w:t>wheel</w:t>
      </w:r>
      <w:r>
        <w:rPr>
          <w:rFonts w:ascii="Times New Roman"/>
          <w:spacing w:val="-9"/>
        </w:rPr>
        <w:t xml:space="preserve"> </w:t>
      </w:r>
      <w:r>
        <w:t>shall</w:t>
      </w:r>
      <w:r>
        <w:rPr>
          <w:rFonts w:ascii="Times New Roman"/>
          <w:spacing w:val="-4"/>
        </w:rPr>
        <w:t xml:space="preserve"> </w:t>
      </w:r>
      <w:r>
        <w:t>be</w:t>
      </w:r>
      <w:r>
        <w:rPr>
          <w:rFonts w:ascii="Times New Roman"/>
          <w:spacing w:val="-6"/>
        </w:rPr>
        <w:t xml:space="preserve"> </w:t>
      </w:r>
      <w:r>
        <w:t>aluminum</w:t>
      </w:r>
      <w:r>
        <w:rPr>
          <w:rFonts w:ascii="Times New Roman"/>
          <w:spacing w:val="-7"/>
        </w:rPr>
        <w:t xml:space="preserve"> </w:t>
      </w:r>
      <w:r>
        <w:t>with</w:t>
      </w:r>
      <w:r>
        <w:rPr>
          <w:rFonts w:ascii="Times New Roman"/>
          <w:spacing w:val="-6"/>
        </w:rPr>
        <w:t xml:space="preserve"> </w:t>
      </w:r>
      <w:r>
        <w:t>welded</w:t>
      </w:r>
      <w:r>
        <w:rPr>
          <w:rFonts w:ascii="Times New Roman"/>
          <w:spacing w:val="-8"/>
        </w:rPr>
        <w:t xml:space="preserve"> </w:t>
      </w:r>
      <w:r>
        <w:t>blades.</w:t>
      </w:r>
      <w:r>
        <w:rPr>
          <w:rFonts w:ascii="Times New Roman"/>
          <w:spacing w:val="40"/>
        </w:rPr>
        <w:t xml:space="preserve"> </w:t>
      </w:r>
      <w:r>
        <w:t>Fan</w:t>
      </w:r>
      <w:r>
        <w:rPr>
          <w:rFonts w:ascii="Times New Roman"/>
          <w:spacing w:val="-8"/>
        </w:rPr>
        <w:t xml:space="preserve"> </w:t>
      </w:r>
      <w:r>
        <w:t>shall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  <w:spacing w:val="-5"/>
        </w:rPr>
        <w:t xml:space="preserve"> </w:t>
      </w:r>
      <w:r>
        <w:t>belt-drive</w:t>
      </w:r>
      <w:r>
        <w:rPr>
          <w:rFonts w:ascii="Times New Roman"/>
          <w:spacing w:val="-5"/>
        </w:rPr>
        <w:t xml:space="preserve"> </w:t>
      </w:r>
      <w:r>
        <w:t>with</w:t>
      </w:r>
      <w:r>
        <w:rPr>
          <w:rFonts w:ascii="Times New Roman"/>
          <w:spacing w:val="-7"/>
        </w:rPr>
        <w:t xml:space="preserve"> </w:t>
      </w:r>
      <w:r>
        <w:t>cast</w:t>
      </w:r>
      <w:r>
        <w:rPr>
          <w:rFonts w:ascii="Times New Roman"/>
          <w:spacing w:val="-6"/>
        </w:rPr>
        <w:t xml:space="preserve"> </w:t>
      </w:r>
      <w:r>
        <w:t>iron</w:t>
      </w:r>
      <w:r>
        <w:rPr>
          <w:rFonts w:ascii="Times New Roman"/>
          <w:spacing w:val="-5"/>
        </w:rPr>
        <w:t xml:space="preserve"> </w:t>
      </w:r>
      <w:r>
        <w:t>pillow</w:t>
      </w:r>
      <w:r>
        <w:rPr>
          <w:rFonts w:ascii="Times New Roman"/>
          <w:spacing w:val="-5"/>
        </w:rPr>
        <w:t xml:space="preserve"> </w:t>
      </w:r>
      <w:r>
        <w:t>block</w:t>
      </w:r>
      <w:r>
        <w:rPr>
          <w:rFonts w:ascii="Times New Roman"/>
          <w:spacing w:val="-4"/>
        </w:rPr>
        <w:t xml:space="preserve"> </w:t>
      </w:r>
      <w:r>
        <w:t>bearings.</w:t>
      </w:r>
      <w:r>
        <w:rPr>
          <w:rFonts w:ascii="Times New Roman"/>
          <w:spacing w:val="40"/>
        </w:rPr>
        <w:t xml:space="preserve"> </w:t>
      </w:r>
      <w:r>
        <w:t>Provide</w:t>
      </w:r>
      <w:r>
        <w:rPr>
          <w:rFonts w:ascii="Times New Roman"/>
          <w:spacing w:val="-5"/>
        </w:rPr>
        <w:t xml:space="preserve"> </w:t>
      </w:r>
      <w:r>
        <w:t>standard</w:t>
      </w:r>
      <w:r>
        <w:rPr>
          <w:rFonts w:ascii="Times New Roman"/>
          <w:spacing w:val="-5"/>
        </w:rPr>
        <w:t xml:space="preserve"> </w:t>
      </w:r>
      <w:r>
        <w:t>conduit</w:t>
      </w:r>
      <w:r>
        <w:rPr>
          <w:rFonts w:ascii="Times New Roman"/>
          <w:spacing w:val="-6"/>
        </w:rPr>
        <w:t xml:space="preserve"> </w:t>
      </w:r>
      <w:r>
        <w:t>through</w:t>
      </w:r>
      <w:r>
        <w:rPr>
          <w:rFonts w:ascii="Times New Roman"/>
          <w:spacing w:val="-7"/>
        </w:rPr>
        <w:t xml:space="preserve"> </w:t>
      </w:r>
      <w:r>
        <w:t>fan</w:t>
      </w:r>
      <w:r>
        <w:rPr>
          <w:rFonts w:ascii="Times New Roman"/>
          <w:spacing w:val="-5"/>
        </w:rPr>
        <w:t xml:space="preserve"> </w:t>
      </w:r>
      <w:r>
        <w:t>base</w:t>
      </w:r>
      <w:r>
        <w:rPr>
          <w:rFonts w:ascii="Times New Roman"/>
        </w:rPr>
        <w:t xml:space="preserve"> </w:t>
      </w:r>
      <w:r>
        <w:t>into</w:t>
      </w:r>
      <w:r>
        <w:rPr>
          <w:rFonts w:ascii="Times New Roman"/>
        </w:rPr>
        <w:t xml:space="preserve"> </w:t>
      </w:r>
      <w:r>
        <w:t>motor</w:t>
      </w:r>
      <w:r>
        <w:rPr>
          <w:rFonts w:ascii="Times New Roman"/>
        </w:rPr>
        <w:t xml:space="preserve"> </w:t>
      </w:r>
      <w:r>
        <w:t>compartment.</w:t>
      </w:r>
    </w:p>
    <w:p w14:paraId="55288087" w14:textId="77777777" w:rsidR="0065781A" w:rsidRDefault="0065781A">
      <w:pPr>
        <w:pStyle w:val="BodyText"/>
        <w:spacing w:before="13"/>
      </w:pPr>
    </w:p>
    <w:p w14:paraId="0DD7AFC9" w14:textId="77777777" w:rsidR="0065781A" w:rsidRDefault="00EF163D">
      <w:pPr>
        <w:pStyle w:val="ListParagraph"/>
        <w:numPr>
          <w:ilvl w:val="0"/>
          <w:numId w:val="34"/>
        </w:numPr>
        <w:tabs>
          <w:tab w:val="left" w:pos="1675"/>
        </w:tabs>
        <w:ind w:left="1675" w:right="505" w:hanging="677"/>
      </w:pPr>
      <w:r>
        <w:t>For</w:t>
      </w:r>
      <w:r>
        <w:rPr>
          <w:rFonts w:ascii="Times New Roman"/>
          <w:spacing w:val="-7"/>
        </w:rPr>
        <w:t xml:space="preserve"> </w:t>
      </w:r>
      <w:r>
        <w:t>each</w:t>
      </w:r>
      <w:r>
        <w:rPr>
          <w:rFonts w:ascii="Times New Roman"/>
          <w:spacing w:val="-11"/>
        </w:rPr>
        <w:t xml:space="preserve"> </w:t>
      </w:r>
      <w:r>
        <w:t>fan,</w:t>
      </w:r>
      <w:r>
        <w:rPr>
          <w:rFonts w:ascii="Times New Roman"/>
          <w:spacing w:val="-7"/>
        </w:rPr>
        <w:t xml:space="preserve"> </w:t>
      </w:r>
      <w:r>
        <w:t>provide</w:t>
      </w:r>
      <w:r>
        <w:rPr>
          <w:rFonts w:ascii="Times New Roman"/>
          <w:spacing w:val="-8"/>
        </w:rPr>
        <w:t xml:space="preserve"> </w:t>
      </w:r>
      <w:r>
        <w:t>either</w:t>
      </w:r>
      <w:r>
        <w:rPr>
          <w:rFonts w:ascii="Times New Roman"/>
          <w:spacing w:val="-7"/>
        </w:rPr>
        <w:t xml:space="preserve"> </w:t>
      </w:r>
      <w:r>
        <w:t>balanced</w:t>
      </w:r>
      <w:r>
        <w:rPr>
          <w:rFonts w:ascii="Times New Roman"/>
          <w:spacing w:val="-8"/>
        </w:rPr>
        <w:t xml:space="preserve"> </w:t>
      </w:r>
      <w:r>
        <w:t>backdraft</w:t>
      </w:r>
      <w:r>
        <w:rPr>
          <w:rFonts w:ascii="Times New Roman"/>
          <w:spacing w:val="-7"/>
        </w:rPr>
        <w:t xml:space="preserve"> </w:t>
      </w:r>
      <w:r>
        <w:t>or</w:t>
      </w:r>
      <w:r>
        <w:rPr>
          <w:rFonts w:ascii="Times New Roman"/>
          <w:spacing w:val="-10"/>
        </w:rPr>
        <w:t xml:space="preserve"> </w:t>
      </w:r>
      <w:r>
        <w:t>motor</w:t>
      </w:r>
      <w:r>
        <w:rPr>
          <w:rFonts w:ascii="Times New Roman"/>
          <w:spacing w:val="-7"/>
        </w:rPr>
        <w:t xml:space="preserve"> </w:t>
      </w:r>
      <w:r>
        <w:t>operated</w:t>
      </w:r>
      <w:r>
        <w:rPr>
          <w:rFonts w:ascii="Times New Roman"/>
          <w:spacing w:val="-11"/>
        </w:rPr>
        <w:t xml:space="preserve"> </w:t>
      </w:r>
      <w:r>
        <w:t>dampers</w:t>
      </w:r>
      <w:r>
        <w:rPr>
          <w:rFonts w:ascii="Times New Roman"/>
          <w:spacing w:val="-13"/>
        </w:rPr>
        <w:t xml:space="preserve"> </w:t>
      </w:r>
      <w:r>
        <w:t>interlocked</w:t>
      </w:r>
      <w:r>
        <w:rPr>
          <w:rFonts w:ascii="Times New Roman"/>
          <w:spacing w:val="-8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associated</w:t>
      </w:r>
      <w:r>
        <w:rPr>
          <w:rFonts w:ascii="Times New Roman"/>
        </w:rPr>
        <w:t xml:space="preserve"> </w:t>
      </w:r>
      <w:r>
        <w:t>fan.</w:t>
      </w:r>
    </w:p>
    <w:p w14:paraId="267F6559" w14:textId="77777777" w:rsidR="0065781A" w:rsidRDefault="00EF163D">
      <w:pPr>
        <w:pStyle w:val="ListParagraph"/>
        <w:numPr>
          <w:ilvl w:val="0"/>
          <w:numId w:val="34"/>
        </w:numPr>
        <w:tabs>
          <w:tab w:val="left" w:pos="1675"/>
        </w:tabs>
        <w:spacing w:before="216"/>
        <w:ind w:left="1675" w:hanging="677"/>
      </w:pPr>
      <w:r>
        <w:lastRenderedPageBreak/>
        <w:t>Coordinate</w:t>
      </w:r>
      <w:r>
        <w:rPr>
          <w:rFonts w:ascii="Times New Roman"/>
          <w:spacing w:val="-11"/>
        </w:rPr>
        <w:t xml:space="preserve"> </w:t>
      </w:r>
      <w:r>
        <w:t>fan</w:t>
      </w:r>
      <w:r>
        <w:rPr>
          <w:rFonts w:ascii="Times New Roman"/>
          <w:spacing w:val="-13"/>
        </w:rPr>
        <w:t xml:space="preserve"> </w:t>
      </w:r>
      <w:r>
        <w:t>controls</w:t>
      </w:r>
      <w:r>
        <w:rPr>
          <w:rFonts w:ascii="Times New Roman"/>
          <w:spacing w:val="-9"/>
        </w:rPr>
        <w:t xml:space="preserve"> </w:t>
      </w:r>
      <w:r>
        <w:t>with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Electrical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Contractor.</w:t>
      </w:r>
    </w:p>
    <w:p w14:paraId="005FCB12" w14:textId="77777777" w:rsidR="0065781A" w:rsidRDefault="00EF163D">
      <w:pPr>
        <w:pStyle w:val="ListParagraph"/>
        <w:numPr>
          <w:ilvl w:val="0"/>
          <w:numId w:val="34"/>
        </w:numPr>
        <w:tabs>
          <w:tab w:val="left" w:pos="1675"/>
        </w:tabs>
        <w:spacing w:before="251"/>
        <w:ind w:left="1675" w:hanging="677"/>
      </w:pPr>
      <w:r>
        <w:t>Manufacturer:</w:t>
      </w:r>
      <w:r>
        <w:rPr>
          <w:rFonts w:ascii="Times New Roman"/>
          <w:spacing w:val="-6"/>
        </w:rPr>
        <w:t xml:space="preserve"> </w:t>
      </w:r>
      <w:r>
        <w:t>Fans</w:t>
      </w:r>
      <w:r>
        <w:rPr>
          <w:rFonts w:ascii="Times New Roman"/>
          <w:spacing w:val="-9"/>
        </w:rPr>
        <w:t xml:space="preserve"> </w:t>
      </w:r>
      <w:r>
        <w:t>to</w:t>
      </w:r>
      <w:r>
        <w:rPr>
          <w:rFonts w:ascii="Times New Roman"/>
          <w:spacing w:val="-7"/>
        </w:rPr>
        <w:t xml:space="preserve"> </w:t>
      </w:r>
      <w:r>
        <w:t>be</w:t>
      </w:r>
      <w:r>
        <w:rPr>
          <w:rFonts w:ascii="Times New Roman"/>
          <w:spacing w:val="-6"/>
        </w:rPr>
        <w:t xml:space="preserve"> </w:t>
      </w:r>
      <w:r>
        <w:t>equal</w:t>
      </w:r>
      <w:r>
        <w:rPr>
          <w:rFonts w:ascii="Times New Roman"/>
          <w:spacing w:val="-6"/>
        </w:rPr>
        <w:t xml:space="preserve"> </w:t>
      </w:r>
      <w:r>
        <w:t>to</w:t>
      </w:r>
      <w:r>
        <w:rPr>
          <w:rFonts w:ascii="Times New Roman"/>
          <w:spacing w:val="-7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following:</w:t>
      </w:r>
    </w:p>
    <w:p w14:paraId="75FE2CCE" w14:textId="77777777" w:rsidR="0065781A" w:rsidRDefault="00EF163D">
      <w:pPr>
        <w:pStyle w:val="ListParagraph"/>
        <w:numPr>
          <w:ilvl w:val="1"/>
          <w:numId w:val="34"/>
        </w:numPr>
        <w:tabs>
          <w:tab w:val="left" w:pos="2005"/>
        </w:tabs>
        <w:spacing w:before="139"/>
        <w:ind w:left="2005" w:hanging="357"/>
      </w:pPr>
      <w:r>
        <w:t>Cook</w:t>
      </w:r>
      <w:r>
        <w:rPr>
          <w:rFonts w:ascii="Times New Roman"/>
          <w:spacing w:val="-9"/>
        </w:rPr>
        <w:t xml:space="preserve"> </w:t>
      </w:r>
      <w:r>
        <w:t>Co.,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Loren</w:t>
      </w:r>
    </w:p>
    <w:p w14:paraId="734B7657" w14:textId="77777777" w:rsidR="00E62A71" w:rsidRPr="00E62A71" w:rsidRDefault="00EF163D" w:rsidP="00E62A71">
      <w:pPr>
        <w:pStyle w:val="ListParagraph"/>
        <w:numPr>
          <w:ilvl w:val="1"/>
          <w:numId w:val="34"/>
        </w:numPr>
        <w:tabs>
          <w:tab w:val="left" w:pos="2005"/>
        </w:tabs>
        <w:spacing w:before="1" w:line="252" w:lineRule="exact"/>
        <w:ind w:left="2005" w:hanging="357"/>
      </w:pPr>
      <w:r>
        <w:rPr>
          <w:spacing w:val="-2"/>
        </w:rPr>
        <w:t>Greenheck.</w:t>
      </w:r>
    </w:p>
    <w:p w14:paraId="2B9C938D" w14:textId="68467D8D" w:rsidR="0065781A" w:rsidRDefault="00EF163D" w:rsidP="00E62A71">
      <w:pPr>
        <w:pStyle w:val="ListParagraph"/>
        <w:numPr>
          <w:ilvl w:val="1"/>
          <w:numId w:val="34"/>
        </w:numPr>
        <w:tabs>
          <w:tab w:val="left" w:pos="2005"/>
        </w:tabs>
        <w:spacing w:before="1" w:line="252" w:lineRule="exact"/>
        <w:ind w:left="2005" w:hanging="357"/>
      </w:pPr>
      <w:r>
        <w:t>Twin</w:t>
      </w:r>
      <w:r w:rsidRPr="00E62A71">
        <w:t xml:space="preserve"> </w:t>
      </w:r>
      <w:r>
        <w:t>City</w:t>
      </w:r>
      <w:r w:rsidRPr="00E62A71">
        <w:t xml:space="preserve"> </w:t>
      </w:r>
      <w:r>
        <w:t>Fan</w:t>
      </w:r>
      <w:r w:rsidRPr="00E62A71">
        <w:t xml:space="preserve"> </w:t>
      </w:r>
      <w:r>
        <w:t>&amp;</w:t>
      </w:r>
      <w:r w:rsidRPr="00E62A71">
        <w:t xml:space="preserve"> Blowe</w:t>
      </w:r>
      <w:r w:rsidR="0095219B" w:rsidRPr="00E62A71">
        <w:t>r</w:t>
      </w:r>
      <w:bookmarkStart w:id="1" w:name="L0_DESIGN_NARRATIVE"/>
      <w:bookmarkEnd w:id="1"/>
      <w:r w:rsidR="0095219B">
        <w:tab/>
      </w:r>
    </w:p>
    <w:p w14:paraId="618293D0" w14:textId="77777777" w:rsidR="00F0657B" w:rsidRDefault="00F0657B" w:rsidP="00F0657B">
      <w:pPr>
        <w:tabs>
          <w:tab w:val="left" w:pos="2005"/>
        </w:tabs>
        <w:spacing w:before="1" w:line="252" w:lineRule="exact"/>
      </w:pPr>
    </w:p>
    <w:p w14:paraId="7A0D8526" w14:textId="77777777" w:rsidR="00F0657B" w:rsidRDefault="00F0657B" w:rsidP="00F0657B">
      <w:pPr>
        <w:tabs>
          <w:tab w:val="left" w:pos="2005"/>
        </w:tabs>
        <w:spacing w:before="1" w:line="252" w:lineRule="exact"/>
      </w:pPr>
    </w:p>
    <w:p w14:paraId="622E179D" w14:textId="5C170FFF" w:rsidR="00F0657B" w:rsidRDefault="00F0657B" w:rsidP="00F0657B">
      <w:pPr>
        <w:pStyle w:val="Heading2"/>
        <w:numPr>
          <w:ilvl w:val="0"/>
          <w:numId w:val="46"/>
        </w:numPr>
        <w:tabs>
          <w:tab w:val="left" w:pos="990"/>
        </w:tabs>
        <w:ind w:left="1123" w:hanging="662"/>
      </w:pPr>
      <w:r>
        <w:t>Stairway Pressurization</w:t>
      </w:r>
      <w:r w:rsidR="00F75760">
        <w:t>/Atrium Smoke Exhaust</w:t>
      </w:r>
      <w:r>
        <w:t xml:space="preserve"> System</w:t>
      </w:r>
    </w:p>
    <w:p w14:paraId="3E85DE57" w14:textId="5C6B870E" w:rsidR="00F0657B" w:rsidRDefault="00F75760" w:rsidP="00F0657B">
      <w:pPr>
        <w:pStyle w:val="ListParagraph"/>
        <w:numPr>
          <w:ilvl w:val="0"/>
          <w:numId w:val="48"/>
        </w:numPr>
        <w:tabs>
          <w:tab w:val="left" w:pos="1718"/>
        </w:tabs>
        <w:spacing w:before="251"/>
        <w:ind w:right="500"/>
      </w:pPr>
      <w:r>
        <w:t xml:space="preserve">The </w:t>
      </w:r>
      <w:r w:rsidR="00F0657B">
        <w:t>stairway</w:t>
      </w:r>
      <w:r>
        <w:t>s have an existing</w:t>
      </w:r>
      <w:r w:rsidR="00F0657B">
        <w:t xml:space="preserve"> pressurization system </w:t>
      </w:r>
      <w:r>
        <w:t>and the Atrium has an existing smoke evacuation system which shall remain.</w:t>
      </w:r>
    </w:p>
    <w:sectPr w:rsidR="00F0657B" w:rsidSect="009521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600" w:right="108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81CEB" w14:textId="77777777" w:rsidR="00973846" w:rsidRDefault="00973846" w:rsidP="004D5DEF">
      <w:r>
        <w:separator/>
      </w:r>
    </w:p>
  </w:endnote>
  <w:endnote w:type="continuationSeparator" w:id="0">
    <w:p w14:paraId="0A073FD1" w14:textId="77777777" w:rsidR="00973846" w:rsidRDefault="00973846" w:rsidP="004D5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E6579" w14:textId="77777777" w:rsidR="0095219B" w:rsidRDefault="009521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AA881" w14:textId="464C2F2D" w:rsidR="00C323DD" w:rsidRDefault="00C323DD">
    <w:pPr>
      <w:pStyle w:val="Footer"/>
    </w:pPr>
  </w:p>
  <w:p w14:paraId="73BAB11A" w14:textId="0119695A" w:rsidR="00C323DD" w:rsidRDefault="00C323DD" w:rsidP="00C323DD">
    <w:pPr>
      <w:tabs>
        <w:tab w:val="left" w:pos="1440"/>
        <w:tab w:val="right" w:pos="10350"/>
      </w:tabs>
      <w:rPr>
        <w:b/>
        <w:sz w:val="20"/>
        <w:szCs w:val="20"/>
      </w:rPr>
    </w:pPr>
    <w:r>
      <w:rPr>
        <w:b/>
        <w:sz w:val="20"/>
        <w:szCs w:val="20"/>
      </w:rPr>
      <w:t>PROJECT REQUIREMENTS                                                                                                                              HVAC</w:t>
    </w:r>
  </w:p>
  <w:p w14:paraId="5C2937E4" w14:textId="243DF060" w:rsidR="00C323DD" w:rsidRDefault="00C323DD" w:rsidP="00C323DD">
    <w:pPr>
      <w:pStyle w:val="Footer"/>
      <w:tabs>
        <w:tab w:val="clear" w:pos="9360"/>
        <w:tab w:val="right" w:pos="10440"/>
      </w:tabs>
      <w:ind w:right="360"/>
      <w:rPr>
        <w:b/>
        <w:sz w:val="20"/>
        <w:szCs w:val="20"/>
      </w:rPr>
    </w:pPr>
    <w:r>
      <w:rPr>
        <w:b/>
        <w:sz w:val="20"/>
        <w:szCs w:val="20"/>
      </w:rPr>
      <w:t>01.23.2026</w:t>
    </w:r>
    <w:r>
      <w:rPr>
        <w:b/>
        <w:sz w:val="20"/>
        <w:szCs w:val="20"/>
      </w:rPr>
      <w:tab/>
      <w:t xml:space="preserve">                                                                                                                                                        PAGE </w:t>
    </w:r>
    <w:r w:rsidRPr="00D50DFC">
      <w:rPr>
        <w:b/>
        <w:sz w:val="20"/>
        <w:szCs w:val="20"/>
      </w:rPr>
      <w:fldChar w:fldCharType="begin"/>
    </w:r>
    <w:r w:rsidRPr="00D50DFC">
      <w:rPr>
        <w:b/>
        <w:sz w:val="20"/>
        <w:szCs w:val="20"/>
      </w:rPr>
      <w:instrText xml:space="preserve"> PAGE   \* MERGEFORMAT </w:instrText>
    </w:r>
    <w:r w:rsidRPr="00D50DFC">
      <w:rPr>
        <w:b/>
        <w:sz w:val="20"/>
        <w:szCs w:val="20"/>
      </w:rPr>
      <w:fldChar w:fldCharType="separate"/>
    </w:r>
    <w:r>
      <w:rPr>
        <w:b/>
        <w:sz w:val="20"/>
        <w:szCs w:val="20"/>
      </w:rPr>
      <w:t>1</w:t>
    </w:r>
    <w:r w:rsidRPr="00D50DFC">
      <w:rPr>
        <w:b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33127" w14:textId="77777777" w:rsidR="0095219B" w:rsidRDefault="009521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C986C" w14:textId="77777777" w:rsidR="00973846" w:rsidRDefault="00973846" w:rsidP="004D5DEF">
      <w:r>
        <w:separator/>
      </w:r>
    </w:p>
  </w:footnote>
  <w:footnote w:type="continuationSeparator" w:id="0">
    <w:p w14:paraId="46C4424A" w14:textId="77777777" w:rsidR="00973846" w:rsidRDefault="00973846" w:rsidP="004D5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043CF" w14:textId="77777777" w:rsidR="0095219B" w:rsidRDefault="009521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C16D2" w14:textId="77777777" w:rsidR="004D5DEF" w:rsidRDefault="004D5DEF" w:rsidP="004D5DEF">
    <w:pPr>
      <w:pStyle w:val="Header"/>
      <w:tabs>
        <w:tab w:val="clear" w:pos="9360"/>
        <w:tab w:val="right" w:pos="10260"/>
      </w:tabs>
      <w:jc w:val="center"/>
      <w:rPr>
        <w:b/>
        <w:bCs/>
        <w:sz w:val="20"/>
        <w:szCs w:val="20"/>
      </w:rPr>
    </w:pPr>
    <w:r>
      <w:rPr>
        <w:b/>
        <w:bCs/>
        <w:sz w:val="20"/>
        <w:szCs w:val="20"/>
      </w:rPr>
      <w:t>PROJECT NO. E-12854</w:t>
    </w:r>
    <w:r>
      <w:rPr>
        <w:b/>
        <w:bCs/>
        <w:sz w:val="20"/>
        <w:szCs w:val="20"/>
      </w:rPr>
      <w:tab/>
      <w:t xml:space="preserve">                                                                                                                         Atrium One</w:t>
    </w:r>
  </w:p>
  <w:p w14:paraId="10645EAB" w14:textId="7ED571DE" w:rsidR="004D5DEF" w:rsidRDefault="004D5DEF" w:rsidP="004D5DEF">
    <w:pPr>
      <w:pStyle w:val="Header"/>
      <w:tabs>
        <w:tab w:val="clear" w:pos="9360"/>
        <w:tab w:val="right" w:pos="10440"/>
      </w:tabs>
      <w:ind w:left="720"/>
      <w:jc w:val="center"/>
      <w:rPr>
        <w:b/>
        <w:bCs/>
        <w:sz w:val="20"/>
        <w:szCs w:val="20"/>
      </w:rPr>
    </w:pPr>
    <w:r>
      <w:rPr>
        <w:b/>
        <w:bCs/>
        <w:sz w:val="20"/>
        <w:szCs w:val="20"/>
      </w:rPr>
      <w:tab/>
      <w:t xml:space="preserve">                                                                                                                              Residential Conversion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9E935" w14:textId="77777777" w:rsidR="0095219B" w:rsidRDefault="009521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11E4"/>
    <w:multiLevelType w:val="hybridMultilevel"/>
    <w:tmpl w:val="06FA262C"/>
    <w:lvl w:ilvl="0" w:tplc="BB60CFAA">
      <w:start w:val="1"/>
      <w:numFmt w:val="decimal"/>
      <w:lvlText w:val="%1."/>
      <w:lvlJc w:val="left"/>
      <w:pPr>
        <w:ind w:left="2378" w:hanging="72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1" w:tplc="5BCAE83A">
      <w:numFmt w:val="bullet"/>
      <w:lvlText w:val="•"/>
      <w:lvlJc w:val="left"/>
      <w:pPr>
        <w:ind w:left="3238" w:hanging="723"/>
      </w:pPr>
      <w:rPr>
        <w:rFonts w:hint="default"/>
        <w:lang w:val="en-US" w:eastAsia="en-US" w:bidi="ar-SA"/>
      </w:rPr>
    </w:lvl>
    <w:lvl w:ilvl="2" w:tplc="B164EFDC">
      <w:numFmt w:val="bullet"/>
      <w:lvlText w:val="•"/>
      <w:lvlJc w:val="left"/>
      <w:pPr>
        <w:ind w:left="4096" w:hanging="723"/>
      </w:pPr>
      <w:rPr>
        <w:rFonts w:hint="default"/>
        <w:lang w:val="en-US" w:eastAsia="en-US" w:bidi="ar-SA"/>
      </w:rPr>
    </w:lvl>
    <w:lvl w:ilvl="3" w:tplc="8C96E6B4">
      <w:numFmt w:val="bullet"/>
      <w:lvlText w:val="•"/>
      <w:lvlJc w:val="left"/>
      <w:pPr>
        <w:ind w:left="4954" w:hanging="723"/>
      </w:pPr>
      <w:rPr>
        <w:rFonts w:hint="default"/>
        <w:lang w:val="en-US" w:eastAsia="en-US" w:bidi="ar-SA"/>
      </w:rPr>
    </w:lvl>
    <w:lvl w:ilvl="4" w:tplc="32F2BE26">
      <w:numFmt w:val="bullet"/>
      <w:lvlText w:val="•"/>
      <w:lvlJc w:val="left"/>
      <w:pPr>
        <w:ind w:left="5812" w:hanging="723"/>
      </w:pPr>
      <w:rPr>
        <w:rFonts w:hint="default"/>
        <w:lang w:val="en-US" w:eastAsia="en-US" w:bidi="ar-SA"/>
      </w:rPr>
    </w:lvl>
    <w:lvl w:ilvl="5" w:tplc="3D7403EA">
      <w:numFmt w:val="bullet"/>
      <w:lvlText w:val="•"/>
      <w:lvlJc w:val="left"/>
      <w:pPr>
        <w:ind w:left="6670" w:hanging="723"/>
      </w:pPr>
      <w:rPr>
        <w:rFonts w:hint="default"/>
        <w:lang w:val="en-US" w:eastAsia="en-US" w:bidi="ar-SA"/>
      </w:rPr>
    </w:lvl>
    <w:lvl w:ilvl="6" w:tplc="69E61BD0">
      <w:numFmt w:val="bullet"/>
      <w:lvlText w:val="•"/>
      <w:lvlJc w:val="left"/>
      <w:pPr>
        <w:ind w:left="7528" w:hanging="723"/>
      </w:pPr>
      <w:rPr>
        <w:rFonts w:hint="default"/>
        <w:lang w:val="en-US" w:eastAsia="en-US" w:bidi="ar-SA"/>
      </w:rPr>
    </w:lvl>
    <w:lvl w:ilvl="7" w:tplc="48D80494">
      <w:numFmt w:val="bullet"/>
      <w:lvlText w:val="•"/>
      <w:lvlJc w:val="left"/>
      <w:pPr>
        <w:ind w:left="8386" w:hanging="723"/>
      </w:pPr>
      <w:rPr>
        <w:rFonts w:hint="default"/>
        <w:lang w:val="en-US" w:eastAsia="en-US" w:bidi="ar-SA"/>
      </w:rPr>
    </w:lvl>
    <w:lvl w:ilvl="8" w:tplc="EDEAD2A4">
      <w:numFmt w:val="bullet"/>
      <w:lvlText w:val="•"/>
      <w:lvlJc w:val="left"/>
      <w:pPr>
        <w:ind w:left="9244" w:hanging="723"/>
      </w:pPr>
      <w:rPr>
        <w:rFonts w:hint="default"/>
        <w:lang w:val="en-US" w:eastAsia="en-US" w:bidi="ar-SA"/>
      </w:rPr>
    </w:lvl>
  </w:abstractNum>
  <w:abstractNum w:abstractNumId="1" w15:restartNumberingAfterBreak="0">
    <w:nsid w:val="03963235"/>
    <w:multiLevelType w:val="hybridMultilevel"/>
    <w:tmpl w:val="8E9092B8"/>
    <w:lvl w:ilvl="0" w:tplc="40B00C88">
      <w:start w:val="1"/>
      <w:numFmt w:val="upperLetter"/>
      <w:lvlText w:val="%1."/>
      <w:lvlJc w:val="left"/>
      <w:pPr>
        <w:ind w:left="765" w:hanging="272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034CD27C">
      <w:numFmt w:val="bullet"/>
      <w:lvlText w:val="•"/>
      <w:lvlJc w:val="left"/>
      <w:pPr>
        <w:ind w:left="1780" w:hanging="272"/>
      </w:pPr>
      <w:rPr>
        <w:rFonts w:hint="default"/>
        <w:lang w:val="en-US" w:eastAsia="en-US" w:bidi="ar-SA"/>
      </w:rPr>
    </w:lvl>
    <w:lvl w:ilvl="2" w:tplc="74648F64">
      <w:numFmt w:val="bullet"/>
      <w:lvlText w:val="•"/>
      <w:lvlJc w:val="left"/>
      <w:pPr>
        <w:ind w:left="2800" w:hanging="272"/>
      </w:pPr>
      <w:rPr>
        <w:rFonts w:hint="default"/>
        <w:lang w:val="en-US" w:eastAsia="en-US" w:bidi="ar-SA"/>
      </w:rPr>
    </w:lvl>
    <w:lvl w:ilvl="3" w:tplc="7D10411C">
      <w:numFmt w:val="bullet"/>
      <w:lvlText w:val="•"/>
      <w:lvlJc w:val="left"/>
      <w:pPr>
        <w:ind w:left="3820" w:hanging="272"/>
      </w:pPr>
      <w:rPr>
        <w:rFonts w:hint="default"/>
        <w:lang w:val="en-US" w:eastAsia="en-US" w:bidi="ar-SA"/>
      </w:rPr>
    </w:lvl>
    <w:lvl w:ilvl="4" w:tplc="19EE1A54">
      <w:numFmt w:val="bullet"/>
      <w:lvlText w:val="•"/>
      <w:lvlJc w:val="left"/>
      <w:pPr>
        <w:ind w:left="4840" w:hanging="272"/>
      </w:pPr>
      <w:rPr>
        <w:rFonts w:hint="default"/>
        <w:lang w:val="en-US" w:eastAsia="en-US" w:bidi="ar-SA"/>
      </w:rPr>
    </w:lvl>
    <w:lvl w:ilvl="5" w:tplc="654A5122">
      <w:numFmt w:val="bullet"/>
      <w:lvlText w:val="•"/>
      <w:lvlJc w:val="left"/>
      <w:pPr>
        <w:ind w:left="5860" w:hanging="272"/>
      </w:pPr>
      <w:rPr>
        <w:rFonts w:hint="default"/>
        <w:lang w:val="en-US" w:eastAsia="en-US" w:bidi="ar-SA"/>
      </w:rPr>
    </w:lvl>
    <w:lvl w:ilvl="6" w:tplc="0D329DA8">
      <w:numFmt w:val="bullet"/>
      <w:lvlText w:val="•"/>
      <w:lvlJc w:val="left"/>
      <w:pPr>
        <w:ind w:left="6880" w:hanging="272"/>
      </w:pPr>
      <w:rPr>
        <w:rFonts w:hint="default"/>
        <w:lang w:val="en-US" w:eastAsia="en-US" w:bidi="ar-SA"/>
      </w:rPr>
    </w:lvl>
    <w:lvl w:ilvl="7" w:tplc="C70EF0AE">
      <w:numFmt w:val="bullet"/>
      <w:lvlText w:val="•"/>
      <w:lvlJc w:val="left"/>
      <w:pPr>
        <w:ind w:left="7900" w:hanging="272"/>
      </w:pPr>
      <w:rPr>
        <w:rFonts w:hint="default"/>
        <w:lang w:val="en-US" w:eastAsia="en-US" w:bidi="ar-SA"/>
      </w:rPr>
    </w:lvl>
    <w:lvl w:ilvl="8" w:tplc="C89A620C">
      <w:numFmt w:val="bullet"/>
      <w:lvlText w:val="•"/>
      <w:lvlJc w:val="left"/>
      <w:pPr>
        <w:ind w:left="8920" w:hanging="272"/>
      </w:pPr>
      <w:rPr>
        <w:rFonts w:hint="default"/>
        <w:lang w:val="en-US" w:eastAsia="en-US" w:bidi="ar-SA"/>
      </w:rPr>
    </w:lvl>
  </w:abstractNum>
  <w:abstractNum w:abstractNumId="2" w15:restartNumberingAfterBreak="0">
    <w:nsid w:val="042A6D7D"/>
    <w:multiLevelType w:val="multilevel"/>
    <w:tmpl w:val="36D60C10"/>
    <w:lvl w:ilvl="0">
      <w:start w:val="3"/>
      <w:numFmt w:val="decimal"/>
      <w:lvlText w:val="%1"/>
      <w:lvlJc w:val="left"/>
      <w:pPr>
        <w:ind w:left="1132" w:hanging="368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32" w:hanging="368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104" w:hanging="36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86" w:hanging="36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68" w:hanging="36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50" w:hanging="36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32" w:hanging="36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014" w:hanging="36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996" w:hanging="368"/>
      </w:pPr>
      <w:rPr>
        <w:rFonts w:hint="default"/>
        <w:lang w:val="en-US" w:eastAsia="en-US" w:bidi="ar-SA"/>
      </w:rPr>
    </w:lvl>
  </w:abstractNum>
  <w:abstractNum w:abstractNumId="3" w15:restartNumberingAfterBreak="0">
    <w:nsid w:val="05232D38"/>
    <w:multiLevelType w:val="hybridMultilevel"/>
    <w:tmpl w:val="D3DEA9D0"/>
    <w:lvl w:ilvl="0" w:tplc="0692878E">
      <w:start w:val="1"/>
      <w:numFmt w:val="upperLetter"/>
      <w:lvlText w:val="%1."/>
      <w:lvlJc w:val="left"/>
      <w:pPr>
        <w:ind w:left="765" w:hanging="272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E6D2973A">
      <w:start w:val="1"/>
      <w:numFmt w:val="decimal"/>
      <w:lvlText w:val="%2."/>
      <w:lvlJc w:val="left"/>
      <w:pPr>
        <w:ind w:left="1305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F3661B2C">
      <w:numFmt w:val="bullet"/>
      <w:lvlText w:val="o"/>
      <w:lvlJc w:val="left"/>
      <w:pPr>
        <w:ind w:left="1845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3" w:tplc="BFE67DDE">
      <w:numFmt w:val="bullet"/>
      <w:lvlText w:val="•"/>
      <w:lvlJc w:val="left"/>
      <w:pPr>
        <w:ind w:left="2980" w:hanging="361"/>
      </w:pPr>
      <w:rPr>
        <w:rFonts w:hint="default"/>
        <w:lang w:val="en-US" w:eastAsia="en-US" w:bidi="ar-SA"/>
      </w:rPr>
    </w:lvl>
    <w:lvl w:ilvl="4" w:tplc="39BE934A">
      <w:numFmt w:val="bullet"/>
      <w:lvlText w:val="•"/>
      <w:lvlJc w:val="left"/>
      <w:pPr>
        <w:ind w:left="4120" w:hanging="361"/>
      </w:pPr>
      <w:rPr>
        <w:rFonts w:hint="default"/>
        <w:lang w:val="en-US" w:eastAsia="en-US" w:bidi="ar-SA"/>
      </w:rPr>
    </w:lvl>
    <w:lvl w:ilvl="5" w:tplc="1584E8B4">
      <w:numFmt w:val="bullet"/>
      <w:lvlText w:val="•"/>
      <w:lvlJc w:val="left"/>
      <w:pPr>
        <w:ind w:left="5260" w:hanging="361"/>
      </w:pPr>
      <w:rPr>
        <w:rFonts w:hint="default"/>
        <w:lang w:val="en-US" w:eastAsia="en-US" w:bidi="ar-SA"/>
      </w:rPr>
    </w:lvl>
    <w:lvl w:ilvl="6" w:tplc="CE38B00A">
      <w:numFmt w:val="bullet"/>
      <w:lvlText w:val="•"/>
      <w:lvlJc w:val="left"/>
      <w:pPr>
        <w:ind w:left="6400" w:hanging="361"/>
      </w:pPr>
      <w:rPr>
        <w:rFonts w:hint="default"/>
        <w:lang w:val="en-US" w:eastAsia="en-US" w:bidi="ar-SA"/>
      </w:rPr>
    </w:lvl>
    <w:lvl w:ilvl="7" w:tplc="FE9A1734">
      <w:numFmt w:val="bullet"/>
      <w:lvlText w:val="•"/>
      <w:lvlJc w:val="left"/>
      <w:pPr>
        <w:ind w:left="7540" w:hanging="361"/>
      </w:pPr>
      <w:rPr>
        <w:rFonts w:hint="default"/>
        <w:lang w:val="en-US" w:eastAsia="en-US" w:bidi="ar-SA"/>
      </w:rPr>
    </w:lvl>
    <w:lvl w:ilvl="8" w:tplc="9594D926">
      <w:numFmt w:val="bullet"/>
      <w:lvlText w:val="•"/>
      <w:lvlJc w:val="left"/>
      <w:pPr>
        <w:ind w:left="8680" w:hanging="361"/>
      </w:pPr>
      <w:rPr>
        <w:rFonts w:hint="default"/>
        <w:lang w:val="en-US" w:eastAsia="en-US" w:bidi="ar-SA"/>
      </w:rPr>
    </w:lvl>
  </w:abstractNum>
  <w:abstractNum w:abstractNumId="4" w15:restartNumberingAfterBreak="0">
    <w:nsid w:val="06C972B2"/>
    <w:multiLevelType w:val="hybridMultilevel"/>
    <w:tmpl w:val="D10C5DE6"/>
    <w:lvl w:ilvl="0" w:tplc="DB70E7FE">
      <w:start w:val="1"/>
      <w:numFmt w:val="upperLetter"/>
      <w:lvlText w:val="%1."/>
      <w:lvlJc w:val="left"/>
      <w:pPr>
        <w:ind w:left="1658" w:hanging="72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1" w:tplc="9A66CA0A">
      <w:start w:val="1"/>
      <w:numFmt w:val="decimal"/>
      <w:lvlText w:val="%2."/>
      <w:lvlJc w:val="left"/>
      <w:pPr>
        <w:ind w:left="2280" w:hanging="62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2" w:tplc="55C4B51A">
      <w:start w:val="1"/>
      <w:numFmt w:val="lowerLetter"/>
      <w:lvlText w:val="%3."/>
      <w:lvlJc w:val="left"/>
      <w:pPr>
        <w:ind w:left="2997" w:hanging="71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3" w:tplc="5CD60E1A">
      <w:numFmt w:val="bullet"/>
      <w:lvlText w:val="•"/>
      <w:lvlJc w:val="left"/>
      <w:pPr>
        <w:ind w:left="3995" w:hanging="718"/>
      </w:pPr>
      <w:rPr>
        <w:rFonts w:hint="default"/>
        <w:lang w:val="en-US" w:eastAsia="en-US" w:bidi="ar-SA"/>
      </w:rPr>
    </w:lvl>
    <w:lvl w:ilvl="4" w:tplc="6284D84A">
      <w:numFmt w:val="bullet"/>
      <w:lvlText w:val="•"/>
      <w:lvlJc w:val="left"/>
      <w:pPr>
        <w:ind w:left="4990" w:hanging="718"/>
      </w:pPr>
      <w:rPr>
        <w:rFonts w:hint="default"/>
        <w:lang w:val="en-US" w:eastAsia="en-US" w:bidi="ar-SA"/>
      </w:rPr>
    </w:lvl>
    <w:lvl w:ilvl="5" w:tplc="1206B92C">
      <w:numFmt w:val="bullet"/>
      <w:lvlText w:val="•"/>
      <w:lvlJc w:val="left"/>
      <w:pPr>
        <w:ind w:left="5985" w:hanging="718"/>
      </w:pPr>
      <w:rPr>
        <w:rFonts w:hint="default"/>
        <w:lang w:val="en-US" w:eastAsia="en-US" w:bidi="ar-SA"/>
      </w:rPr>
    </w:lvl>
    <w:lvl w:ilvl="6" w:tplc="64CA1900">
      <w:numFmt w:val="bullet"/>
      <w:lvlText w:val="•"/>
      <w:lvlJc w:val="left"/>
      <w:pPr>
        <w:ind w:left="6980" w:hanging="718"/>
      </w:pPr>
      <w:rPr>
        <w:rFonts w:hint="default"/>
        <w:lang w:val="en-US" w:eastAsia="en-US" w:bidi="ar-SA"/>
      </w:rPr>
    </w:lvl>
    <w:lvl w:ilvl="7" w:tplc="61161F2A">
      <w:numFmt w:val="bullet"/>
      <w:lvlText w:val="•"/>
      <w:lvlJc w:val="left"/>
      <w:pPr>
        <w:ind w:left="7975" w:hanging="718"/>
      </w:pPr>
      <w:rPr>
        <w:rFonts w:hint="default"/>
        <w:lang w:val="en-US" w:eastAsia="en-US" w:bidi="ar-SA"/>
      </w:rPr>
    </w:lvl>
    <w:lvl w:ilvl="8" w:tplc="078E0B84">
      <w:numFmt w:val="bullet"/>
      <w:lvlText w:val="•"/>
      <w:lvlJc w:val="left"/>
      <w:pPr>
        <w:ind w:left="8970" w:hanging="718"/>
      </w:pPr>
      <w:rPr>
        <w:rFonts w:hint="default"/>
        <w:lang w:val="en-US" w:eastAsia="en-US" w:bidi="ar-SA"/>
      </w:rPr>
    </w:lvl>
  </w:abstractNum>
  <w:abstractNum w:abstractNumId="5" w15:restartNumberingAfterBreak="0">
    <w:nsid w:val="093B4A8D"/>
    <w:multiLevelType w:val="hybridMultilevel"/>
    <w:tmpl w:val="6BE84020"/>
    <w:lvl w:ilvl="0" w:tplc="807A38DE">
      <w:start w:val="1"/>
      <w:numFmt w:val="upperLetter"/>
      <w:lvlText w:val="%1."/>
      <w:lvlJc w:val="left"/>
      <w:pPr>
        <w:ind w:left="1658" w:hanging="72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1" w:tplc="EDE06366">
      <w:start w:val="1"/>
      <w:numFmt w:val="decimal"/>
      <w:lvlText w:val="%2."/>
      <w:lvlJc w:val="left"/>
      <w:pPr>
        <w:ind w:left="2277" w:hanging="62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2" w:tplc="C3C866A0">
      <w:numFmt w:val="bullet"/>
      <w:lvlText w:val="•"/>
      <w:lvlJc w:val="left"/>
      <w:pPr>
        <w:ind w:left="3244" w:hanging="629"/>
      </w:pPr>
      <w:rPr>
        <w:rFonts w:hint="default"/>
        <w:lang w:val="en-US" w:eastAsia="en-US" w:bidi="ar-SA"/>
      </w:rPr>
    </w:lvl>
    <w:lvl w:ilvl="3" w:tplc="604E2E68">
      <w:numFmt w:val="bullet"/>
      <w:lvlText w:val="•"/>
      <w:lvlJc w:val="left"/>
      <w:pPr>
        <w:ind w:left="4208" w:hanging="629"/>
      </w:pPr>
      <w:rPr>
        <w:rFonts w:hint="default"/>
        <w:lang w:val="en-US" w:eastAsia="en-US" w:bidi="ar-SA"/>
      </w:rPr>
    </w:lvl>
    <w:lvl w:ilvl="4" w:tplc="BA10AEAA">
      <w:numFmt w:val="bullet"/>
      <w:lvlText w:val="•"/>
      <w:lvlJc w:val="left"/>
      <w:pPr>
        <w:ind w:left="5173" w:hanging="629"/>
      </w:pPr>
      <w:rPr>
        <w:rFonts w:hint="default"/>
        <w:lang w:val="en-US" w:eastAsia="en-US" w:bidi="ar-SA"/>
      </w:rPr>
    </w:lvl>
    <w:lvl w:ilvl="5" w:tplc="390867F6">
      <w:numFmt w:val="bullet"/>
      <w:lvlText w:val="•"/>
      <w:lvlJc w:val="left"/>
      <w:pPr>
        <w:ind w:left="6137" w:hanging="629"/>
      </w:pPr>
      <w:rPr>
        <w:rFonts w:hint="default"/>
        <w:lang w:val="en-US" w:eastAsia="en-US" w:bidi="ar-SA"/>
      </w:rPr>
    </w:lvl>
    <w:lvl w:ilvl="6" w:tplc="B83C7894">
      <w:numFmt w:val="bullet"/>
      <w:lvlText w:val="•"/>
      <w:lvlJc w:val="left"/>
      <w:pPr>
        <w:ind w:left="7102" w:hanging="629"/>
      </w:pPr>
      <w:rPr>
        <w:rFonts w:hint="default"/>
        <w:lang w:val="en-US" w:eastAsia="en-US" w:bidi="ar-SA"/>
      </w:rPr>
    </w:lvl>
    <w:lvl w:ilvl="7" w:tplc="2E664AA8">
      <w:numFmt w:val="bullet"/>
      <w:lvlText w:val="•"/>
      <w:lvlJc w:val="left"/>
      <w:pPr>
        <w:ind w:left="8066" w:hanging="629"/>
      </w:pPr>
      <w:rPr>
        <w:rFonts w:hint="default"/>
        <w:lang w:val="en-US" w:eastAsia="en-US" w:bidi="ar-SA"/>
      </w:rPr>
    </w:lvl>
    <w:lvl w:ilvl="8" w:tplc="765665F4">
      <w:numFmt w:val="bullet"/>
      <w:lvlText w:val="•"/>
      <w:lvlJc w:val="left"/>
      <w:pPr>
        <w:ind w:left="9031" w:hanging="629"/>
      </w:pPr>
      <w:rPr>
        <w:rFonts w:hint="default"/>
        <w:lang w:val="en-US" w:eastAsia="en-US" w:bidi="ar-SA"/>
      </w:rPr>
    </w:lvl>
  </w:abstractNum>
  <w:abstractNum w:abstractNumId="6" w15:restartNumberingAfterBreak="0">
    <w:nsid w:val="0A18621D"/>
    <w:multiLevelType w:val="hybridMultilevel"/>
    <w:tmpl w:val="95AEB416"/>
    <w:lvl w:ilvl="0" w:tplc="58D662F8">
      <w:start w:val="1"/>
      <w:numFmt w:val="upperLetter"/>
      <w:lvlText w:val="%1."/>
      <w:lvlJc w:val="left"/>
      <w:pPr>
        <w:ind w:left="1560" w:hanging="6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1" w:tplc="34121848">
      <w:numFmt w:val="bullet"/>
      <w:lvlText w:val="•"/>
      <w:lvlJc w:val="left"/>
      <w:pPr>
        <w:ind w:left="2500" w:hanging="625"/>
      </w:pPr>
      <w:rPr>
        <w:rFonts w:hint="default"/>
        <w:lang w:val="en-US" w:eastAsia="en-US" w:bidi="ar-SA"/>
      </w:rPr>
    </w:lvl>
    <w:lvl w:ilvl="2" w:tplc="C0EC939A">
      <w:numFmt w:val="bullet"/>
      <w:lvlText w:val="•"/>
      <w:lvlJc w:val="left"/>
      <w:pPr>
        <w:ind w:left="3440" w:hanging="625"/>
      </w:pPr>
      <w:rPr>
        <w:rFonts w:hint="default"/>
        <w:lang w:val="en-US" w:eastAsia="en-US" w:bidi="ar-SA"/>
      </w:rPr>
    </w:lvl>
    <w:lvl w:ilvl="3" w:tplc="0B2847BC">
      <w:numFmt w:val="bullet"/>
      <w:lvlText w:val="•"/>
      <w:lvlJc w:val="left"/>
      <w:pPr>
        <w:ind w:left="4380" w:hanging="625"/>
      </w:pPr>
      <w:rPr>
        <w:rFonts w:hint="default"/>
        <w:lang w:val="en-US" w:eastAsia="en-US" w:bidi="ar-SA"/>
      </w:rPr>
    </w:lvl>
    <w:lvl w:ilvl="4" w:tplc="4C84E128">
      <w:numFmt w:val="bullet"/>
      <w:lvlText w:val="•"/>
      <w:lvlJc w:val="left"/>
      <w:pPr>
        <w:ind w:left="5320" w:hanging="625"/>
      </w:pPr>
      <w:rPr>
        <w:rFonts w:hint="default"/>
        <w:lang w:val="en-US" w:eastAsia="en-US" w:bidi="ar-SA"/>
      </w:rPr>
    </w:lvl>
    <w:lvl w:ilvl="5" w:tplc="3E4654CC">
      <w:numFmt w:val="bullet"/>
      <w:lvlText w:val="•"/>
      <w:lvlJc w:val="left"/>
      <w:pPr>
        <w:ind w:left="6260" w:hanging="625"/>
      </w:pPr>
      <w:rPr>
        <w:rFonts w:hint="default"/>
        <w:lang w:val="en-US" w:eastAsia="en-US" w:bidi="ar-SA"/>
      </w:rPr>
    </w:lvl>
    <w:lvl w:ilvl="6" w:tplc="67DCD3E0">
      <w:numFmt w:val="bullet"/>
      <w:lvlText w:val="•"/>
      <w:lvlJc w:val="left"/>
      <w:pPr>
        <w:ind w:left="7200" w:hanging="625"/>
      </w:pPr>
      <w:rPr>
        <w:rFonts w:hint="default"/>
        <w:lang w:val="en-US" w:eastAsia="en-US" w:bidi="ar-SA"/>
      </w:rPr>
    </w:lvl>
    <w:lvl w:ilvl="7" w:tplc="C4208378">
      <w:numFmt w:val="bullet"/>
      <w:lvlText w:val="•"/>
      <w:lvlJc w:val="left"/>
      <w:pPr>
        <w:ind w:left="8140" w:hanging="625"/>
      </w:pPr>
      <w:rPr>
        <w:rFonts w:hint="default"/>
        <w:lang w:val="en-US" w:eastAsia="en-US" w:bidi="ar-SA"/>
      </w:rPr>
    </w:lvl>
    <w:lvl w:ilvl="8" w:tplc="FABC8960">
      <w:numFmt w:val="bullet"/>
      <w:lvlText w:val="•"/>
      <w:lvlJc w:val="left"/>
      <w:pPr>
        <w:ind w:left="9080" w:hanging="625"/>
      </w:pPr>
      <w:rPr>
        <w:rFonts w:hint="default"/>
        <w:lang w:val="en-US" w:eastAsia="en-US" w:bidi="ar-SA"/>
      </w:rPr>
    </w:lvl>
  </w:abstractNum>
  <w:abstractNum w:abstractNumId="7" w15:restartNumberingAfterBreak="0">
    <w:nsid w:val="0AF47129"/>
    <w:multiLevelType w:val="hybridMultilevel"/>
    <w:tmpl w:val="FA1829D8"/>
    <w:lvl w:ilvl="0" w:tplc="CFD24FF0">
      <w:start w:val="1"/>
      <w:numFmt w:val="upperLetter"/>
      <w:lvlText w:val="%1."/>
      <w:lvlJc w:val="left"/>
      <w:pPr>
        <w:ind w:left="765" w:hanging="272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1136B85C">
      <w:numFmt w:val="bullet"/>
      <w:lvlText w:val="•"/>
      <w:lvlJc w:val="left"/>
      <w:pPr>
        <w:ind w:left="1780" w:hanging="272"/>
      </w:pPr>
      <w:rPr>
        <w:rFonts w:hint="default"/>
        <w:lang w:val="en-US" w:eastAsia="en-US" w:bidi="ar-SA"/>
      </w:rPr>
    </w:lvl>
    <w:lvl w:ilvl="2" w:tplc="3AC06646">
      <w:numFmt w:val="bullet"/>
      <w:lvlText w:val="•"/>
      <w:lvlJc w:val="left"/>
      <w:pPr>
        <w:ind w:left="2800" w:hanging="272"/>
      </w:pPr>
      <w:rPr>
        <w:rFonts w:hint="default"/>
        <w:lang w:val="en-US" w:eastAsia="en-US" w:bidi="ar-SA"/>
      </w:rPr>
    </w:lvl>
    <w:lvl w:ilvl="3" w:tplc="FB9E6820">
      <w:numFmt w:val="bullet"/>
      <w:lvlText w:val="•"/>
      <w:lvlJc w:val="left"/>
      <w:pPr>
        <w:ind w:left="3820" w:hanging="272"/>
      </w:pPr>
      <w:rPr>
        <w:rFonts w:hint="default"/>
        <w:lang w:val="en-US" w:eastAsia="en-US" w:bidi="ar-SA"/>
      </w:rPr>
    </w:lvl>
    <w:lvl w:ilvl="4" w:tplc="FC7605A2">
      <w:numFmt w:val="bullet"/>
      <w:lvlText w:val="•"/>
      <w:lvlJc w:val="left"/>
      <w:pPr>
        <w:ind w:left="4840" w:hanging="272"/>
      </w:pPr>
      <w:rPr>
        <w:rFonts w:hint="default"/>
        <w:lang w:val="en-US" w:eastAsia="en-US" w:bidi="ar-SA"/>
      </w:rPr>
    </w:lvl>
    <w:lvl w:ilvl="5" w:tplc="59D81064">
      <w:numFmt w:val="bullet"/>
      <w:lvlText w:val="•"/>
      <w:lvlJc w:val="left"/>
      <w:pPr>
        <w:ind w:left="5860" w:hanging="272"/>
      </w:pPr>
      <w:rPr>
        <w:rFonts w:hint="default"/>
        <w:lang w:val="en-US" w:eastAsia="en-US" w:bidi="ar-SA"/>
      </w:rPr>
    </w:lvl>
    <w:lvl w:ilvl="6" w:tplc="3DDC7EEA">
      <w:numFmt w:val="bullet"/>
      <w:lvlText w:val="•"/>
      <w:lvlJc w:val="left"/>
      <w:pPr>
        <w:ind w:left="6880" w:hanging="272"/>
      </w:pPr>
      <w:rPr>
        <w:rFonts w:hint="default"/>
        <w:lang w:val="en-US" w:eastAsia="en-US" w:bidi="ar-SA"/>
      </w:rPr>
    </w:lvl>
    <w:lvl w:ilvl="7" w:tplc="7BE444C2">
      <w:numFmt w:val="bullet"/>
      <w:lvlText w:val="•"/>
      <w:lvlJc w:val="left"/>
      <w:pPr>
        <w:ind w:left="7900" w:hanging="272"/>
      </w:pPr>
      <w:rPr>
        <w:rFonts w:hint="default"/>
        <w:lang w:val="en-US" w:eastAsia="en-US" w:bidi="ar-SA"/>
      </w:rPr>
    </w:lvl>
    <w:lvl w:ilvl="8" w:tplc="445E5226">
      <w:numFmt w:val="bullet"/>
      <w:lvlText w:val="•"/>
      <w:lvlJc w:val="left"/>
      <w:pPr>
        <w:ind w:left="8920" w:hanging="272"/>
      </w:pPr>
      <w:rPr>
        <w:rFonts w:hint="default"/>
        <w:lang w:val="en-US" w:eastAsia="en-US" w:bidi="ar-SA"/>
      </w:rPr>
    </w:lvl>
  </w:abstractNum>
  <w:abstractNum w:abstractNumId="8" w15:restartNumberingAfterBreak="0">
    <w:nsid w:val="0EB15C10"/>
    <w:multiLevelType w:val="multilevel"/>
    <w:tmpl w:val="5D668B08"/>
    <w:lvl w:ilvl="0">
      <w:start w:val="4"/>
      <w:numFmt w:val="decimal"/>
      <w:lvlText w:val="%1"/>
      <w:lvlJc w:val="left"/>
      <w:pPr>
        <w:ind w:left="1132" w:hanging="368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32" w:hanging="368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104" w:hanging="36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86" w:hanging="36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68" w:hanging="36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50" w:hanging="36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32" w:hanging="36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014" w:hanging="36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996" w:hanging="368"/>
      </w:pPr>
      <w:rPr>
        <w:rFonts w:hint="default"/>
        <w:lang w:val="en-US" w:eastAsia="en-US" w:bidi="ar-SA"/>
      </w:rPr>
    </w:lvl>
  </w:abstractNum>
  <w:abstractNum w:abstractNumId="9" w15:restartNumberingAfterBreak="0">
    <w:nsid w:val="15D532F7"/>
    <w:multiLevelType w:val="hybridMultilevel"/>
    <w:tmpl w:val="D0F84274"/>
    <w:lvl w:ilvl="0" w:tplc="DBD64648">
      <w:start w:val="1"/>
      <w:numFmt w:val="upperLetter"/>
      <w:lvlText w:val="%1."/>
      <w:lvlJc w:val="left"/>
      <w:pPr>
        <w:ind w:left="765" w:hanging="272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89805BB4">
      <w:numFmt w:val="bullet"/>
      <w:lvlText w:val="•"/>
      <w:lvlJc w:val="left"/>
      <w:pPr>
        <w:ind w:left="1780" w:hanging="272"/>
      </w:pPr>
      <w:rPr>
        <w:rFonts w:hint="default"/>
        <w:lang w:val="en-US" w:eastAsia="en-US" w:bidi="ar-SA"/>
      </w:rPr>
    </w:lvl>
    <w:lvl w:ilvl="2" w:tplc="736EC4EE">
      <w:numFmt w:val="bullet"/>
      <w:lvlText w:val="•"/>
      <w:lvlJc w:val="left"/>
      <w:pPr>
        <w:ind w:left="2800" w:hanging="272"/>
      </w:pPr>
      <w:rPr>
        <w:rFonts w:hint="default"/>
        <w:lang w:val="en-US" w:eastAsia="en-US" w:bidi="ar-SA"/>
      </w:rPr>
    </w:lvl>
    <w:lvl w:ilvl="3" w:tplc="660664F4">
      <w:numFmt w:val="bullet"/>
      <w:lvlText w:val="•"/>
      <w:lvlJc w:val="left"/>
      <w:pPr>
        <w:ind w:left="3820" w:hanging="272"/>
      </w:pPr>
      <w:rPr>
        <w:rFonts w:hint="default"/>
        <w:lang w:val="en-US" w:eastAsia="en-US" w:bidi="ar-SA"/>
      </w:rPr>
    </w:lvl>
    <w:lvl w:ilvl="4" w:tplc="47FC242E">
      <w:numFmt w:val="bullet"/>
      <w:lvlText w:val="•"/>
      <w:lvlJc w:val="left"/>
      <w:pPr>
        <w:ind w:left="4840" w:hanging="272"/>
      </w:pPr>
      <w:rPr>
        <w:rFonts w:hint="default"/>
        <w:lang w:val="en-US" w:eastAsia="en-US" w:bidi="ar-SA"/>
      </w:rPr>
    </w:lvl>
    <w:lvl w:ilvl="5" w:tplc="401245B4">
      <w:numFmt w:val="bullet"/>
      <w:lvlText w:val="•"/>
      <w:lvlJc w:val="left"/>
      <w:pPr>
        <w:ind w:left="5860" w:hanging="272"/>
      </w:pPr>
      <w:rPr>
        <w:rFonts w:hint="default"/>
        <w:lang w:val="en-US" w:eastAsia="en-US" w:bidi="ar-SA"/>
      </w:rPr>
    </w:lvl>
    <w:lvl w:ilvl="6" w:tplc="8C168AF2">
      <w:numFmt w:val="bullet"/>
      <w:lvlText w:val="•"/>
      <w:lvlJc w:val="left"/>
      <w:pPr>
        <w:ind w:left="6880" w:hanging="272"/>
      </w:pPr>
      <w:rPr>
        <w:rFonts w:hint="default"/>
        <w:lang w:val="en-US" w:eastAsia="en-US" w:bidi="ar-SA"/>
      </w:rPr>
    </w:lvl>
    <w:lvl w:ilvl="7" w:tplc="055CF16C">
      <w:numFmt w:val="bullet"/>
      <w:lvlText w:val="•"/>
      <w:lvlJc w:val="left"/>
      <w:pPr>
        <w:ind w:left="7900" w:hanging="272"/>
      </w:pPr>
      <w:rPr>
        <w:rFonts w:hint="default"/>
        <w:lang w:val="en-US" w:eastAsia="en-US" w:bidi="ar-SA"/>
      </w:rPr>
    </w:lvl>
    <w:lvl w:ilvl="8" w:tplc="7C903366">
      <w:numFmt w:val="bullet"/>
      <w:lvlText w:val="•"/>
      <w:lvlJc w:val="left"/>
      <w:pPr>
        <w:ind w:left="8920" w:hanging="272"/>
      </w:pPr>
      <w:rPr>
        <w:rFonts w:hint="default"/>
        <w:lang w:val="en-US" w:eastAsia="en-US" w:bidi="ar-SA"/>
      </w:rPr>
    </w:lvl>
  </w:abstractNum>
  <w:abstractNum w:abstractNumId="10" w15:restartNumberingAfterBreak="0">
    <w:nsid w:val="16A4376E"/>
    <w:multiLevelType w:val="hybridMultilevel"/>
    <w:tmpl w:val="7C0A187C"/>
    <w:lvl w:ilvl="0" w:tplc="B108EFD2">
      <w:start w:val="1"/>
      <w:numFmt w:val="decimal"/>
      <w:lvlText w:val="%1."/>
      <w:lvlJc w:val="left"/>
      <w:pPr>
        <w:ind w:left="2280" w:hanging="72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1" w:tplc="E47C0A0A">
      <w:numFmt w:val="bullet"/>
      <w:lvlText w:val="•"/>
      <w:lvlJc w:val="left"/>
      <w:pPr>
        <w:ind w:left="3148" w:hanging="723"/>
      </w:pPr>
      <w:rPr>
        <w:rFonts w:hint="default"/>
        <w:lang w:val="en-US" w:eastAsia="en-US" w:bidi="ar-SA"/>
      </w:rPr>
    </w:lvl>
    <w:lvl w:ilvl="2" w:tplc="65D8A3C2">
      <w:numFmt w:val="bullet"/>
      <w:lvlText w:val="•"/>
      <w:lvlJc w:val="left"/>
      <w:pPr>
        <w:ind w:left="4016" w:hanging="723"/>
      </w:pPr>
      <w:rPr>
        <w:rFonts w:hint="default"/>
        <w:lang w:val="en-US" w:eastAsia="en-US" w:bidi="ar-SA"/>
      </w:rPr>
    </w:lvl>
    <w:lvl w:ilvl="3" w:tplc="C082F206">
      <w:numFmt w:val="bullet"/>
      <w:lvlText w:val="•"/>
      <w:lvlJc w:val="left"/>
      <w:pPr>
        <w:ind w:left="4884" w:hanging="723"/>
      </w:pPr>
      <w:rPr>
        <w:rFonts w:hint="default"/>
        <w:lang w:val="en-US" w:eastAsia="en-US" w:bidi="ar-SA"/>
      </w:rPr>
    </w:lvl>
    <w:lvl w:ilvl="4" w:tplc="63ECDC30">
      <w:numFmt w:val="bullet"/>
      <w:lvlText w:val="•"/>
      <w:lvlJc w:val="left"/>
      <w:pPr>
        <w:ind w:left="5752" w:hanging="723"/>
      </w:pPr>
      <w:rPr>
        <w:rFonts w:hint="default"/>
        <w:lang w:val="en-US" w:eastAsia="en-US" w:bidi="ar-SA"/>
      </w:rPr>
    </w:lvl>
    <w:lvl w:ilvl="5" w:tplc="A07EB20A">
      <w:numFmt w:val="bullet"/>
      <w:lvlText w:val="•"/>
      <w:lvlJc w:val="left"/>
      <w:pPr>
        <w:ind w:left="6620" w:hanging="723"/>
      </w:pPr>
      <w:rPr>
        <w:rFonts w:hint="default"/>
        <w:lang w:val="en-US" w:eastAsia="en-US" w:bidi="ar-SA"/>
      </w:rPr>
    </w:lvl>
    <w:lvl w:ilvl="6" w:tplc="A790F0C8">
      <w:numFmt w:val="bullet"/>
      <w:lvlText w:val="•"/>
      <w:lvlJc w:val="left"/>
      <w:pPr>
        <w:ind w:left="7488" w:hanging="723"/>
      </w:pPr>
      <w:rPr>
        <w:rFonts w:hint="default"/>
        <w:lang w:val="en-US" w:eastAsia="en-US" w:bidi="ar-SA"/>
      </w:rPr>
    </w:lvl>
    <w:lvl w:ilvl="7" w:tplc="DE3AF126">
      <w:numFmt w:val="bullet"/>
      <w:lvlText w:val="•"/>
      <w:lvlJc w:val="left"/>
      <w:pPr>
        <w:ind w:left="8356" w:hanging="723"/>
      </w:pPr>
      <w:rPr>
        <w:rFonts w:hint="default"/>
        <w:lang w:val="en-US" w:eastAsia="en-US" w:bidi="ar-SA"/>
      </w:rPr>
    </w:lvl>
    <w:lvl w:ilvl="8" w:tplc="E03E37CE">
      <w:numFmt w:val="bullet"/>
      <w:lvlText w:val="•"/>
      <w:lvlJc w:val="left"/>
      <w:pPr>
        <w:ind w:left="9224" w:hanging="723"/>
      </w:pPr>
      <w:rPr>
        <w:rFonts w:hint="default"/>
        <w:lang w:val="en-US" w:eastAsia="en-US" w:bidi="ar-SA"/>
      </w:rPr>
    </w:lvl>
  </w:abstractNum>
  <w:abstractNum w:abstractNumId="11" w15:restartNumberingAfterBreak="0">
    <w:nsid w:val="193E0373"/>
    <w:multiLevelType w:val="hybridMultilevel"/>
    <w:tmpl w:val="22D6AF48"/>
    <w:lvl w:ilvl="0" w:tplc="07A6D3DA">
      <w:start w:val="1"/>
      <w:numFmt w:val="upperLetter"/>
      <w:lvlText w:val="%1."/>
      <w:lvlJc w:val="left"/>
      <w:pPr>
        <w:ind w:left="1658" w:hanging="72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1" w:tplc="DCAAEF56">
      <w:numFmt w:val="bullet"/>
      <w:lvlText w:val="•"/>
      <w:lvlJc w:val="left"/>
      <w:pPr>
        <w:ind w:left="2590" w:hanging="723"/>
      </w:pPr>
      <w:rPr>
        <w:rFonts w:hint="default"/>
        <w:lang w:val="en-US" w:eastAsia="en-US" w:bidi="ar-SA"/>
      </w:rPr>
    </w:lvl>
    <w:lvl w:ilvl="2" w:tplc="361C31E2">
      <w:numFmt w:val="bullet"/>
      <w:lvlText w:val="•"/>
      <w:lvlJc w:val="left"/>
      <w:pPr>
        <w:ind w:left="3520" w:hanging="723"/>
      </w:pPr>
      <w:rPr>
        <w:rFonts w:hint="default"/>
        <w:lang w:val="en-US" w:eastAsia="en-US" w:bidi="ar-SA"/>
      </w:rPr>
    </w:lvl>
    <w:lvl w:ilvl="3" w:tplc="1D60356A">
      <w:numFmt w:val="bullet"/>
      <w:lvlText w:val="•"/>
      <w:lvlJc w:val="left"/>
      <w:pPr>
        <w:ind w:left="4450" w:hanging="723"/>
      </w:pPr>
      <w:rPr>
        <w:rFonts w:hint="default"/>
        <w:lang w:val="en-US" w:eastAsia="en-US" w:bidi="ar-SA"/>
      </w:rPr>
    </w:lvl>
    <w:lvl w:ilvl="4" w:tplc="8E200384">
      <w:numFmt w:val="bullet"/>
      <w:lvlText w:val="•"/>
      <w:lvlJc w:val="left"/>
      <w:pPr>
        <w:ind w:left="5380" w:hanging="723"/>
      </w:pPr>
      <w:rPr>
        <w:rFonts w:hint="default"/>
        <w:lang w:val="en-US" w:eastAsia="en-US" w:bidi="ar-SA"/>
      </w:rPr>
    </w:lvl>
    <w:lvl w:ilvl="5" w:tplc="5BD42DAA">
      <w:numFmt w:val="bullet"/>
      <w:lvlText w:val="•"/>
      <w:lvlJc w:val="left"/>
      <w:pPr>
        <w:ind w:left="6310" w:hanging="723"/>
      </w:pPr>
      <w:rPr>
        <w:rFonts w:hint="default"/>
        <w:lang w:val="en-US" w:eastAsia="en-US" w:bidi="ar-SA"/>
      </w:rPr>
    </w:lvl>
    <w:lvl w:ilvl="6" w:tplc="3A764826">
      <w:numFmt w:val="bullet"/>
      <w:lvlText w:val="•"/>
      <w:lvlJc w:val="left"/>
      <w:pPr>
        <w:ind w:left="7240" w:hanging="723"/>
      </w:pPr>
      <w:rPr>
        <w:rFonts w:hint="default"/>
        <w:lang w:val="en-US" w:eastAsia="en-US" w:bidi="ar-SA"/>
      </w:rPr>
    </w:lvl>
    <w:lvl w:ilvl="7" w:tplc="31D893F8">
      <w:numFmt w:val="bullet"/>
      <w:lvlText w:val="•"/>
      <w:lvlJc w:val="left"/>
      <w:pPr>
        <w:ind w:left="8170" w:hanging="723"/>
      </w:pPr>
      <w:rPr>
        <w:rFonts w:hint="default"/>
        <w:lang w:val="en-US" w:eastAsia="en-US" w:bidi="ar-SA"/>
      </w:rPr>
    </w:lvl>
    <w:lvl w:ilvl="8" w:tplc="3AAEA794">
      <w:numFmt w:val="bullet"/>
      <w:lvlText w:val="•"/>
      <w:lvlJc w:val="left"/>
      <w:pPr>
        <w:ind w:left="9100" w:hanging="723"/>
      </w:pPr>
      <w:rPr>
        <w:rFonts w:hint="default"/>
        <w:lang w:val="en-US" w:eastAsia="en-US" w:bidi="ar-SA"/>
      </w:rPr>
    </w:lvl>
  </w:abstractNum>
  <w:abstractNum w:abstractNumId="12" w15:restartNumberingAfterBreak="0">
    <w:nsid w:val="198D7DF5"/>
    <w:multiLevelType w:val="hybridMultilevel"/>
    <w:tmpl w:val="C6D0D6D2"/>
    <w:lvl w:ilvl="0" w:tplc="F5CACD42">
      <w:start w:val="1"/>
      <w:numFmt w:val="decimal"/>
      <w:lvlText w:val="%1."/>
      <w:lvlJc w:val="left"/>
      <w:pPr>
        <w:ind w:left="2378" w:hanging="72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1" w:tplc="0D2491AE">
      <w:numFmt w:val="bullet"/>
      <w:lvlText w:val="•"/>
      <w:lvlJc w:val="left"/>
      <w:pPr>
        <w:ind w:left="3238" w:hanging="723"/>
      </w:pPr>
      <w:rPr>
        <w:rFonts w:hint="default"/>
        <w:lang w:val="en-US" w:eastAsia="en-US" w:bidi="ar-SA"/>
      </w:rPr>
    </w:lvl>
    <w:lvl w:ilvl="2" w:tplc="320AFB48">
      <w:numFmt w:val="bullet"/>
      <w:lvlText w:val="•"/>
      <w:lvlJc w:val="left"/>
      <w:pPr>
        <w:ind w:left="4096" w:hanging="723"/>
      </w:pPr>
      <w:rPr>
        <w:rFonts w:hint="default"/>
        <w:lang w:val="en-US" w:eastAsia="en-US" w:bidi="ar-SA"/>
      </w:rPr>
    </w:lvl>
    <w:lvl w:ilvl="3" w:tplc="7CA8B330">
      <w:numFmt w:val="bullet"/>
      <w:lvlText w:val="•"/>
      <w:lvlJc w:val="left"/>
      <w:pPr>
        <w:ind w:left="4954" w:hanging="723"/>
      </w:pPr>
      <w:rPr>
        <w:rFonts w:hint="default"/>
        <w:lang w:val="en-US" w:eastAsia="en-US" w:bidi="ar-SA"/>
      </w:rPr>
    </w:lvl>
    <w:lvl w:ilvl="4" w:tplc="ECDAF3AE">
      <w:numFmt w:val="bullet"/>
      <w:lvlText w:val="•"/>
      <w:lvlJc w:val="left"/>
      <w:pPr>
        <w:ind w:left="5812" w:hanging="723"/>
      </w:pPr>
      <w:rPr>
        <w:rFonts w:hint="default"/>
        <w:lang w:val="en-US" w:eastAsia="en-US" w:bidi="ar-SA"/>
      </w:rPr>
    </w:lvl>
    <w:lvl w:ilvl="5" w:tplc="22403A88">
      <w:numFmt w:val="bullet"/>
      <w:lvlText w:val="•"/>
      <w:lvlJc w:val="left"/>
      <w:pPr>
        <w:ind w:left="6670" w:hanging="723"/>
      </w:pPr>
      <w:rPr>
        <w:rFonts w:hint="default"/>
        <w:lang w:val="en-US" w:eastAsia="en-US" w:bidi="ar-SA"/>
      </w:rPr>
    </w:lvl>
    <w:lvl w:ilvl="6" w:tplc="C3866B5A">
      <w:numFmt w:val="bullet"/>
      <w:lvlText w:val="•"/>
      <w:lvlJc w:val="left"/>
      <w:pPr>
        <w:ind w:left="7528" w:hanging="723"/>
      </w:pPr>
      <w:rPr>
        <w:rFonts w:hint="default"/>
        <w:lang w:val="en-US" w:eastAsia="en-US" w:bidi="ar-SA"/>
      </w:rPr>
    </w:lvl>
    <w:lvl w:ilvl="7" w:tplc="F3189A3E">
      <w:numFmt w:val="bullet"/>
      <w:lvlText w:val="•"/>
      <w:lvlJc w:val="left"/>
      <w:pPr>
        <w:ind w:left="8386" w:hanging="723"/>
      </w:pPr>
      <w:rPr>
        <w:rFonts w:hint="default"/>
        <w:lang w:val="en-US" w:eastAsia="en-US" w:bidi="ar-SA"/>
      </w:rPr>
    </w:lvl>
    <w:lvl w:ilvl="8" w:tplc="A956F250">
      <w:numFmt w:val="bullet"/>
      <w:lvlText w:val="•"/>
      <w:lvlJc w:val="left"/>
      <w:pPr>
        <w:ind w:left="9244" w:hanging="723"/>
      </w:pPr>
      <w:rPr>
        <w:rFonts w:hint="default"/>
        <w:lang w:val="en-US" w:eastAsia="en-US" w:bidi="ar-SA"/>
      </w:rPr>
    </w:lvl>
  </w:abstractNum>
  <w:abstractNum w:abstractNumId="13" w15:restartNumberingAfterBreak="0">
    <w:nsid w:val="19AA4B72"/>
    <w:multiLevelType w:val="hybridMultilevel"/>
    <w:tmpl w:val="10A022B0"/>
    <w:lvl w:ilvl="0" w:tplc="35929FBC">
      <w:start w:val="1"/>
      <w:numFmt w:val="upperLetter"/>
      <w:lvlText w:val="%1."/>
      <w:lvlJc w:val="left"/>
      <w:pPr>
        <w:ind w:left="765" w:hanging="272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99EC7348">
      <w:numFmt w:val="bullet"/>
      <w:lvlText w:val="•"/>
      <w:lvlJc w:val="left"/>
      <w:pPr>
        <w:ind w:left="1780" w:hanging="272"/>
      </w:pPr>
      <w:rPr>
        <w:rFonts w:hint="default"/>
        <w:lang w:val="en-US" w:eastAsia="en-US" w:bidi="ar-SA"/>
      </w:rPr>
    </w:lvl>
    <w:lvl w:ilvl="2" w:tplc="2E4805BA">
      <w:numFmt w:val="bullet"/>
      <w:lvlText w:val="•"/>
      <w:lvlJc w:val="left"/>
      <w:pPr>
        <w:ind w:left="2800" w:hanging="272"/>
      </w:pPr>
      <w:rPr>
        <w:rFonts w:hint="default"/>
        <w:lang w:val="en-US" w:eastAsia="en-US" w:bidi="ar-SA"/>
      </w:rPr>
    </w:lvl>
    <w:lvl w:ilvl="3" w:tplc="0D06F5F0">
      <w:numFmt w:val="bullet"/>
      <w:lvlText w:val="•"/>
      <w:lvlJc w:val="left"/>
      <w:pPr>
        <w:ind w:left="3820" w:hanging="272"/>
      </w:pPr>
      <w:rPr>
        <w:rFonts w:hint="default"/>
        <w:lang w:val="en-US" w:eastAsia="en-US" w:bidi="ar-SA"/>
      </w:rPr>
    </w:lvl>
    <w:lvl w:ilvl="4" w:tplc="82128E9E">
      <w:numFmt w:val="bullet"/>
      <w:lvlText w:val="•"/>
      <w:lvlJc w:val="left"/>
      <w:pPr>
        <w:ind w:left="4840" w:hanging="272"/>
      </w:pPr>
      <w:rPr>
        <w:rFonts w:hint="default"/>
        <w:lang w:val="en-US" w:eastAsia="en-US" w:bidi="ar-SA"/>
      </w:rPr>
    </w:lvl>
    <w:lvl w:ilvl="5" w:tplc="B31A62AA">
      <w:numFmt w:val="bullet"/>
      <w:lvlText w:val="•"/>
      <w:lvlJc w:val="left"/>
      <w:pPr>
        <w:ind w:left="5860" w:hanging="272"/>
      </w:pPr>
      <w:rPr>
        <w:rFonts w:hint="default"/>
        <w:lang w:val="en-US" w:eastAsia="en-US" w:bidi="ar-SA"/>
      </w:rPr>
    </w:lvl>
    <w:lvl w:ilvl="6" w:tplc="72AC9C60">
      <w:numFmt w:val="bullet"/>
      <w:lvlText w:val="•"/>
      <w:lvlJc w:val="left"/>
      <w:pPr>
        <w:ind w:left="6880" w:hanging="272"/>
      </w:pPr>
      <w:rPr>
        <w:rFonts w:hint="default"/>
        <w:lang w:val="en-US" w:eastAsia="en-US" w:bidi="ar-SA"/>
      </w:rPr>
    </w:lvl>
    <w:lvl w:ilvl="7" w:tplc="7902C1D2">
      <w:numFmt w:val="bullet"/>
      <w:lvlText w:val="•"/>
      <w:lvlJc w:val="left"/>
      <w:pPr>
        <w:ind w:left="7900" w:hanging="272"/>
      </w:pPr>
      <w:rPr>
        <w:rFonts w:hint="default"/>
        <w:lang w:val="en-US" w:eastAsia="en-US" w:bidi="ar-SA"/>
      </w:rPr>
    </w:lvl>
    <w:lvl w:ilvl="8" w:tplc="3A345D48">
      <w:numFmt w:val="bullet"/>
      <w:lvlText w:val="•"/>
      <w:lvlJc w:val="left"/>
      <w:pPr>
        <w:ind w:left="8920" w:hanging="272"/>
      </w:pPr>
      <w:rPr>
        <w:rFonts w:hint="default"/>
        <w:lang w:val="en-US" w:eastAsia="en-US" w:bidi="ar-SA"/>
      </w:rPr>
    </w:lvl>
  </w:abstractNum>
  <w:abstractNum w:abstractNumId="14" w15:restartNumberingAfterBreak="0">
    <w:nsid w:val="1B4321F2"/>
    <w:multiLevelType w:val="hybridMultilevel"/>
    <w:tmpl w:val="C406A028"/>
    <w:lvl w:ilvl="0" w:tplc="FFFFFFFF">
      <w:start w:val="1"/>
      <w:numFmt w:val="upperLetter"/>
      <w:lvlText w:val="%1."/>
      <w:lvlJc w:val="left"/>
      <w:pPr>
        <w:ind w:left="1718" w:hanging="72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1" w:tplc="FFFFFFFF">
      <w:start w:val="1"/>
      <w:numFmt w:val="decimal"/>
      <w:lvlText w:val="%2."/>
      <w:lvlJc w:val="left"/>
      <w:pPr>
        <w:ind w:left="2006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2" w:tplc="FFFFFFFF">
      <w:numFmt w:val="bullet"/>
      <w:lvlText w:val="•"/>
      <w:lvlJc w:val="left"/>
      <w:pPr>
        <w:ind w:left="2995" w:hanging="358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991" w:hanging="358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986" w:hanging="358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82" w:hanging="358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977" w:hanging="358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973" w:hanging="358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968" w:hanging="358"/>
      </w:pPr>
      <w:rPr>
        <w:rFonts w:hint="default"/>
        <w:lang w:val="en-US" w:eastAsia="en-US" w:bidi="ar-SA"/>
      </w:rPr>
    </w:lvl>
  </w:abstractNum>
  <w:abstractNum w:abstractNumId="15" w15:restartNumberingAfterBreak="0">
    <w:nsid w:val="23787634"/>
    <w:multiLevelType w:val="hybridMultilevel"/>
    <w:tmpl w:val="D116E86E"/>
    <w:lvl w:ilvl="0" w:tplc="4B30D4EA">
      <w:start w:val="1"/>
      <w:numFmt w:val="upperLetter"/>
      <w:lvlText w:val="%1."/>
      <w:lvlJc w:val="left"/>
      <w:pPr>
        <w:ind w:left="1036" w:hanging="272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CE3A15C8">
      <w:numFmt w:val="bullet"/>
      <w:lvlText w:val="•"/>
      <w:lvlJc w:val="left"/>
      <w:pPr>
        <w:ind w:left="2032" w:hanging="272"/>
      </w:pPr>
      <w:rPr>
        <w:rFonts w:hint="default"/>
        <w:lang w:val="en-US" w:eastAsia="en-US" w:bidi="ar-SA"/>
      </w:rPr>
    </w:lvl>
    <w:lvl w:ilvl="2" w:tplc="1220BC20">
      <w:numFmt w:val="bullet"/>
      <w:lvlText w:val="•"/>
      <w:lvlJc w:val="left"/>
      <w:pPr>
        <w:ind w:left="3024" w:hanging="272"/>
      </w:pPr>
      <w:rPr>
        <w:rFonts w:hint="default"/>
        <w:lang w:val="en-US" w:eastAsia="en-US" w:bidi="ar-SA"/>
      </w:rPr>
    </w:lvl>
    <w:lvl w:ilvl="3" w:tplc="C61465AE">
      <w:numFmt w:val="bullet"/>
      <w:lvlText w:val="•"/>
      <w:lvlJc w:val="left"/>
      <w:pPr>
        <w:ind w:left="4016" w:hanging="272"/>
      </w:pPr>
      <w:rPr>
        <w:rFonts w:hint="default"/>
        <w:lang w:val="en-US" w:eastAsia="en-US" w:bidi="ar-SA"/>
      </w:rPr>
    </w:lvl>
    <w:lvl w:ilvl="4" w:tplc="5D248234">
      <w:numFmt w:val="bullet"/>
      <w:lvlText w:val="•"/>
      <w:lvlJc w:val="left"/>
      <w:pPr>
        <w:ind w:left="5008" w:hanging="272"/>
      </w:pPr>
      <w:rPr>
        <w:rFonts w:hint="default"/>
        <w:lang w:val="en-US" w:eastAsia="en-US" w:bidi="ar-SA"/>
      </w:rPr>
    </w:lvl>
    <w:lvl w:ilvl="5" w:tplc="85883050">
      <w:numFmt w:val="bullet"/>
      <w:lvlText w:val="•"/>
      <w:lvlJc w:val="left"/>
      <w:pPr>
        <w:ind w:left="6000" w:hanging="272"/>
      </w:pPr>
      <w:rPr>
        <w:rFonts w:hint="default"/>
        <w:lang w:val="en-US" w:eastAsia="en-US" w:bidi="ar-SA"/>
      </w:rPr>
    </w:lvl>
    <w:lvl w:ilvl="6" w:tplc="E84C3C98">
      <w:numFmt w:val="bullet"/>
      <w:lvlText w:val="•"/>
      <w:lvlJc w:val="left"/>
      <w:pPr>
        <w:ind w:left="6992" w:hanging="272"/>
      </w:pPr>
      <w:rPr>
        <w:rFonts w:hint="default"/>
        <w:lang w:val="en-US" w:eastAsia="en-US" w:bidi="ar-SA"/>
      </w:rPr>
    </w:lvl>
    <w:lvl w:ilvl="7" w:tplc="F82C5D6C">
      <w:numFmt w:val="bullet"/>
      <w:lvlText w:val="•"/>
      <w:lvlJc w:val="left"/>
      <w:pPr>
        <w:ind w:left="7984" w:hanging="272"/>
      </w:pPr>
      <w:rPr>
        <w:rFonts w:hint="default"/>
        <w:lang w:val="en-US" w:eastAsia="en-US" w:bidi="ar-SA"/>
      </w:rPr>
    </w:lvl>
    <w:lvl w:ilvl="8" w:tplc="855C8666">
      <w:numFmt w:val="bullet"/>
      <w:lvlText w:val="•"/>
      <w:lvlJc w:val="left"/>
      <w:pPr>
        <w:ind w:left="8976" w:hanging="272"/>
      </w:pPr>
      <w:rPr>
        <w:rFonts w:hint="default"/>
        <w:lang w:val="en-US" w:eastAsia="en-US" w:bidi="ar-SA"/>
      </w:rPr>
    </w:lvl>
  </w:abstractNum>
  <w:abstractNum w:abstractNumId="16" w15:restartNumberingAfterBreak="0">
    <w:nsid w:val="24DE250E"/>
    <w:multiLevelType w:val="multilevel"/>
    <w:tmpl w:val="6DDE55D2"/>
    <w:lvl w:ilvl="0">
      <w:start w:val="1"/>
      <w:numFmt w:val="decimal"/>
      <w:lvlText w:val="%1"/>
      <w:lvlJc w:val="left"/>
      <w:pPr>
        <w:ind w:left="1125" w:hanging="361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25" w:hanging="361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start w:val="1"/>
      <w:numFmt w:val="upperLetter"/>
      <w:lvlText w:val="%3."/>
      <w:lvlJc w:val="left"/>
      <w:pPr>
        <w:ind w:left="1485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3">
      <w:start w:val="1"/>
      <w:numFmt w:val="lowerLetter"/>
      <w:lvlText w:val="%4."/>
      <w:lvlJc w:val="left"/>
      <w:pPr>
        <w:ind w:left="2205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4390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85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80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75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770" w:hanging="361"/>
      </w:pPr>
      <w:rPr>
        <w:rFonts w:hint="default"/>
        <w:lang w:val="en-US" w:eastAsia="en-US" w:bidi="ar-SA"/>
      </w:rPr>
    </w:lvl>
  </w:abstractNum>
  <w:abstractNum w:abstractNumId="17" w15:restartNumberingAfterBreak="0">
    <w:nsid w:val="25876C42"/>
    <w:multiLevelType w:val="hybridMultilevel"/>
    <w:tmpl w:val="ED940750"/>
    <w:lvl w:ilvl="0" w:tplc="C77ED908">
      <w:start w:val="1"/>
      <w:numFmt w:val="upperLetter"/>
      <w:lvlText w:val="%1."/>
      <w:lvlJc w:val="left"/>
      <w:pPr>
        <w:ind w:left="1658" w:hanging="72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1" w:tplc="93A6E596">
      <w:numFmt w:val="bullet"/>
      <w:lvlText w:val="•"/>
      <w:lvlJc w:val="left"/>
      <w:pPr>
        <w:ind w:left="2590" w:hanging="721"/>
      </w:pPr>
      <w:rPr>
        <w:rFonts w:hint="default"/>
        <w:lang w:val="en-US" w:eastAsia="en-US" w:bidi="ar-SA"/>
      </w:rPr>
    </w:lvl>
    <w:lvl w:ilvl="2" w:tplc="60DA02B4">
      <w:numFmt w:val="bullet"/>
      <w:lvlText w:val="•"/>
      <w:lvlJc w:val="left"/>
      <w:pPr>
        <w:ind w:left="3520" w:hanging="721"/>
      </w:pPr>
      <w:rPr>
        <w:rFonts w:hint="default"/>
        <w:lang w:val="en-US" w:eastAsia="en-US" w:bidi="ar-SA"/>
      </w:rPr>
    </w:lvl>
    <w:lvl w:ilvl="3" w:tplc="FEE061C8">
      <w:numFmt w:val="bullet"/>
      <w:lvlText w:val="•"/>
      <w:lvlJc w:val="left"/>
      <w:pPr>
        <w:ind w:left="4450" w:hanging="721"/>
      </w:pPr>
      <w:rPr>
        <w:rFonts w:hint="default"/>
        <w:lang w:val="en-US" w:eastAsia="en-US" w:bidi="ar-SA"/>
      </w:rPr>
    </w:lvl>
    <w:lvl w:ilvl="4" w:tplc="CEE23412">
      <w:numFmt w:val="bullet"/>
      <w:lvlText w:val="•"/>
      <w:lvlJc w:val="left"/>
      <w:pPr>
        <w:ind w:left="5380" w:hanging="721"/>
      </w:pPr>
      <w:rPr>
        <w:rFonts w:hint="default"/>
        <w:lang w:val="en-US" w:eastAsia="en-US" w:bidi="ar-SA"/>
      </w:rPr>
    </w:lvl>
    <w:lvl w:ilvl="5" w:tplc="F4BA0A40">
      <w:numFmt w:val="bullet"/>
      <w:lvlText w:val="•"/>
      <w:lvlJc w:val="left"/>
      <w:pPr>
        <w:ind w:left="6310" w:hanging="721"/>
      </w:pPr>
      <w:rPr>
        <w:rFonts w:hint="default"/>
        <w:lang w:val="en-US" w:eastAsia="en-US" w:bidi="ar-SA"/>
      </w:rPr>
    </w:lvl>
    <w:lvl w:ilvl="6" w:tplc="93442ECA">
      <w:numFmt w:val="bullet"/>
      <w:lvlText w:val="•"/>
      <w:lvlJc w:val="left"/>
      <w:pPr>
        <w:ind w:left="7240" w:hanging="721"/>
      </w:pPr>
      <w:rPr>
        <w:rFonts w:hint="default"/>
        <w:lang w:val="en-US" w:eastAsia="en-US" w:bidi="ar-SA"/>
      </w:rPr>
    </w:lvl>
    <w:lvl w:ilvl="7" w:tplc="5A307E84">
      <w:numFmt w:val="bullet"/>
      <w:lvlText w:val="•"/>
      <w:lvlJc w:val="left"/>
      <w:pPr>
        <w:ind w:left="8170" w:hanging="721"/>
      </w:pPr>
      <w:rPr>
        <w:rFonts w:hint="default"/>
        <w:lang w:val="en-US" w:eastAsia="en-US" w:bidi="ar-SA"/>
      </w:rPr>
    </w:lvl>
    <w:lvl w:ilvl="8" w:tplc="1CB6F53C">
      <w:numFmt w:val="bullet"/>
      <w:lvlText w:val="•"/>
      <w:lvlJc w:val="left"/>
      <w:pPr>
        <w:ind w:left="9100" w:hanging="721"/>
      </w:pPr>
      <w:rPr>
        <w:rFonts w:hint="default"/>
        <w:lang w:val="en-US" w:eastAsia="en-US" w:bidi="ar-SA"/>
      </w:rPr>
    </w:lvl>
  </w:abstractNum>
  <w:abstractNum w:abstractNumId="18" w15:restartNumberingAfterBreak="0">
    <w:nsid w:val="25AA1F88"/>
    <w:multiLevelType w:val="hybridMultilevel"/>
    <w:tmpl w:val="C70C9544"/>
    <w:lvl w:ilvl="0" w:tplc="B8589FB8">
      <w:start w:val="1"/>
      <w:numFmt w:val="upperLetter"/>
      <w:lvlText w:val="%1."/>
      <w:lvlJc w:val="left"/>
      <w:pPr>
        <w:ind w:left="1658" w:hanging="723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1" w:tplc="F03A7854">
      <w:start w:val="1"/>
      <w:numFmt w:val="decimal"/>
      <w:lvlText w:val="%2."/>
      <w:lvlJc w:val="left"/>
      <w:pPr>
        <w:ind w:left="2097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2" w:tplc="A216D8EC">
      <w:numFmt w:val="bullet"/>
      <w:lvlText w:val="•"/>
      <w:lvlJc w:val="left"/>
      <w:pPr>
        <w:ind w:left="3084" w:hanging="358"/>
      </w:pPr>
      <w:rPr>
        <w:rFonts w:hint="default"/>
        <w:lang w:val="en-US" w:eastAsia="en-US" w:bidi="ar-SA"/>
      </w:rPr>
    </w:lvl>
    <w:lvl w:ilvl="3" w:tplc="8C38E194">
      <w:numFmt w:val="bullet"/>
      <w:lvlText w:val="•"/>
      <w:lvlJc w:val="left"/>
      <w:pPr>
        <w:ind w:left="4068" w:hanging="358"/>
      </w:pPr>
      <w:rPr>
        <w:rFonts w:hint="default"/>
        <w:lang w:val="en-US" w:eastAsia="en-US" w:bidi="ar-SA"/>
      </w:rPr>
    </w:lvl>
    <w:lvl w:ilvl="4" w:tplc="A1223722">
      <w:numFmt w:val="bullet"/>
      <w:lvlText w:val="•"/>
      <w:lvlJc w:val="left"/>
      <w:pPr>
        <w:ind w:left="5053" w:hanging="358"/>
      </w:pPr>
      <w:rPr>
        <w:rFonts w:hint="default"/>
        <w:lang w:val="en-US" w:eastAsia="en-US" w:bidi="ar-SA"/>
      </w:rPr>
    </w:lvl>
    <w:lvl w:ilvl="5" w:tplc="7D302184">
      <w:numFmt w:val="bullet"/>
      <w:lvlText w:val="•"/>
      <w:lvlJc w:val="left"/>
      <w:pPr>
        <w:ind w:left="6037" w:hanging="358"/>
      </w:pPr>
      <w:rPr>
        <w:rFonts w:hint="default"/>
        <w:lang w:val="en-US" w:eastAsia="en-US" w:bidi="ar-SA"/>
      </w:rPr>
    </w:lvl>
    <w:lvl w:ilvl="6" w:tplc="3E328026">
      <w:numFmt w:val="bullet"/>
      <w:lvlText w:val="•"/>
      <w:lvlJc w:val="left"/>
      <w:pPr>
        <w:ind w:left="7022" w:hanging="358"/>
      </w:pPr>
      <w:rPr>
        <w:rFonts w:hint="default"/>
        <w:lang w:val="en-US" w:eastAsia="en-US" w:bidi="ar-SA"/>
      </w:rPr>
    </w:lvl>
    <w:lvl w:ilvl="7" w:tplc="C4E29464">
      <w:numFmt w:val="bullet"/>
      <w:lvlText w:val="•"/>
      <w:lvlJc w:val="left"/>
      <w:pPr>
        <w:ind w:left="8006" w:hanging="358"/>
      </w:pPr>
      <w:rPr>
        <w:rFonts w:hint="default"/>
        <w:lang w:val="en-US" w:eastAsia="en-US" w:bidi="ar-SA"/>
      </w:rPr>
    </w:lvl>
    <w:lvl w:ilvl="8" w:tplc="3F98F826">
      <w:numFmt w:val="bullet"/>
      <w:lvlText w:val="•"/>
      <w:lvlJc w:val="left"/>
      <w:pPr>
        <w:ind w:left="8991" w:hanging="358"/>
      </w:pPr>
      <w:rPr>
        <w:rFonts w:hint="default"/>
        <w:lang w:val="en-US" w:eastAsia="en-US" w:bidi="ar-SA"/>
      </w:rPr>
    </w:lvl>
  </w:abstractNum>
  <w:abstractNum w:abstractNumId="19" w15:restartNumberingAfterBreak="0">
    <w:nsid w:val="2A246755"/>
    <w:multiLevelType w:val="multilevel"/>
    <w:tmpl w:val="F2D46DD4"/>
    <w:lvl w:ilvl="0">
      <w:start w:val="3"/>
      <w:numFmt w:val="decimal"/>
      <w:lvlText w:val="%1"/>
      <w:lvlJc w:val="left"/>
      <w:pPr>
        <w:ind w:left="1567" w:hanging="368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67" w:hanging="368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start w:val="1"/>
      <w:numFmt w:val="upperLetter"/>
      <w:lvlText w:val="%3."/>
      <w:lvlJc w:val="left"/>
      <w:pPr>
        <w:ind w:left="1920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3">
      <w:start w:val="1"/>
      <w:numFmt w:val="lowerLetter"/>
      <w:lvlText w:val="%4."/>
      <w:lvlJc w:val="left"/>
      <w:pPr>
        <w:ind w:left="2640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4720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60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00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840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80" w:hanging="361"/>
      </w:pPr>
      <w:rPr>
        <w:rFonts w:hint="default"/>
        <w:lang w:val="en-US" w:eastAsia="en-US" w:bidi="ar-SA"/>
      </w:rPr>
    </w:lvl>
  </w:abstractNum>
  <w:abstractNum w:abstractNumId="20" w15:restartNumberingAfterBreak="0">
    <w:nsid w:val="2A5944E2"/>
    <w:multiLevelType w:val="hybridMultilevel"/>
    <w:tmpl w:val="C406A028"/>
    <w:lvl w:ilvl="0" w:tplc="BB064D22">
      <w:start w:val="1"/>
      <w:numFmt w:val="upperLetter"/>
      <w:lvlText w:val="%1."/>
      <w:lvlJc w:val="left"/>
      <w:pPr>
        <w:ind w:left="1718" w:hanging="72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1" w:tplc="6CCC62D0">
      <w:start w:val="1"/>
      <w:numFmt w:val="decimal"/>
      <w:lvlText w:val="%2."/>
      <w:lvlJc w:val="left"/>
      <w:pPr>
        <w:ind w:left="2006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2" w:tplc="59CC6D38">
      <w:numFmt w:val="bullet"/>
      <w:lvlText w:val="•"/>
      <w:lvlJc w:val="left"/>
      <w:pPr>
        <w:ind w:left="2995" w:hanging="358"/>
      </w:pPr>
      <w:rPr>
        <w:rFonts w:hint="default"/>
        <w:lang w:val="en-US" w:eastAsia="en-US" w:bidi="ar-SA"/>
      </w:rPr>
    </w:lvl>
    <w:lvl w:ilvl="3" w:tplc="83A4C1C6">
      <w:numFmt w:val="bullet"/>
      <w:lvlText w:val="•"/>
      <w:lvlJc w:val="left"/>
      <w:pPr>
        <w:ind w:left="3991" w:hanging="358"/>
      </w:pPr>
      <w:rPr>
        <w:rFonts w:hint="default"/>
        <w:lang w:val="en-US" w:eastAsia="en-US" w:bidi="ar-SA"/>
      </w:rPr>
    </w:lvl>
    <w:lvl w:ilvl="4" w:tplc="78C0F9DE">
      <w:numFmt w:val="bullet"/>
      <w:lvlText w:val="•"/>
      <w:lvlJc w:val="left"/>
      <w:pPr>
        <w:ind w:left="4986" w:hanging="358"/>
      </w:pPr>
      <w:rPr>
        <w:rFonts w:hint="default"/>
        <w:lang w:val="en-US" w:eastAsia="en-US" w:bidi="ar-SA"/>
      </w:rPr>
    </w:lvl>
    <w:lvl w:ilvl="5" w:tplc="677EBC34">
      <w:numFmt w:val="bullet"/>
      <w:lvlText w:val="•"/>
      <w:lvlJc w:val="left"/>
      <w:pPr>
        <w:ind w:left="5982" w:hanging="358"/>
      </w:pPr>
      <w:rPr>
        <w:rFonts w:hint="default"/>
        <w:lang w:val="en-US" w:eastAsia="en-US" w:bidi="ar-SA"/>
      </w:rPr>
    </w:lvl>
    <w:lvl w:ilvl="6" w:tplc="99304CB8">
      <w:numFmt w:val="bullet"/>
      <w:lvlText w:val="•"/>
      <w:lvlJc w:val="left"/>
      <w:pPr>
        <w:ind w:left="6977" w:hanging="358"/>
      </w:pPr>
      <w:rPr>
        <w:rFonts w:hint="default"/>
        <w:lang w:val="en-US" w:eastAsia="en-US" w:bidi="ar-SA"/>
      </w:rPr>
    </w:lvl>
    <w:lvl w:ilvl="7" w:tplc="7C184A38">
      <w:numFmt w:val="bullet"/>
      <w:lvlText w:val="•"/>
      <w:lvlJc w:val="left"/>
      <w:pPr>
        <w:ind w:left="7973" w:hanging="358"/>
      </w:pPr>
      <w:rPr>
        <w:rFonts w:hint="default"/>
        <w:lang w:val="en-US" w:eastAsia="en-US" w:bidi="ar-SA"/>
      </w:rPr>
    </w:lvl>
    <w:lvl w:ilvl="8" w:tplc="BE3EE008">
      <w:numFmt w:val="bullet"/>
      <w:lvlText w:val="•"/>
      <w:lvlJc w:val="left"/>
      <w:pPr>
        <w:ind w:left="8968" w:hanging="358"/>
      </w:pPr>
      <w:rPr>
        <w:rFonts w:hint="default"/>
        <w:lang w:val="en-US" w:eastAsia="en-US" w:bidi="ar-SA"/>
      </w:rPr>
    </w:lvl>
  </w:abstractNum>
  <w:abstractNum w:abstractNumId="21" w15:restartNumberingAfterBreak="0">
    <w:nsid w:val="2C502CE0"/>
    <w:multiLevelType w:val="hybridMultilevel"/>
    <w:tmpl w:val="B442F464"/>
    <w:lvl w:ilvl="0" w:tplc="373C78B4">
      <w:start w:val="1"/>
      <w:numFmt w:val="upperLetter"/>
      <w:lvlText w:val="%1."/>
      <w:lvlJc w:val="left"/>
      <w:pPr>
        <w:ind w:left="1920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02943556">
      <w:start w:val="1"/>
      <w:numFmt w:val="decimal"/>
      <w:lvlText w:val="%2."/>
      <w:lvlJc w:val="left"/>
      <w:pPr>
        <w:ind w:left="2280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81424B46">
      <w:numFmt w:val="bullet"/>
      <w:lvlText w:val="•"/>
      <w:lvlJc w:val="left"/>
      <w:pPr>
        <w:ind w:left="3244" w:hanging="361"/>
      </w:pPr>
      <w:rPr>
        <w:rFonts w:hint="default"/>
        <w:lang w:val="en-US" w:eastAsia="en-US" w:bidi="ar-SA"/>
      </w:rPr>
    </w:lvl>
    <w:lvl w:ilvl="3" w:tplc="1586F26E">
      <w:numFmt w:val="bullet"/>
      <w:lvlText w:val="•"/>
      <w:lvlJc w:val="left"/>
      <w:pPr>
        <w:ind w:left="4208" w:hanging="361"/>
      </w:pPr>
      <w:rPr>
        <w:rFonts w:hint="default"/>
        <w:lang w:val="en-US" w:eastAsia="en-US" w:bidi="ar-SA"/>
      </w:rPr>
    </w:lvl>
    <w:lvl w:ilvl="4" w:tplc="2A626816">
      <w:numFmt w:val="bullet"/>
      <w:lvlText w:val="•"/>
      <w:lvlJc w:val="left"/>
      <w:pPr>
        <w:ind w:left="5173" w:hanging="361"/>
      </w:pPr>
      <w:rPr>
        <w:rFonts w:hint="default"/>
        <w:lang w:val="en-US" w:eastAsia="en-US" w:bidi="ar-SA"/>
      </w:rPr>
    </w:lvl>
    <w:lvl w:ilvl="5" w:tplc="76CE2714">
      <w:numFmt w:val="bullet"/>
      <w:lvlText w:val="•"/>
      <w:lvlJc w:val="left"/>
      <w:pPr>
        <w:ind w:left="6137" w:hanging="361"/>
      </w:pPr>
      <w:rPr>
        <w:rFonts w:hint="default"/>
        <w:lang w:val="en-US" w:eastAsia="en-US" w:bidi="ar-SA"/>
      </w:rPr>
    </w:lvl>
    <w:lvl w:ilvl="6" w:tplc="6F3A729E">
      <w:numFmt w:val="bullet"/>
      <w:lvlText w:val="•"/>
      <w:lvlJc w:val="left"/>
      <w:pPr>
        <w:ind w:left="7102" w:hanging="361"/>
      </w:pPr>
      <w:rPr>
        <w:rFonts w:hint="default"/>
        <w:lang w:val="en-US" w:eastAsia="en-US" w:bidi="ar-SA"/>
      </w:rPr>
    </w:lvl>
    <w:lvl w:ilvl="7" w:tplc="909E9636">
      <w:numFmt w:val="bullet"/>
      <w:lvlText w:val="•"/>
      <w:lvlJc w:val="left"/>
      <w:pPr>
        <w:ind w:left="8066" w:hanging="361"/>
      </w:pPr>
      <w:rPr>
        <w:rFonts w:hint="default"/>
        <w:lang w:val="en-US" w:eastAsia="en-US" w:bidi="ar-SA"/>
      </w:rPr>
    </w:lvl>
    <w:lvl w:ilvl="8" w:tplc="3E243B1C">
      <w:numFmt w:val="bullet"/>
      <w:lvlText w:val="•"/>
      <w:lvlJc w:val="left"/>
      <w:pPr>
        <w:ind w:left="9031" w:hanging="361"/>
      </w:pPr>
      <w:rPr>
        <w:rFonts w:hint="default"/>
        <w:lang w:val="en-US" w:eastAsia="en-US" w:bidi="ar-SA"/>
      </w:rPr>
    </w:lvl>
  </w:abstractNum>
  <w:abstractNum w:abstractNumId="22" w15:restartNumberingAfterBreak="0">
    <w:nsid w:val="2E192CC6"/>
    <w:multiLevelType w:val="hybridMultilevel"/>
    <w:tmpl w:val="ADDC3E14"/>
    <w:lvl w:ilvl="0" w:tplc="D58AC680">
      <w:start w:val="1"/>
      <w:numFmt w:val="upperLetter"/>
      <w:lvlText w:val="%1."/>
      <w:lvlJc w:val="left"/>
      <w:pPr>
        <w:ind w:left="1658" w:hanging="72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1" w:tplc="9EFA6582">
      <w:numFmt w:val="bullet"/>
      <w:lvlText w:val="•"/>
      <w:lvlJc w:val="left"/>
      <w:pPr>
        <w:ind w:left="2590" w:hanging="723"/>
      </w:pPr>
      <w:rPr>
        <w:rFonts w:hint="default"/>
        <w:lang w:val="en-US" w:eastAsia="en-US" w:bidi="ar-SA"/>
      </w:rPr>
    </w:lvl>
    <w:lvl w:ilvl="2" w:tplc="82EACE74">
      <w:numFmt w:val="bullet"/>
      <w:lvlText w:val="•"/>
      <w:lvlJc w:val="left"/>
      <w:pPr>
        <w:ind w:left="3520" w:hanging="723"/>
      </w:pPr>
      <w:rPr>
        <w:rFonts w:hint="default"/>
        <w:lang w:val="en-US" w:eastAsia="en-US" w:bidi="ar-SA"/>
      </w:rPr>
    </w:lvl>
    <w:lvl w:ilvl="3" w:tplc="E10AC36A">
      <w:numFmt w:val="bullet"/>
      <w:lvlText w:val="•"/>
      <w:lvlJc w:val="left"/>
      <w:pPr>
        <w:ind w:left="4450" w:hanging="723"/>
      </w:pPr>
      <w:rPr>
        <w:rFonts w:hint="default"/>
        <w:lang w:val="en-US" w:eastAsia="en-US" w:bidi="ar-SA"/>
      </w:rPr>
    </w:lvl>
    <w:lvl w:ilvl="4" w:tplc="646CF368">
      <w:numFmt w:val="bullet"/>
      <w:lvlText w:val="•"/>
      <w:lvlJc w:val="left"/>
      <w:pPr>
        <w:ind w:left="5380" w:hanging="723"/>
      </w:pPr>
      <w:rPr>
        <w:rFonts w:hint="default"/>
        <w:lang w:val="en-US" w:eastAsia="en-US" w:bidi="ar-SA"/>
      </w:rPr>
    </w:lvl>
    <w:lvl w:ilvl="5" w:tplc="70D29BE0">
      <w:numFmt w:val="bullet"/>
      <w:lvlText w:val="•"/>
      <w:lvlJc w:val="left"/>
      <w:pPr>
        <w:ind w:left="6310" w:hanging="723"/>
      </w:pPr>
      <w:rPr>
        <w:rFonts w:hint="default"/>
        <w:lang w:val="en-US" w:eastAsia="en-US" w:bidi="ar-SA"/>
      </w:rPr>
    </w:lvl>
    <w:lvl w:ilvl="6" w:tplc="4572BA56">
      <w:numFmt w:val="bullet"/>
      <w:lvlText w:val="•"/>
      <w:lvlJc w:val="left"/>
      <w:pPr>
        <w:ind w:left="7240" w:hanging="723"/>
      </w:pPr>
      <w:rPr>
        <w:rFonts w:hint="default"/>
        <w:lang w:val="en-US" w:eastAsia="en-US" w:bidi="ar-SA"/>
      </w:rPr>
    </w:lvl>
    <w:lvl w:ilvl="7" w:tplc="2D428362">
      <w:numFmt w:val="bullet"/>
      <w:lvlText w:val="•"/>
      <w:lvlJc w:val="left"/>
      <w:pPr>
        <w:ind w:left="8170" w:hanging="723"/>
      </w:pPr>
      <w:rPr>
        <w:rFonts w:hint="default"/>
        <w:lang w:val="en-US" w:eastAsia="en-US" w:bidi="ar-SA"/>
      </w:rPr>
    </w:lvl>
    <w:lvl w:ilvl="8" w:tplc="E00A609A">
      <w:numFmt w:val="bullet"/>
      <w:lvlText w:val="•"/>
      <w:lvlJc w:val="left"/>
      <w:pPr>
        <w:ind w:left="9100" w:hanging="723"/>
      </w:pPr>
      <w:rPr>
        <w:rFonts w:hint="default"/>
        <w:lang w:val="en-US" w:eastAsia="en-US" w:bidi="ar-SA"/>
      </w:rPr>
    </w:lvl>
  </w:abstractNum>
  <w:abstractNum w:abstractNumId="23" w15:restartNumberingAfterBreak="0">
    <w:nsid w:val="2F9A5573"/>
    <w:multiLevelType w:val="hybridMultilevel"/>
    <w:tmpl w:val="D6AE513C"/>
    <w:lvl w:ilvl="0" w:tplc="C73A92AC">
      <w:start w:val="1"/>
      <w:numFmt w:val="upperLetter"/>
      <w:lvlText w:val="%1."/>
      <w:lvlJc w:val="left"/>
      <w:pPr>
        <w:ind w:left="1658" w:hanging="72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1" w:tplc="3CFAA0D2">
      <w:numFmt w:val="bullet"/>
      <w:lvlText w:val="•"/>
      <w:lvlJc w:val="left"/>
      <w:pPr>
        <w:ind w:left="2590" w:hanging="723"/>
      </w:pPr>
      <w:rPr>
        <w:rFonts w:hint="default"/>
        <w:lang w:val="en-US" w:eastAsia="en-US" w:bidi="ar-SA"/>
      </w:rPr>
    </w:lvl>
    <w:lvl w:ilvl="2" w:tplc="21B202BC">
      <w:numFmt w:val="bullet"/>
      <w:lvlText w:val="•"/>
      <w:lvlJc w:val="left"/>
      <w:pPr>
        <w:ind w:left="3520" w:hanging="723"/>
      </w:pPr>
      <w:rPr>
        <w:rFonts w:hint="default"/>
        <w:lang w:val="en-US" w:eastAsia="en-US" w:bidi="ar-SA"/>
      </w:rPr>
    </w:lvl>
    <w:lvl w:ilvl="3" w:tplc="1F521896">
      <w:numFmt w:val="bullet"/>
      <w:lvlText w:val="•"/>
      <w:lvlJc w:val="left"/>
      <w:pPr>
        <w:ind w:left="4450" w:hanging="723"/>
      </w:pPr>
      <w:rPr>
        <w:rFonts w:hint="default"/>
        <w:lang w:val="en-US" w:eastAsia="en-US" w:bidi="ar-SA"/>
      </w:rPr>
    </w:lvl>
    <w:lvl w:ilvl="4" w:tplc="8842EBC6">
      <w:numFmt w:val="bullet"/>
      <w:lvlText w:val="•"/>
      <w:lvlJc w:val="left"/>
      <w:pPr>
        <w:ind w:left="5380" w:hanging="723"/>
      </w:pPr>
      <w:rPr>
        <w:rFonts w:hint="default"/>
        <w:lang w:val="en-US" w:eastAsia="en-US" w:bidi="ar-SA"/>
      </w:rPr>
    </w:lvl>
    <w:lvl w:ilvl="5" w:tplc="948A1604">
      <w:numFmt w:val="bullet"/>
      <w:lvlText w:val="•"/>
      <w:lvlJc w:val="left"/>
      <w:pPr>
        <w:ind w:left="6310" w:hanging="723"/>
      </w:pPr>
      <w:rPr>
        <w:rFonts w:hint="default"/>
        <w:lang w:val="en-US" w:eastAsia="en-US" w:bidi="ar-SA"/>
      </w:rPr>
    </w:lvl>
    <w:lvl w:ilvl="6" w:tplc="D598E43E">
      <w:numFmt w:val="bullet"/>
      <w:lvlText w:val="•"/>
      <w:lvlJc w:val="left"/>
      <w:pPr>
        <w:ind w:left="7240" w:hanging="723"/>
      </w:pPr>
      <w:rPr>
        <w:rFonts w:hint="default"/>
        <w:lang w:val="en-US" w:eastAsia="en-US" w:bidi="ar-SA"/>
      </w:rPr>
    </w:lvl>
    <w:lvl w:ilvl="7" w:tplc="AED6E342">
      <w:numFmt w:val="bullet"/>
      <w:lvlText w:val="•"/>
      <w:lvlJc w:val="left"/>
      <w:pPr>
        <w:ind w:left="8170" w:hanging="723"/>
      </w:pPr>
      <w:rPr>
        <w:rFonts w:hint="default"/>
        <w:lang w:val="en-US" w:eastAsia="en-US" w:bidi="ar-SA"/>
      </w:rPr>
    </w:lvl>
    <w:lvl w:ilvl="8" w:tplc="05364D24">
      <w:numFmt w:val="bullet"/>
      <w:lvlText w:val="•"/>
      <w:lvlJc w:val="left"/>
      <w:pPr>
        <w:ind w:left="9100" w:hanging="723"/>
      </w:pPr>
      <w:rPr>
        <w:rFonts w:hint="default"/>
        <w:lang w:val="en-US" w:eastAsia="en-US" w:bidi="ar-SA"/>
      </w:rPr>
    </w:lvl>
  </w:abstractNum>
  <w:abstractNum w:abstractNumId="24" w15:restartNumberingAfterBreak="0">
    <w:nsid w:val="35A6720A"/>
    <w:multiLevelType w:val="hybridMultilevel"/>
    <w:tmpl w:val="6BB4420C"/>
    <w:lvl w:ilvl="0" w:tplc="50DEE0BE">
      <w:start w:val="1"/>
      <w:numFmt w:val="upperLetter"/>
      <w:lvlText w:val="%1."/>
      <w:lvlJc w:val="left"/>
      <w:pPr>
        <w:ind w:left="765" w:hanging="272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542A5452">
      <w:numFmt w:val="bullet"/>
      <w:lvlText w:val="•"/>
      <w:lvlJc w:val="left"/>
      <w:pPr>
        <w:ind w:left="1780" w:hanging="272"/>
      </w:pPr>
      <w:rPr>
        <w:rFonts w:hint="default"/>
        <w:lang w:val="en-US" w:eastAsia="en-US" w:bidi="ar-SA"/>
      </w:rPr>
    </w:lvl>
    <w:lvl w:ilvl="2" w:tplc="44724E38">
      <w:numFmt w:val="bullet"/>
      <w:lvlText w:val="•"/>
      <w:lvlJc w:val="left"/>
      <w:pPr>
        <w:ind w:left="2800" w:hanging="272"/>
      </w:pPr>
      <w:rPr>
        <w:rFonts w:hint="default"/>
        <w:lang w:val="en-US" w:eastAsia="en-US" w:bidi="ar-SA"/>
      </w:rPr>
    </w:lvl>
    <w:lvl w:ilvl="3" w:tplc="4262F9FE">
      <w:numFmt w:val="bullet"/>
      <w:lvlText w:val="•"/>
      <w:lvlJc w:val="left"/>
      <w:pPr>
        <w:ind w:left="3820" w:hanging="272"/>
      </w:pPr>
      <w:rPr>
        <w:rFonts w:hint="default"/>
        <w:lang w:val="en-US" w:eastAsia="en-US" w:bidi="ar-SA"/>
      </w:rPr>
    </w:lvl>
    <w:lvl w:ilvl="4" w:tplc="3A88E532">
      <w:numFmt w:val="bullet"/>
      <w:lvlText w:val="•"/>
      <w:lvlJc w:val="left"/>
      <w:pPr>
        <w:ind w:left="4840" w:hanging="272"/>
      </w:pPr>
      <w:rPr>
        <w:rFonts w:hint="default"/>
        <w:lang w:val="en-US" w:eastAsia="en-US" w:bidi="ar-SA"/>
      </w:rPr>
    </w:lvl>
    <w:lvl w:ilvl="5" w:tplc="5FB29FA4">
      <w:numFmt w:val="bullet"/>
      <w:lvlText w:val="•"/>
      <w:lvlJc w:val="left"/>
      <w:pPr>
        <w:ind w:left="5860" w:hanging="272"/>
      </w:pPr>
      <w:rPr>
        <w:rFonts w:hint="default"/>
        <w:lang w:val="en-US" w:eastAsia="en-US" w:bidi="ar-SA"/>
      </w:rPr>
    </w:lvl>
    <w:lvl w:ilvl="6" w:tplc="F54E3ABE">
      <w:numFmt w:val="bullet"/>
      <w:lvlText w:val="•"/>
      <w:lvlJc w:val="left"/>
      <w:pPr>
        <w:ind w:left="6880" w:hanging="272"/>
      </w:pPr>
      <w:rPr>
        <w:rFonts w:hint="default"/>
        <w:lang w:val="en-US" w:eastAsia="en-US" w:bidi="ar-SA"/>
      </w:rPr>
    </w:lvl>
    <w:lvl w:ilvl="7" w:tplc="0126759A">
      <w:numFmt w:val="bullet"/>
      <w:lvlText w:val="•"/>
      <w:lvlJc w:val="left"/>
      <w:pPr>
        <w:ind w:left="7900" w:hanging="272"/>
      </w:pPr>
      <w:rPr>
        <w:rFonts w:hint="default"/>
        <w:lang w:val="en-US" w:eastAsia="en-US" w:bidi="ar-SA"/>
      </w:rPr>
    </w:lvl>
    <w:lvl w:ilvl="8" w:tplc="29DAD7A8">
      <w:numFmt w:val="bullet"/>
      <w:lvlText w:val="•"/>
      <w:lvlJc w:val="left"/>
      <w:pPr>
        <w:ind w:left="8920" w:hanging="272"/>
      </w:pPr>
      <w:rPr>
        <w:rFonts w:hint="default"/>
        <w:lang w:val="en-US" w:eastAsia="en-US" w:bidi="ar-SA"/>
      </w:rPr>
    </w:lvl>
  </w:abstractNum>
  <w:abstractNum w:abstractNumId="25" w15:restartNumberingAfterBreak="0">
    <w:nsid w:val="3A771E62"/>
    <w:multiLevelType w:val="hybridMultilevel"/>
    <w:tmpl w:val="768ECAE0"/>
    <w:lvl w:ilvl="0" w:tplc="A8624EF4">
      <w:start w:val="1"/>
      <w:numFmt w:val="upperLetter"/>
      <w:lvlText w:val="%1."/>
      <w:lvlJc w:val="left"/>
      <w:pPr>
        <w:ind w:left="1036" w:hanging="272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38266104">
      <w:numFmt w:val="bullet"/>
      <w:lvlText w:val="•"/>
      <w:lvlJc w:val="left"/>
      <w:pPr>
        <w:ind w:left="2032" w:hanging="272"/>
      </w:pPr>
      <w:rPr>
        <w:rFonts w:hint="default"/>
        <w:lang w:val="en-US" w:eastAsia="en-US" w:bidi="ar-SA"/>
      </w:rPr>
    </w:lvl>
    <w:lvl w:ilvl="2" w:tplc="4BF4429E">
      <w:numFmt w:val="bullet"/>
      <w:lvlText w:val="•"/>
      <w:lvlJc w:val="left"/>
      <w:pPr>
        <w:ind w:left="3024" w:hanging="272"/>
      </w:pPr>
      <w:rPr>
        <w:rFonts w:hint="default"/>
        <w:lang w:val="en-US" w:eastAsia="en-US" w:bidi="ar-SA"/>
      </w:rPr>
    </w:lvl>
    <w:lvl w:ilvl="3" w:tplc="F3DA8A74">
      <w:numFmt w:val="bullet"/>
      <w:lvlText w:val="•"/>
      <w:lvlJc w:val="left"/>
      <w:pPr>
        <w:ind w:left="4016" w:hanging="272"/>
      </w:pPr>
      <w:rPr>
        <w:rFonts w:hint="default"/>
        <w:lang w:val="en-US" w:eastAsia="en-US" w:bidi="ar-SA"/>
      </w:rPr>
    </w:lvl>
    <w:lvl w:ilvl="4" w:tplc="E6E68E5C">
      <w:numFmt w:val="bullet"/>
      <w:lvlText w:val="•"/>
      <w:lvlJc w:val="left"/>
      <w:pPr>
        <w:ind w:left="5008" w:hanging="272"/>
      </w:pPr>
      <w:rPr>
        <w:rFonts w:hint="default"/>
        <w:lang w:val="en-US" w:eastAsia="en-US" w:bidi="ar-SA"/>
      </w:rPr>
    </w:lvl>
    <w:lvl w:ilvl="5" w:tplc="DF682A2C">
      <w:numFmt w:val="bullet"/>
      <w:lvlText w:val="•"/>
      <w:lvlJc w:val="left"/>
      <w:pPr>
        <w:ind w:left="6000" w:hanging="272"/>
      </w:pPr>
      <w:rPr>
        <w:rFonts w:hint="default"/>
        <w:lang w:val="en-US" w:eastAsia="en-US" w:bidi="ar-SA"/>
      </w:rPr>
    </w:lvl>
    <w:lvl w:ilvl="6" w:tplc="28C0CB10">
      <w:numFmt w:val="bullet"/>
      <w:lvlText w:val="•"/>
      <w:lvlJc w:val="left"/>
      <w:pPr>
        <w:ind w:left="6992" w:hanging="272"/>
      </w:pPr>
      <w:rPr>
        <w:rFonts w:hint="default"/>
        <w:lang w:val="en-US" w:eastAsia="en-US" w:bidi="ar-SA"/>
      </w:rPr>
    </w:lvl>
    <w:lvl w:ilvl="7" w:tplc="AAFABAD2">
      <w:numFmt w:val="bullet"/>
      <w:lvlText w:val="•"/>
      <w:lvlJc w:val="left"/>
      <w:pPr>
        <w:ind w:left="7984" w:hanging="272"/>
      </w:pPr>
      <w:rPr>
        <w:rFonts w:hint="default"/>
        <w:lang w:val="en-US" w:eastAsia="en-US" w:bidi="ar-SA"/>
      </w:rPr>
    </w:lvl>
    <w:lvl w:ilvl="8" w:tplc="BF629C0E">
      <w:numFmt w:val="bullet"/>
      <w:lvlText w:val="•"/>
      <w:lvlJc w:val="left"/>
      <w:pPr>
        <w:ind w:left="8976" w:hanging="272"/>
      </w:pPr>
      <w:rPr>
        <w:rFonts w:hint="default"/>
        <w:lang w:val="en-US" w:eastAsia="en-US" w:bidi="ar-SA"/>
      </w:rPr>
    </w:lvl>
  </w:abstractNum>
  <w:abstractNum w:abstractNumId="26" w15:restartNumberingAfterBreak="0">
    <w:nsid w:val="3DEA0CBC"/>
    <w:multiLevelType w:val="multilevel"/>
    <w:tmpl w:val="99BC2800"/>
    <w:lvl w:ilvl="0">
      <w:start w:val="1"/>
      <w:numFmt w:val="decimal"/>
      <w:lvlText w:val="%1"/>
      <w:lvlJc w:val="left"/>
      <w:pPr>
        <w:ind w:left="1569" w:hanging="37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69" w:hanging="37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start w:val="1"/>
      <w:numFmt w:val="upperLetter"/>
      <w:lvlText w:val="%3."/>
      <w:lvlJc w:val="left"/>
      <w:pPr>
        <w:ind w:left="1919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928" w:hanging="3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33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937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42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946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951" w:hanging="361"/>
      </w:pPr>
      <w:rPr>
        <w:rFonts w:hint="default"/>
        <w:lang w:val="en-US" w:eastAsia="en-US" w:bidi="ar-SA"/>
      </w:rPr>
    </w:lvl>
  </w:abstractNum>
  <w:abstractNum w:abstractNumId="27" w15:restartNumberingAfterBreak="0">
    <w:nsid w:val="3EEC1213"/>
    <w:multiLevelType w:val="multilevel"/>
    <w:tmpl w:val="1D1E7984"/>
    <w:lvl w:ilvl="0">
      <w:start w:val="2"/>
      <w:numFmt w:val="decimal"/>
      <w:lvlText w:val="%1"/>
      <w:lvlJc w:val="left"/>
      <w:pPr>
        <w:ind w:left="1135" w:hanging="37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35" w:hanging="37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104" w:hanging="37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86" w:hanging="37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68" w:hanging="37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50" w:hanging="37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32" w:hanging="37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014" w:hanging="37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996" w:hanging="370"/>
      </w:pPr>
      <w:rPr>
        <w:rFonts w:hint="default"/>
        <w:lang w:val="en-US" w:eastAsia="en-US" w:bidi="ar-SA"/>
      </w:rPr>
    </w:lvl>
  </w:abstractNum>
  <w:abstractNum w:abstractNumId="28" w15:restartNumberingAfterBreak="0">
    <w:nsid w:val="40A95853"/>
    <w:multiLevelType w:val="hybridMultilevel"/>
    <w:tmpl w:val="6BFAF032"/>
    <w:lvl w:ilvl="0" w:tplc="3FB687F0">
      <w:start w:val="1"/>
      <w:numFmt w:val="decimal"/>
      <w:lvlText w:val="%1."/>
      <w:lvlJc w:val="left"/>
      <w:pPr>
        <w:ind w:left="2279" w:hanging="72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1" w:tplc="9230E0FE">
      <w:numFmt w:val="bullet"/>
      <w:lvlText w:val="•"/>
      <w:lvlJc w:val="left"/>
      <w:pPr>
        <w:ind w:left="3148" w:hanging="720"/>
      </w:pPr>
      <w:rPr>
        <w:rFonts w:hint="default"/>
        <w:lang w:val="en-US" w:eastAsia="en-US" w:bidi="ar-SA"/>
      </w:rPr>
    </w:lvl>
    <w:lvl w:ilvl="2" w:tplc="15CEE0AA">
      <w:numFmt w:val="bullet"/>
      <w:lvlText w:val="•"/>
      <w:lvlJc w:val="left"/>
      <w:pPr>
        <w:ind w:left="4016" w:hanging="720"/>
      </w:pPr>
      <w:rPr>
        <w:rFonts w:hint="default"/>
        <w:lang w:val="en-US" w:eastAsia="en-US" w:bidi="ar-SA"/>
      </w:rPr>
    </w:lvl>
    <w:lvl w:ilvl="3" w:tplc="555E59CE">
      <w:numFmt w:val="bullet"/>
      <w:lvlText w:val="•"/>
      <w:lvlJc w:val="left"/>
      <w:pPr>
        <w:ind w:left="4884" w:hanging="720"/>
      </w:pPr>
      <w:rPr>
        <w:rFonts w:hint="default"/>
        <w:lang w:val="en-US" w:eastAsia="en-US" w:bidi="ar-SA"/>
      </w:rPr>
    </w:lvl>
    <w:lvl w:ilvl="4" w:tplc="BAEEBAA2">
      <w:numFmt w:val="bullet"/>
      <w:lvlText w:val="•"/>
      <w:lvlJc w:val="left"/>
      <w:pPr>
        <w:ind w:left="5752" w:hanging="720"/>
      </w:pPr>
      <w:rPr>
        <w:rFonts w:hint="default"/>
        <w:lang w:val="en-US" w:eastAsia="en-US" w:bidi="ar-SA"/>
      </w:rPr>
    </w:lvl>
    <w:lvl w:ilvl="5" w:tplc="93242EDC">
      <w:numFmt w:val="bullet"/>
      <w:lvlText w:val="•"/>
      <w:lvlJc w:val="left"/>
      <w:pPr>
        <w:ind w:left="6620" w:hanging="720"/>
      </w:pPr>
      <w:rPr>
        <w:rFonts w:hint="default"/>
        <w:lang w:val="en-US" w:eastAsia="en-US" w:bidi="ar-SA"/>
      </w:rPr>
    </w:lvl>
    <w:lvl w:ilvl="6" w:tplc="15467DC8">
      <w:numFmt w:val="bullet"/>
      <w:lvlText w:val="•"/>
      <w:lvlJc w:val="left"/>
      <w:pPr>
        <w:ind w:left="7488" w:hanging="720"/>
      </w:pPr>
      <w:rPr>
        <w:rFonts w:hint="default"/>
        <w:lang w:val="en-US" w:eastAsia="en-US" w:bidi="ar-SA"/>
      </w:rPr>
    </w:lvl>
    <w:lvl w:ilvl="7" w:tplc="C8805A2A">
      <w:numFmt w:val="bullet"/>
      <w:lvlText w:val="•"/>
      <w:lvlJc w:val="left"/>
      <w:pPr>
        <w:ind w:left="8356" w:hanging="720"/>
      </w:pPr>
      <w:rPr>
        <w:rFonts w:hint="default"/>
        <w:lang w:val="en-US" w:eastAsia="en-US" w:bidi="ar-SA"/>
      </w:rPr>
    </w:lvl>
    <w:lvl w:ilvl="8" w:tplc="6D8639EC">
      <w:numFmt w:val="bullet"/>
      <w:lvlText w:val="•"/>
      <w:lvlJc w:val="left"/>
      <w:pPr>
        <w:ind w:left="9224" w:hanging="720"/>
      </w:pPr>
      <w:rPr>
        <w:rFonts w:hint="default"/>
        <w:lang w:val="en-US" w:eastAsia="en-US" w:bidi="ar-SA"/>
      </w:rPr>
    </w:lvl>
  </w:abstractNum>
  <w:abstractNum w:abstractNumId="29" w15:restartNumberingAfterBreak="0">
    <w:nsid w:val="431948EE"/>
    <w:multiLevelType w:val="multilevel"/>
    <w:tmpl w:val="3A3ED27A"/>
    <w:lvl w:ilvl="0">
      <w:start w:val="3"/>
      <w:numFmt w:val="decimal"/>
      <w:lvlText w:val="%1"/>
      <w:lvlJc w:val="left"/>
      <w:pPr>
        <w:ind w:left="1567" w:hanging="368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67" w:hanging="368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start w:val="1"/>
      <w:numFmt w:val="upperLetter"/>
      <w:lvlText w:val="%3."/>
      <w:lvlJc w:val="left"/>
      <w:pPr>
        <w:ind w:left="1920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928" w:hanging="3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33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937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42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946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951" w:hanging="361"/>
      </w:pPr>
      <w:rPr>
        <w:rFonts w:hint="default"/>
        <w:lang w:val="en-US" w:eastAsia="en-US" w:bidi="ar-SA"/>
      </w:rPr>
    </w:lvl>
  </w:abstractNum>
  <w:abstractNum w:abstractNumId="30" w15:restartNumberingAfterBreak="0">
    <w:nsid w:val="44564C74"/>
    <w:multiLevelType w:val="multilevel"/>
    <w:tmpl w:val="645EECCA"/>
    <w:lvl w:ilvl="0">
      <w:start w:val="2"/>
      <w:numFmt w:val="decimal"/>
      <w:lvlText w:val="%1"/>
      <w:lvlJc w:val="left"/>
      <w:pPr>
        <w:ind w:left="1569" w:hanging="37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69" w:hanging="37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start w:val="1"/>
      <w:numFmt w:val="upperLetter"/>
      <w:lvlText w:val="%3."/>
      <w:lvlJc w:val="left"/>
      <w:pPr>
        <w:ind w:left="1920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3">
      <w:start w:val="1"/>
      <w:numFmt w:val="lowerLetter"/>
      <w:lvlText w:val="%4."/>
      <w:lvlJc w:val="left"/>
      <w:pPr>
        <w:ind w:left="2640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4720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60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00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840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80" w:hanging="361"/>
      </w:pPr>
      <w:rPr>
        <w:rFonts w:hint="default"/>
        <w:lang w:val="en-US" w:eastAsia="en-US" w:bidi="ar-SA"/>
      </w:rPr>
    </w:lvl>
  </w:abstractNum>
  <w:abstractNum w:abstractNumId="31" w15:restartNumberingAfterBreak="0">
    <w:nsid w:val="477339AB"/>
    <w:multiLevelType w:val="multilevel"/>
    <w:tmpl w:val="4820823C"/>
    <w:lvl w:ilvl="0">
      <w:start w:val="2"/>
      <w:numFmt w:val="decimal"/>
      <w:lvlText w:val="%1"/>
      <w:lvlJc w:val="left"/>
      <w:pPr>
        <w:ind w:left="1567" w:hanging="368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67" w:hanging="368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440" w:hanging="36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380" w:hanging="36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320" w:hanging="36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260" w:hanging="36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00" w:hanging="36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40" w:hanging="36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80" w:hanging="368"/>
      </w:pPr>
      <w:rPr>
        <w:rFonts w:hint="default"/>
        <w:lang w:val="en-US" w:eastAsia="en-US" w:bidi="ar-SA"/>
      </w:rPr>
    </w:lvl>
  </w:abstractNum>
  <w:abstractNum w:abstractNumId="32" w15:restartNumberingAfterBreak="0">
    <w:nsid w:val="48D66C23"/>
    <w:multiLevelType w:val="hybridMultilevel"/>
    <w:tmpl w:val="B472E7E2"/>
    <w:lvl w:ilvl="0" w:tplc="7DEC595A">
      <w:start w:val="1"/>
      <w:numFmt w:val="upperLetter"/>
      <w:lvlText w:val="%1."/>
      <w:lvlJc w:val="left"/>
      <w:pPr>
        <w:ind w:left="1034" w:hanging="26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55865BF0">
      <w:numFmt w:val="bullet"/>
      <w:lvlText w:val="•"/>
      <w:lvlJc w:val="left"/>
      <w:pPr>
        <w:ind w:left="2032" w:hanging="269"/>
      </w:pPr>
      <w:rPr>
        <w:rFonts w:hint="default"/>
        <w:lang w:val="en-US" w:eastAsia="en-US" w:bidi="ar-SA"/>
      </w:rPr>
    </w:lvl>
    <w:lvl w:ilvl="2" w:tplc="9A6CB42A">
      <w:numFmt w:val="bullet"/>
      <w:lvlText w:val="•"/>
      <w:lvlJc w:val="left"/>
      <w:pPr>
        <w:ind w:left="3024" w:hanging="269"/>
      </w:pPr>
      <w:rPr>
        <w:rFonts w:hint="default"/>
        <w:lang w:val="en-US" w:eastAsia="en-US" w:bidi="ar-SA"/>
      </w:rPr>
    </w:lvl>
    <w:lvl w:ilvl="3" w:tplc="4F62BB54">
      <w:numFmt w:val="bullet"/>
      <w:lvlText w:val="•"/>
      <w:lvlJc w:val="left"/>
      <w:pPr>
        <w:ind w:left="4016" w:hanging="269"/>
      </w:pPr>
      <w:rPr>
        <w:rFonts w:hint="default"/>
        <w:lang w:val="en-US" w:eastAsia="en-US" w:bidi="ar-SA"/>
      </w:rPr>
    </w:lvl>
    <w:lvl w:ilvl="4" w:tplc="2CE2462E">
      <w:numFmt w:val="bullet"/>
      <w:lvlText w:val="•"/>
      <w:lvlJc w:val="left"/>
      <w:pPr>
        <w:ind w:left="5008" w:hanging="269"/>
      </w:pPr>
      <w:rPr>
        <w:rFonts w:hint="default"/>
        <w:lang w:val="en-US" w:eastAsia="en-US" w:bidi="ar-SA"/>
      </w:rPr>
    </w:lvl>
    <w:lvl w:ilvl="5" w:tplc="C5AE4142">
      <w:numFmt w:val="bullet"/>
      <w:lvlText w:val="•"/>
      <w:lvlJc w:val="left"/>
      <w:pPr>
        <w:ind w:left="6000" w:hanging="269"/>
      </w:pPr>
      <w:rPr>
        <w:rFonts w:hint="default"/>
        <w:lang w:val="en-US" w:eastAsia="en-US" w:bidi="ar-SA"/>
      </w:rPr>
    </w:lvl>
    <w:lvl w:ilvl="6" w:tplc="EC32F4CC">
      <w:numFmt w:val="bullet"/>
      <w:lvlText w:val="•"/>
      <w:lvlJc w:val="left"/>
      <w:pPr>
        <w:ind w:left="6992" w:hanging="269"/>
      </w:pPr>
      <w:rPr>
        <w:rFonts w:hint="default"/>
        <w:lang w:val="en-US" w:eastAsia="en-US" w:bidi="ar-SA"/>
      </w:rPr>
    </w:lvl>
    <w:lvl w:ilvl="7" w:tplc="B62EB882">
      <w:numFmt w:val="bullet"/>
      <w:lvlText w:val="•"/>
      <w:lvlJc w:val="left"/>
      <w:pPr>
        <w:ind w:left="7984" w:hanging="269"/>
      </w:pPr>
      <w:rPr>
        <w:rFonts w:hint="default"/>
        <w:lang w:val="en-US" w:eastAsia="en-US" w:bidi="ar-SA"/>
      </w:rPr>
    </w:lvl>
    <w:lvl w:ilvl="8" w:tplc="D7567E56">
      <w:numFmt w:val="bullet"/>
      <w:lvlText w:val="•"/>
      <w:lvlJc w:val="left"/>
      <w:pPr>
        <w:ind w:left="8976" w:hanging="269"/>
      </w:pPr>
      <w:rPr>
        <w:rFonts w:hint="default"/>
        <w:lang w:val="en-US" w:eastAsia="en-US" w:bidi="ar-SA"/>
      </w:rPr>
    </w:lvl>
  </w:abstractNum>
  <w:abstractNum w:abstractNumId="33" w15:restartNumberingAfterBreak="0">
    <w:nsid w:val="490D2C63"/>
    <w:multiLevelType w:val="hybridMultilevel"/>
    <w:tmpl w:val="1E8C44A0"/>
    <w:lvl w:ilvl="0" w:tplc="12C458B4">
      <w:start w:val="1"/>
      <w:numFmt w:val="upperLetter"/>
      <w:lvlText w:val="%1."/>
      <w:lvlJc w:val="left"/>
      <w:pPr>
        <w:ind w:left="1036" w:hanging="272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8C90E5D2">
      <w:numFmt w:val="bullet"/>
      <w:lvlText w:val="•"/>
      <w:lvlJc w:val="left"/>
      <w:pPr>
        <w:ind w:left="2032" w:hanging="272"/>
      </w:pPr>
      <w:rPr>
        <w:rFonts w:hint="default"/>
        <w:lang w:val="en-US" w:eastAsia="en-US" w:bidi="ar-SA"/>
      </w:rPr>
    </w:lvl>
    <w:lvl w:ilvl="2" w:tplc="5150ECA6">
      <w:numFmt w:val="bullet"/>
      <w:lvlText w:val="•"/>
      <w:lvlJc w:val="left"/>
      <w:pPr>
        <w:ind w:left="3024" w:hanging="272"/>
      </w:pPr>
      <w:rPr>
        <w:rFonts w:hint="default"/>
        <w:lang w:val="en-US" w:eastAsia="en-US" w:bidi="ar-SA"/>
      </w:rPr>
    </w:lvl>
    <w:lvl w:ilvl="3" w:tplc="533225CC">
      <w:numFmt w:val="bullet"/>
      <w:lvlText w:val="•"/>
      <w:lvlJc w:val="left"/>
      <w:pPr>
        <w:ind w:left="4016" w:hanging="272"/>
      </w:pPr>
      <w:rPr>
        <w:rFonts w:hint="default"/>
        <w:lang w:val="en-US" w:eastAsia="en-US" w:bidi="ar-SA"/>
      </w:rPr>
    </w:lvl>
    <w:lvl w:ilvl="4" w:tplc="4E929E02">
      <w:numFmt w:val="bullet"/>
      <w:lvlText w:val="•"/>
      <w:lvlJc w:val="left"/>
      <w:pPr>
        <w:ind w:left="5008" w:hanging="272"/>
      </w:pPr>
      <w:rPr>
        <w:rFonts w:hint="default"/>
        <w:lang w:val="en-US" w:eastAsia="en-US" w:bidi="ar-SA"/>
      </w:rPr>
    </w:lvl>
    <w:lvl w:ilvl="5" w:tplc="23B2BB5A">
      <w:numFmt w:val="bullet"/>
      <w:lvlText w:val="•"/>
      <w:lvlJc w:val="left"/>
      <w:pPr>
        <w:ind w:left="6000" w:hanging="272"/>
      </w:pPr>
      <w:rPr>
        <w:rFonts w:hint="default"/>
        <w:lang w:val="en-US" w:eastAsia="en-US" w:bidi="ar-SA"/>
      </w:rPr>
    </w:lvl>
    <w:lvl w:ilvl="6" w:tplc="09F2CF96">
      <w:numFmt w:val="bullet"/>
      <w:lvlText w:val="•"/>
      <w:lvlJc w:val="left"/>
      <w:pPr>
        <w:ind w:left="6992" w:hanging="272"/>
      </w:pPr>
      <w:rPr>
        <w:rFonts w:hint="default"/>
        <w:lang w:val="en-US" w:eastAsia="en-US" w:bidi="ar-SA"/>
      </w:rPr>
    </w:lvl>
    <w:lvl w:ilvl="7" w:tplc="5FFCB488">
      <w:numFmt w:val="bullet"/>
      <w:lvlText w:val="•"/>
      <w:lvlJc w:val="left"/>
      <w:pPr>
        <w:ind w:left="7984" w:hanging="272"/>
      </w:pPr>
      <w:rPr>
        <w:rFonts w:hint="default"/>
        <w:lang w:val="en-US" w:eastAsia="en-US" w:bidi="ar-SA"/>
      </w:rPr>
    </w:lvl>
    <w:lvl w:ilvl="8" w:tplc="6976379A">
      <w:numFmt w:val="bullet"/>
      <w:lvlText w:val="•"/>
      <w:lvlJc w:val="left"/>
      <w:pPr>
        <w:ind w:left="8976" w:hanging="272"/>
      </w:pPr>
      <w:rPr>
        <w:rFonts w:hint="default"/>
        <w:lang w:val="en-US" w:eastAsia="en-US" w:bidi="ar-SA"/>
      </w:rPr>
    </w:lvl>
  </w:abstractNum>
  <w:abstractNum w:abstractNumId="34" w15:restartNumberingAfterBreak="0">
    <w:nsid w:val="4ADE6328"/>
    <w:multiLevelType w:val="hybridMultilevel"/>
    <w:tmpl w:val="80303072"/>
    <w:lvl w:ilvl="0" w:tplc="DD662714">
      <w:start w:val="1"/>
      <w:numFmt w:val="upperLetter"/>
      <w:lvlText w:val="%1."/>
      <w:lvlJc w:val="left"/>
      <w:pPr>
        <w:ind w:left="1658" w:hanging="72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1" w:tplc="7A20B8AC">
      <w:numFmt w:val="bullet"/>
      <w:lvlText w:val="•"/>
      <w:lvlJc w:val="left"/>
      <w:pPr>
        <w:ind w:left="2590" w:hanging="723"/>
      </w:pPr>
      <w:rPr>
        <w:rFonts w:hint="default"/>
        <w:lang w:val="en-US" w:eastAsia="en-US" w:bidi="ar-SA"/>
      </w:rPr>
    </w:lvl>
    <w:lvl w:ilvl="2" w:tplc="0D025938">
      <w:numFmt w:val="bullet"/>
      <w:lvlText w:val="•"/>
      <w:lvlJc w:val="left"/>
      <w:pPr>
        <w:ind w:left="3520" w:hanging="723"/>
      </w:pPr>
      <w:rPr>
        <w:rFonts w:hint="default"/>
        <w:lang w:val="en-US" w:eastAsia="en-US" w:bidi="ar-SA"/>
      </w:rPr>
    </w:lvl>
    <w:lvl w:ilvl="3" w:tplc="1AACAD92">
      <w:numFmt w:val="bullet"/>
      <w:lvlText w:val="•"/>
      <w:lvlJc w:val="left"/>
      <w:pPr>
        <w:ind w:left="4450" w:hanging="723"/>
      </w:pPr>
      <w:rPr>
        <w:rFonts w:hint="default"/>
        <w:lang w:val="en-US" w:eastAsia="en-US" w:bidi="ar-SA"/>
      </w:rPr>
    </w:lvl>
    <w:lvl w:ilvl="4" w:tplc="2ABE134A">
      <w:numFmt w:val="bullet"/>
      <w:lvlText w:val="•"/>
      <w:lvlJc w:val="left"/>
      <w:pPr>
        <w:ind w:left="5380" w:hanging="723"/>
      </w:pPr>
      <w:rPr>
        <w:rFonts w:hint="default"/>
        <w:lang w:val="en-US" w:eastAsia="en-US" w:bidi="ar-SA"/>
      </w:rPr>
    </w:lvl>
    <w:lvl w:ilvl="5" w:tplc="52EEF85C">
      <w:numFmt w:val="bullet"/>
      <w:lvlText w:val="•"/>
      <w:lvlJc w:val="left"/>
      <w:pPr>
        <w:ind w:left="6310" w:hanging="723"/>
      </w:pPr>
      <w:rPr>
        <w:rFonts w:hint="default"/>
        <w:lang w:val="en-US" w:eastAsia="en-US" w:bidi="ar-SA"/>
      </w:rPr>
    </w:lvl>
    <w:lvl w:ilvl="6" w:tplc="73389832">
      <w:numFmt w:val="bullet"/>
      <w:lvlText w:val="•"/>
      <w:lvlJc w:val="left"/>
      <w:pPr>
        <w:ind w:left="7240" w:hanging="723"/>
      </w:pPr>
      <w:rPr>
        <w:rFonts w:hint="default"/>
        <w:lang w:val="en-US" w:eastAsia="en-US" w:bidi="ar-SA"/>
      </w:rPr>
    </w:lvl>
    <w:lvl w:ilvl="7" w:tplc="42869CCA">
      <w:numFmt w:val="bullet"/>
      <w:lvlText w:val="•"/>
      <w:lvlJc w:val="left"/>
      <w:pPr>
        <w:ind w:left="8170" w:hanging="723"/>
      </w:pPr>
      <w:rPr>
        <w:rFonts w:hint="default"/>
        <w:lang w:val="en-US" w:eastAsia="en-US" w:bidi="ar-SA"/>
      </w:rPr>
    </w:lvl>
    <w:lvl w:ilvl="8" w:tplc="64603278">
      <w:numFmt w:val="bullet"/>
      <w:lvlText w:val="•"/>
      <w:lvlJc w:val="left"/>
      <w:pPr>
        <w:ind w:left="9100" w:hanging="723"/>
      </w:pPr>
      <w:rPr>
        <w:rFonts w:hint="default"/>
        <w:lang w:val="en-US" w:eastAsia="en-US" w:bidi="ar-SA"/>
      </w:rPr>
    </w:lvl>
  </w:abstractNum>
  <w:abstractNum w:abstractNumId="35" w15:restartNumberingAfterBreak="0">
    <w:nsid w:val="4F105658"/>
    <w:multiLevelType w:val="multilevel"/>
    <w:tmpl w:val="55C014C6"/>
    <w:lvl w:ilvl="0">
      <w:start w:val="2"/>
      <w:numFmt w:val="decimal"/>
      <w:lvlText w:val="%1"/>
      <w:lvlJc w:val="left"/>
      <w:pPr>
        <w:ind w:left="1135" w:hanging="37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35" w:hanging="37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start w:val="1"/>
      <w:numFmt w:val="upperLetter"/>
      <w:lvlText w:val="%3."/>
      <w:lvlJc w:val="left"/>
      <w:pPr>
        <w:ind w:left="1485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586" w:hanging="3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40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93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46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53" w:hanging="361"/>
      </w:pPr>
      <w:rPr>
        <w:rFonts w:hint="default"/>
        <w:lang w:val="en-US" w:eastAsia="en-US" w:bidi="ar-SA"/>
      </w:rPr>
    </w:lvl>
  </w:abstractNum>
  <w:abstractNum w:abstractNumId="36" w15:restartNumberingAfterBreak="0">
    <w:nsid w:val="4FBA66B1"/>
    <w:multiLevelType w:val="multilevel"/>
    <w:tmpl w:val="DE04D22A"/>
    <w:lvl w:ilvl="0">
      <w:start w:val="1"/>
      <w:numFmt w:val="decimal"/>
      <w:lvlText w:val="%1"/>
      <w:lvlJc w:val="left"/>
      <w:pPr>
        <w:ind w:left="1569" w:hanging="37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69" w:hanging="37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440" w:hanging="37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380" w:hanging="37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320" w:hanging="37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260" w:hanging="37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00" w:hanging="37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40" w:hanging="37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80" w:hanging="370"/>
      </w:pPr>
      <w:rPr>
        <w:rFonts w:hint="default"/>
        <w:lang w:val="en-US" w:eastAsia="en-US" w:bidi="ar-SA"/>
      </w:rPr>
    </w:lvl>
  </w:abstractNum>
  <w:abstractNum w:abstractNumId="37" w15:restartNumberingAfterBreak="0">
    <w:nsid w:val="5A1F21B7"/>
    <w:multiLevelType w:val="multilevel"/>
    <w:tmpl w:val="824C112E"/>
    <w:lvl w:ilvl="0">
      <w:start w:val="3"/>
      <w:numFmt w:val="decimal"/>
      <w:lvlText w:val="%1"/>
      <w:lvlJc w:val="left"/>
      <w:pPr>
        <w:ind w:left="1132" w:hanging="368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32" w:hanging="368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start w:val="1"/>
      <w:numFmt w:val="upperLetter"/>
      <w:lvlText w:val="%3."/>
      <w:lvlJc w:val="left"/>
      <w:pPr>
        <w:ind w:left="1485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586" w:hanging="3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40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93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46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53" w:hanging="361"/>
      </w:pPr>
      <w:rPr>
        <w:rFonts w:hint="default"/>
        <w:lang w:val="en-US" w:eastAsia="en-US" w:bidi="ar-SA"/>
      </w:rPr>
    </w:lvl>
  </w:abstractNum>
  <w:abstractNum w:abstractNumId="38" w15:restartNumberingAfterBreak="0">
    <w:nsid w:val="5DEB3A40"/>
    <w:multiLevelType w:val="hybridMultilevel"/>
    <w:tmpl w:val="E30AAB2E"/>
    <w:lvl w:ilvl="0" w:tplc="A4F27516">
      <w:start w:val="1"/>
      <w:numFmt w:val="decimal"/>
      <w:lvlText w:val="%1."/>
      <w:lvlJc w:val="left"/>
      <w:pPr>
        <w:ind w:left="1447" w:hanging="24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60B8D516">
      <w:numFmt w:val="bullet"/>
      <w:lvlText w:val="•"/>
      <w:lvlJc w:val="left"/>
      <w:pPr>
        <w:ind w:left="2392" w:hanging="248"/>
      </w:pPr>
      <w:rPr>
        <w:rFonts w:hint="default"/>
        <w:lang w:val="en-US" w:eastAsia="en-US" w:bidi="ar-SA"/>
      </w:rPr>
    </w:lvl>
    <w:lvl w:ilvl="2" w:tplc="596283D6">
      <w:numFmt w:val="bullet"/>
      <w:lvlText w:val="•"/>
      <w:lvlJc w:val="left"/>
      <w:pPr>
        <w:ind w:left="3344" w:hanging="248"/>
      </w:pPr>
      <w:rPr>
        <w:rFonts w:hint="default"/>
        <w:lang w:val="en-US" w:eastAsia="en-US" w:bidi="ar-SA"/>
      </w:rPr>
    </w:lvl>
    <w:lvl w:ilvl="3" w:tplc="1270D830">
      <w:numFmt w:val="bullet"/>
      <w:lvlText w:val="•"/>
      <w:lvlJc w:val="left"/>
      <w:pPr>
        <w:ind w:left="4296" w:hanging="248"/>
      </w:pPr>
      <w:rPr>
        <w:rFonts w:hint="default"/>
        <w:lang w:val="en-US" w:eastAsia="en-US" w:bidi="ar-SA"/>
      </w:rPr>
    </w:lvl>
    <w:lvl w:ilvl="4" w:tplc="343421D2">
      <w:numFmt w:val="bullet"/>
      <w:lvlText w:val="•"/>
      <w:lvlJc w:val="left"/>
      <w:pPr>
        <w:ind w:left="5248" w:hanging="248"/>
      </w:pPr>
      <w:rPr>
        <w:rFonts w:hint="default"/>
        <w:lang w:val="en-US" w:eastAsia="en-US" w:bidi="ar-SA"/>
      </w:rPr>
    </w:lvl>
    <w:lvl w:ilvl="5" w:tplc="B5A27A02">
      <w:numFmt w:val="bullet"/>
      <w:lvlText w:val="•"/>
      <w:lvlJc w:val="left"/>
      <w:pPr>
        <w:ind w:left="6200" w:hanging="248"/>
      </w:pPr>
      <w:rPr>
        <w:rFonts w:hint="default"/>
        <w:lang w:val="en-US" w:eastAsia="en-US" w:bidi="ar-SA"/>
      </w:rPr>
    </w:lvl>
    <w:lvl w:ilvl="6" w:tplc="29C01896">
      <w:numFmt w:val="bullet"/>
      <w:lvlText w:val="•"/>
      <w:lvlJc w:val="left"/>
      <w:pPr>
        <w:ind w:left="7152" w:hanging="248"/>
      </w:pPr>
      <w:rPr>
        <w:rFonts w:hint="default"/>
        <w:lang w:val="en-US" w:eastAsia="en-US" w:bidi="ar-SA"/>
      </w:rPr>
    </w:lvl>
    <w:lvl w:ilvl="7" w:tplc="75407AA8">
      <w:numFmt w:val="bullet"/>
      <w:lvlText w:val="•"/>
      <w:lvlJc w:val="left"/>
      <w:pPr>
        <w:ind w:left="8104" w:hanging="248"/>
      </w:pPr>
      <w:rPr>
        <w:rFonts w:hint="default"/>
        <w:lang w:val="en-US" w:eastAsia="en-US" w:bidi="ar-SA"/>
      </w:rPr>
    </w:lvl>
    <w:lvl w:ilvl="8" w:tplc="E55CAFC0">
      <w:numFmt w:val="bullet"/>
      <w:lvlText w:val="•"/>
      <w:lvlJc w:val="left"/>
      <w:pPr>
        <w:ind w:left="9056" w:hanging="248"/>
      </w:pPr>
      <w:rPr>
        <w:rFonts w:hint="default"/>
        <w:lang w:val="en-US" w:eastAsia="en-US" w:bidi="ar-SA"/>
      </w:rPr>
    </w:lvl>
  </w:abstractNum>
  <w:abstractNum w:abstractNumId="39" w15:restartNumberingAfterBreak="0">
    <w:nsid w:val="5F126FB9"/>
    <w:multiLevelType w:val="hybridMultilevel"/>
    <w:tmpl w:val="D2F4800C"/>
    <w:lvl w:ilvl="0" w:tplc="B53E787E">
      <w:start w:val="1"/>
      <w:numFmt w:val="upperLetter"/>
      <w:lvlText w:val="%1."/>
      <w:lvlJc w:val="left"/>
      <w:pPr>
        <w:ind w:left="1036" w:hanging="272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D8D621C0">
      <w:numFmt w:val="bullet"/>
      <w:lvlText w:val=""/>
      <w:lvlJc w:val="left"/>
      <w:pPr>
        <w:ind w:left="1305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3D4621A0">
      <w:numFmt w:val="bullet"/>
      <w:lvlText w:val="•"/>
      <w:lvlJc w:val="left"/>
      <w:pPr>
        <w:ind w:left="2373" w:hanging="361"/>
      </w:pPr>
      <w:rPr>
        <w:rFonts w:hint="default"/>
        <w:lang w:val="en-US" w:eastAsia="en-US" w:bidi="ar-SA"/>
      </w:rPr>
    </w:lvl>
    <w:lvl w:ilvl="3" w:tplc="43987D22">
      <w:numFmt w:val="bullet"/>
      <w:lvlText w:val="•"/>
      <w:lvlJc w:val="left"/>
      <w:pPr>
        <w:ind w:left="3446" w:hanging="361"/>
      </w:pPr>
      <w:rPr>
        <w:rFonts w:hint="default"/>
        <w:lang w:val="en-US" w:eastAsia="en-US" w:bidi="ar-SA"/>
      </w:rPr>
    </w:lvl>
    <w:lvl w:ilvl="4" w:tplc="2466B4B8">
      <w:numFmt w:val="bullet"/>
      <w:lvlText w:val="•"/>
      <w:lvlJc w:val="left"/>
      <w:pPr>
        <w:ind w:left="4520" w:hanging="361"/>
      </w:pPr>
      <w:rPr>
        <w:rFonts w:hint="default"/>
        <w:lang w:val="en-US" w:eastAsia="en-US" w:bidi="ar-SA"/>
      </w:rPr>
    </w:lvl>
    <w:lvl w:ilvl="5" w:tplc="6E646CAE">
      <w:numFmt w:val="bullet"/>
      <w:lvlText w:val="•"/>
      <w:lvlJc w:val="left"/>
      <w:pPr>
        <w:ind w:left="5593" w:hanging="361"/>
      </w:pPr>
      <w:rPr>
        <w:rFonts w:hint="default"/>
        <w:lang w:val="en-US" w:eastAsia="en-US" w:bidi="ar-SA"/>
      </w:rPr>
    </w:lvl>
    <w:lvl w:ilvl="6" w:tplc="DEA88A3C">
      <w:numFmt w:val="bullet"/>
      <w:lvlText w:val="•"/>
      <w:lvlJc w:val="left"/>
      <w:pPr>
        <w:ind w:left="6666" w:hanging="361"/>
      </w:pPr>
      <w:rPr>
        <w:rFonts w:hint="default"/>
        <w:lang w:val="en-US" w:eastAsia="en-US" w:bidi="ar-SA"/>
      </w:rPr>
    </w:lvl>
    <w:lvl w:ilvl="7" w:tplc="8D9AEF6A">
      <w:numFmt w:val="bullet"/>
      <w:lvlText w:val="•"/>
      <w:lvlJc w:val="left"/>
      <w:pPr>
        <w:ind w:left="7740" w:hanging="361"/>
      </w:pPr>
      <w:rPr>
        <w:rFonts w:hint="default"/>
        <w:lang w:val="en-US" w:eastAsia="en-US" w:bidi="ar-SA"/>
      </w:rPr>
    </w:lvl>
    <w:lvl w:ilvl="8" w:tplc="77E03FF6">
      <w:numFmt w:val="bullet"/>
      <w:lvlText w:val="•"/>
      <w:lvlJc w:val="left"/>
      <w:pPr>
        <w:ind w:left="8813" w:hanging="361"/>
      </w:pPr>
      <w:rPr>
        <w:rFonts w:hint="default"/>
        <w:lang w:val="en-US" w:eastAsia="en-US" w:bidi="ar-SA"/>
      </w:rPr>
    </w:lvl>
  </w:abstractNum>
  <w:abstractNum w:abstractNumId="40" w15:restartNumberingAfterBreak="0">
    <w:nsid w:val="601305A6"/>
    <w:multiLevelType w:val="hybridMultilevel"/>
    <w:tmpl w:val="EF1235CE"/>
    <w:lvl w:ilvl="0" w:tplc="FFFFFFFF">
      <w:start w:val="1"/>
      <w:numFmt w:val="upperLetter"/>
      <w:lvlText w:val="%1."/>
      <w:lvlJc w:val="left"/>
      <w:pPr>
        <w:ind w:left="1658" w:hanging="72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2590" w:hanging="723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520" w:hanging="723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450" w:hanging="723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380" w:hanging="723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6310" w:hanging="723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7240" w:hanging="723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8170" w:hanging="723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9100" w:hanging="723"/>
      </w:pPr>
      <w:rPr>
        <w:rFonts w:hint="default"/>
        <w:lang w:val="en-US" w:eastAsia="en-US" w:bidi="ar-SA"/>
      </w:rPr>
    </w:lvl>
  </w:abstractNum>
  <w:abstractNum w:abstractNumId="41" w15:restartNumberingAfterBreak="0">
    <w:nsid w:val="60DA685A"/>
    <w:multiLevelType w:val="hybridMultilevel"/>
    <w:tmpl w:val="3E70AA40"/>
    <w:lvl w:ilvl="0" w:tplc="FE5E02DC">
      <w:start w:val="1"/>
      <w:numFmt w:val="decimal"/>
      <w:lvlText w:val="%1."/>
      <w:lvlJc w:val="left"/>
      <w:pPr>
        <w:ind w:left="2378" w:hanging="622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1" w:tplc="2640E584">
      <w:numFmt w:val="bullet"/>
      <w:lvlText w:val="•"/>
      <w:lvlJc w:val="left"/>
      <w:pPr>
        <w:ind w:left="3238" w:hanging="622"/>
      </w:pPr>
      <w:rPr>
        <w:rFonts w:hint="default"/>
        <w:lang w:val="en-US" w:eastAsia="en-US" w:bidi="ar-SA"/>
      </w:rPr>
    </w:lvl>
    <w:lvl w:ilvl="2" w:tplc="86A4D2E2">
      <w:numFmt w:val="bullet"/>
      <w:lvlText w:val="•"/>
      <w:lvlJc w:val="left"/>
      <w:pPr>
        <w:ind w:left="4096" w:hanging="622"/>
      </w:pPr>
      <w:rPr>
        <w:rFonts w:hint="default"/>
        <w:lang w:val="en-US" w:eastAsia="en-US" w:bidi="ar-SA"/>
      </w:rPr>
    </w:lvl>
    <w:lvl w:ilvl="3" w:tplc="BD5E77DE">
      <w:numFmt w:val="bullet"/>
      <w:lvlText w:val="•"/>
      <w:lvlJc w:val="left"/>
      <w:pPr>
        <w:ind w:left="4954" w:hanging="622"/>
      </w:pPr>
      <w:rPr>
        <w:rFonts w:hint="default"/>
        <w:lang w:val="en-US" w:eastAsia="en-US" w:bidi="ar-SA"/>
      </w:rPr>
    </w:lvl>
    <w:lvl w:ilvl="4" w:tplc="2508FC0C">
      <w:numFmt w:val="bullet"/>
      <w:lvlText w:val="•"/>
      <w:lvlJc w:val="left"/>
      <w:pPr>
        <w:ind w:left="5812" w:hanging="622"/>
      </w:pPr>
      <w:rPr>
        <w:rFonts w:hint="default"/>
        <w:lang w:val="en-US" w:eastAsia="en-US" w:bidi="ar-SA"/>
      </w:rPr>
    </w:lvl>
    <w:lvl w:ilvl="5" w:tplc="0CA454B0">
      <w:numFmt w:val="bullet"/>
      <w:lvlText w:val="•"/>
      <w:lvlJc w:val="left"/>
      <w:pPr>
        <w:ind w:left="6670" w:hanging="622"/>
      </w:pPr>
      <w:rPr>
        <w:rFonts w:hint="default"/>
        <w:lang w:val="en-US" w:eastAsia="en-US" w:bidi="ar-SA"/>
      </w:rPr>
    </w:lvl>
    <w:lvl w:ilvl="6" w:tplc="4A6A3122">
      <w:numFmt w:val="bullet"/>
      <w:lvlText w:val="•"/>
      <w:lvlJc w:val="left"/>
      <w:pPr>
        <w:ind w:left="7528" w:hanging="622"/>
      </w:pPr>
      <w:rPr>
        <w:rFonts w:hint="default"/>
        <w:lang w:val="en-US" w:eastAsia="en-US" w:bidi="ar-SA"/>
      </w:rPr>
    </w:lvl>
    <w:lvl w:ilvl="7" w:tplc="738A0438">
      <w:numFmt w:val="bullet"/>
      <w:lvlText w:val="•"/>
      <w:lvlJc w:val="left"/>
      <w:pPr>
        <w:ind w:left="8386" w:hanging="622"/>
      </w:pPr>
      <w:rPr>
        <w:rFonts w:hint="default"/>
        <w:lang w:val="en-US" w:eastAsia="en-US" w:bidi="ar-SA"/>
      </w:rPr>
    </w:lvl>
    <w:lvl w:ilvl="8" w:tplc="52A29312">
      <w:numFmt w:val="bullet"/>
      <w:lvlText w:val="•"/>
      <w:lvlJc w:val="left"/>
      <w:pPr>
        <w:ind w:left="9244" w:hanging="622"/>
      </w:pPr>
      <w:rPr>
        <w:rFonts w:hint="default"/>
        <w:lang w:val="en-US" w:eastAsia="en-US" w:bidi="ar-SA"/>
      </w:rPr>
    </w:lvl>
  </w:abstractNum>
  <w:abstractNum w:abstractNumId="42" w15:restartNumberingAfterBreak="0">
    <w:nsid w:val="672A0759"/>
    <w:multiLevelType w:val="hybridMultilevel"/>
    <w:tmpl w:val="02B8BA28"/>
    <w:lvl w:ilvl="0" w:tplc="0624CEF4">
      <w:start w:val="1"/>
      <w:numFmt w:val="upperLetter"/>
      <w:lvlText w:val="%1."/>
      <w:lvlJc w:val="left"/>
      <w:pPr>
        <w:ind w:left="1658" w:hanging="72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1" w:tplc="EC46DDDA">
      <w:numFmt w:val="bullet"/>
      <w:lvlText w:val="•"/>
      <w:lvlJc w:val="left"/>
      <w:pPr>
        <w:ind w:left="2590" w:hanging="723"/>
      </w:pPr>
      <w:rPr>
        <w:rFonts w:hint="default"/>
        <w:lang w:val="en-US" w:eastAsia="en-US" w:bidi="ar-SA"/>
      </w:rPr>
    </w:lvl>
    <w:lvl w:ilvl="2" w:tplc="B7583A16">
      <w:numFmt w:val="bullet"/>
      <w:lvlText w:val="•"/>
      <w:lvlJc w:val="left"/>
      <w:pPr>
        <w:ind w:left="3520" w:hanging="723"/>
      </w:pPr>
      <w:rPr>
        <w:rFonts w:hint="default"/>
        <w:lang w:val="en-US" w:eastAsia="en-US" w:bidi="ar-SA"/>
      </w:rPr>
    </w:lvl>
    <w:lvl w:ilvl="3" w:tplc="B9C678CE">
      <w:numFmt w:val="bullet"/>
      <w:lvlText w:val="•"/>
      <w:lvlJc w:val="left"/>
      <w:pPr>
        <w:ind w:left="4450" w:hanging="723"/>
      </w:pPr>
      <w:rPr>
        <w:rFonts w:hint="default"/>
        <w:lang w:val="en-US" w:eastAsia="en-US" w:bidi="ar-SA"/>
      </w:rPr>
    </w:lvl>
    <w:lvl w:ilvl="4" w:tplc="FE7A2044">
      <w:numFmt w:val="bullet"/>
      <w:lvlText w:val="•"/>
      <w:lvlJc w:val="left"/>
      <w:pPr>
        <w:ind w:left="5380" w:hanging="723"/>
      </w:pPr>
      <w:rPr>
        <w:rFonts w:hint="default"/>
        <w:lang w:val="en-US" w:eastAsia="en-US" w:bidi="ar-SA"/>
      </w:rPr>
    </w:lvl>
    <w:lvl w:ilvl="5" w:tplc="16D08258">
      <w:numFmt w:val="bullet"/>
      <w:lvlText w:val="•"/>
      <w:lvlJc w:val="left"/>
      <w:pPr>
        <w:ind w:left="6310" w:hanging="723"/>
      </w:pPr>
      <w:rPr>
        <w:rFonts w:hint="default"/>
        <w:lang w:val="en-US" w:eastAsia="en-US" w:bidi="ar-SA"/>
      </w:rPr>
    </w:lvl>
    <w:lvl w:ilvl="6" w:tplc="DB0048F8">
      <w:numFmt w:val="bullet"/>
      <w:lvlText w:val="•"/>
      <w:lvlJc w:val="left"/>
      <w:pPr>
        <w:ind w:left="7240" w:hanging="723"/>
      </w:pPr>
      <w:rPr>
        <w:rFonts w:hint="default"/>
        <w:lang w:val="en-US" w:eastAsia="en-US" w:bidi="ar-SA"/>
      </w:rPr>
    </w:lvl>
    <w:lvl w:ilvl="7" w:tplc="BEF2DAA0">
      <w:numFmt w:val="bullet"/>
      <w:lvlText w:val="•"/>
      <w:lvlJc w:val="left"/>
      <w:pPr>
        <w:ind w:left="8170" w:hanging="723"/>
      </w:pPr>
      <w:rPr>
        <w:rFonts w:hint="default"/>
        <w:lang w:val="en-US" w:eastAsia="en-US" w:bidi="ar-SA"/>
      </w:rPr>
    </w:lvl>
    <w:lvl w:ilvl="8" w:tplc="EC4225CA">
      <w:numFmt w:val="bullet"/>
      <w:lvlText w:val="•"/>
      <w:lvlJc w:val="left"/>
      <w:pPr>
        <w:ind w:left="9100" w:hanging="723"/>
      </w:pPr>
      <w:rPr>
        <w:rFonts w:hint="default"/>
        <w:lang w:val="en-US" w:eastAsia="en-US" w:bidi="ar-SA"/>
      </w:rPr>
    </w:lvl>
  </w:abstractNum>
  <w:abstractNum w:abstractNumId="43" w15:restartNumberingAfterBreak="0">
    <w:nsid w:val="721E39ED"/>
    <w:multiLevelType w:val="hybridMultilevel"/>
    <w:tmpl w:val="EF1235CE"/>
    <w:lvl w:ilvl="0" w:tplc="81E6F30A">
      <w:start w:val="1"/>
      <w:numFmt w:val="upperLetter"/>
      <w:lvlText w:val="%1."/>
      <w:lvlJc w:val="left"/>
      <w:pPr>
        <w:ind w:left="1658" w:hanging="72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1" w:tplc="504829F4">
      <w:numFmt w:val="bullet"/>
      <w:lvlText w:val="•"/>
      <w:lvlJc w:val="left"/>
      <w:pPr>
        <w:ind w:left="2590" w:hanging="723"/>
      </w:pPr>
      <w:rPr>
        <w:rFonts w:hint="default"/>
        <w:lang w:val="en-US" w:eastAsia="en-US" w:bidi="ar-SA"/>
      </w:rPr>
    </w:lvl>
    <w:lvl w:ilvl="2" w:tplc="F7C604E4">
      <w:numFmt w:val="bullet"/>
      <w:lvlText w:val="•"/>
      <w:lvlJc w:val="left"/>
      <w:pPr>
        <w:ind w:left="3520" w:hanging="723"/>
      </w:pPr>
      <w:rPr>
        <w:rFonts w:hint="default"/>
        <w:lang w:val="en-US" w:eastAsia="en-US" w:bidi="ar-SA"/>
      </w:rPr>
    </w:lvl>
    <w:lvl w:ilvl="3" w:tplc="0F9E9C66">
      <w:numFmt w:val="bullet"/>
      <w:lvlText w:val="•"/>
      <w:lvlJc w:val="left"/>
      <w:pPr>
        <w:ind w:left="4450" w:hanging="723"/>
      </w:pPr>
      <w:rPr>
        <w:rFonts w:hint="default"/>
        <w:lang w:val="en-US" w:eastAsia="en-US" w:bidi="ar-SA"/>
      </w:rPr>
    </w:lvl>
    <w:lvl w:ilvl="4" w:tplc="6D68A6A4">
      <w:numFmt w:val="bullet"/>
      <w:lvlText w:val="•"/>
      <w:lvlJc w:val="left"/>
      <w:pPr>
        <w:ind w:left="5380" w:hanging="723"/>
      </w:pPr>
      <w:rPr>
        <w:rFonts w:hint="default"/>
        <w:lang w:val="en-US" w:eastAsia="en-US" w:bidi="ar-SA"/>
      </w:rPr>
    </w:lvl>
    <w:lvl w:ilvl="5" w:tplc="7468557A">
      <w:numFmt w:val="bullet"/>
      <w:lvlText w:val="•"/>
      <w:lvlJc w:val="left"/>
      <w:pPr>
        <w:ind w:left="6310" w:hanging="723"/>
      </w:pPr>
      <w:rPr>
        <w:rFonts w:hint="default"/>
        <w:lang w:val="en-US" w:eastAsia="en-US" w:bidi="ar-SA"/>
      </w:rPr>
    </w:lvl>
    <w:lvl w:ilvl="6" w:tplc="8E862A70">
      <w:numFmt w:val="bullet"/>
      <w:lvlText w:val="•"/>
      <w:lvlJc w:val="left"/>
      <w:pPr>
        <w:ind w:left="7240" w:hanging="723"/>
      </w:pPr>
      <w:rPr>
        <w:rFonts w:hint="default"/>
        <w:lang w:val="en-US" w:eastAsia="en-US" w:bidi="ar-SA"/>
      </w:rPr>
    </w:lvl>
    <w:lvl w:ilvl="7" w:tplc="7E8E6D14">
      <w:numFmt w:val="bullet"/>
      <w:lvlText w:val="•"/>
      <w:lvlJc w:val="left"/>
      <w:pPr>
        <w:ind w:left="8170" w:hanging="723"/>
      </w:pPr>
      <w:rPr>
        <w:rFonts w:hint="default"/>
        <w:lang w:val="en-US" w:eastAsia="en-US" w:bidi="ar-SA"/>
      </w:rPr>
    </w:lvl>
    <w:lvl w:ilvl="8" w:tplc="FB7415E8">
      <w:numFmt w:val="bullet"/>
      <w:lvlText w:val="•"/>
      <w:lvlJc w:val="left"/>
      <w:pPr>
        <w:ind w:left="9100" w:hanging="723"/>
      </w:pPr>
      <w:rPr>
        <w:rFonts w:hint="default"/>
        <w:lang w:val="en-US" w:eastAsia="en-US" w:bidi="ar-SA"/>
      </w:rPr>
    </w:lvl>
  </w:abstractNum>
  <w:abstractNum w:abstractNumId="44" w15:restartNumberingAfterBreak="0">
    <w:nsid w:val="72F43E38"/>
    <w:multiLevelType w:val="multilevel"/>
    <w:tmpl w:val="72E43030"/>
    <w:lvl w:ilvl="0">
      <w:start w:val="1"/>
      <w:numFmt w:val="decimal"/>
      <w:lvlText w:val="%1."/>
      <w:lvlJc w:val="left"/>
      <w:pPr>
        <w:ind w:left="1197" w:hanging="718"/>
      </w:pPr>
      <w:rPr>
        <w:rFonts w:ascii="Arial" w:eastAsia="Arial" w:hAnsi="Arial" w:cs="Arial" w:hint="default"/>
        <w:b/>
        <w:bCs/>
        <w:i w:val="0"/>
        <w:iCs w:val="0"/>
        <w:spacing w:val="0"/>
        <w:w w:val="98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35" w:hanging="37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284" w:hanging="37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68" w:hanging="37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53" w:hanging="37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37" w:hanging="37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22" w:hanging="37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06" w:hanging="37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791" w:hanging="370"/>
      </w:pPr>
      <w:rPr>
        <w:rFonts w:hint="default"/>
        <w:lang w:val="en-US" w:eastAsia="en-US" w:bidi="ar-SA"/>
      </w:rPr>
    </w:lvl>
  </w:abstractNum>
  <w:abstractNum w:abstractNumId="45" w15:restartNumberingAfterBreak="0">
    <w:nsid w:val="75C02314"/>
    <w:multiLevelType w:val="hybridMultilevel"/>
    <w:tmpl w:val="D45ED75C"/>
    <w:lvl w:ilvl="0" w:tplc="84F2B940">
      <w:start w:val="1"/>
      <w:numFmt w:val="decimal"/>
      <w:lvlText w:val="%1."/>
      <w:lvlJc w:val="left"/>
      <w:pPr>
        <w:ind w:left="2277" w:hanging="622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1" w:tplc="81E24A1E">
      <w:numFmt w:val="bullet"/>
      <w:lvlText w:val="•"/>
      <w:lvlJc w:val="left"/>
      <w:pPr>
        <w:ind w:left="3148" w:hanging="622"/>
      </w:pPr>
      <w:rPr>
        <w:rFonts w:hint="default"/>
        <w:lang w:val="en-US" w:eastAsia="en-US" w:bidi="ar-SA"/>
      </w:rPr>
    </w:lvl>
    <w:lvl w:ilvl="2" w:tplc="D772BBB2">
      <w:numFmt w:val="bullet"/>
      <w:lvlText w:val="•"/>
      <w:lvlJc w:val="left"/>
      <w:pPr>
        <w:ind w:left="4016" w:hanging="622"/>
      </w:pPr>
      <w:rPr>
        <w:rFonts w:hint="default"/>
        <w:lang w:val="en-US" w:eastAsia="en-US" w:bidi="ar-SA"/>
      </w:rPr>
    </w:lvl>
    <w:lvl w:ilvl="3" w:tplc="251AAFF2">
      <w:numFmt w:val="bullet"/>
      <w:lvlText w:val="•"/>
      <w:lvlJc w:val="left"/>
      <w:pPr>
        <w:ind w:left="4884" w:hanging="622"/>
      </w:pPr>
      <w:rPr>
        <w:rFonts w:hint="default"/>
        <w:lang w:val="en-US" w:eastAsia="en-US" w:bidi="ar-SA"/>
      </w:rPr>
    </w:lvl>
    <w:lvl w:ilvl="4" w:tplc="7674CD04">
      <w:numFmt w:val="bullet"/>
      <w:lvlText w:val="•"/>
      <w:lvlJc w:val="left"/>
      <w:pPr>
        <w:ind w:left="5752" w:hanging="622"/>
      </w:pPr>
      <w:rPr>
        <w:rFonts w:hint="default"/>
        <w:lang w:val="en-US" w:eastAsia="en-US" w:bidi="ar-SA"/>
      </w:rPr>
    </w:lvl>
    <w:lvl w:ilvl="5" w:tplc="9F169E2E">
      <w:numFmt w:val="bullet"/>
      <w:lvlText w:val="•"/>
      <w:lvlJc w:val="left"/>
      <w:pPr>
        <w:ind w:left="6620" w:hanging="622"/>
      </w:pPr>
      <w:rPr>
        <w:rFonts w:hint="default"/>
        <w:lang w:val="en-US" w:eastAsia="en-US" w:bidi="ar-SA"/>
      </w:rPr>
    </w:lvl>
    <w:lvl w:ilvl="6" w:tplc="B92A386E">
      <w:numFmt w:val="bullet"/>
      <w:lvlText w:val="•"/>
      <w:lvlJc w:val="left"/>
      <w:pPr>
        <w:ind w:left="7488" w:hanging="622"/>
      </w:pPr>
      <w:rPr>
        <w:rFonts w:hint="default"/>
        <w:lang w:val="en-US" w:eastAsia="en-US" w:bidi="ar-SA"/>
      </w:rPr>
    </w:lvl>
    <w:lvl w:ilvl="7" w:tplc="5D1C92FA">
      <w:numFmt w:val="bullet"/>
      <w:lvlText w:val="•"/>
      <w:lvlJc w:val="left"/>
      <w:pPr>
        <w:ind w:left="8356" w:hanging="622"/>
      </w:pPr>
      <w:rPr>
        <w:rFonts w:hint="default"/>
        <w:lang w:val="en-US" w:eastAsia="en-US" w:bidi="ar-SA"/>
      </w:rPr>
    </w:lvl>
    <w:lvl w:ilvl="8" w:tplc="F6F484A2">
      <w:numFmt w:val="bullet"/>
      <w:lvlText w:val="•"/>
      <w:lvlJc w:val="left"/>
      <w:pPr>
        <w:ind w:left="9224" w:hanging="622"/>
      </w:pPr>
      <w:rPr>
        <w:rFonts w:hint="default"/>
        <w:lang w:val="en-US" w:eastAsia="en-US" w:bidi="ar-SA"/>
      </w:rPr>
    </w:lvl>
  </w:abstractNum>
  <w:abstractNum w:abstractNumId="46" w15:restartNumberingAfterBreak="0">
    <w:nsid w:val="78DC7191"/>
    <w:multiLevelType w:val="hybridMultilevel"/>
    <w:tmpl w:val="466C0EC2"/>
    <w:lvl w:ilvl="0" w:tplc="754208F4">
      <w:start w:val="1"/>
      <w:numFmt w:val="decimal"/>
      <w:lvlText w:val="%1."/>
      <w:lvlJc w:val="left"/>
      <w:pPr>
        <w:ind w:left="2368" w:hanging="72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22"/>
        <w:szCs w:val="22"/>
        <w:lang w:val="en-US" w:eastAsia="en-US" w:bidi="ar-SA"/>
      </w:rPr>
    </w:lvl>
    <w:lvl w:ilvl="1" w:tplc="D1648D88">
      <w:numFmt w:val="bullet"/>
      <w:lvlText w:val="•"/>
      <w:lvlJc w:val="left"/>
      <w:pPr>
        <w:ind w:left="3220" w:hanging="720"/>
      </w:pPr>
      <w:rPr>
        <w:rFonts w:hint="default"/>
        <w:lang w:val="en-US" w:eastAsia="en-US" w:bidi="ar-SA"/>
      </w:rPr>
    </w:lvl>
    <w:lvl w:ilvl="2" w:tplc="1B107CD6">
      <w:numFmt w:val="bullet"/>
      <w:lvlText w:val="•"/>
      <w:lvlJc w:val="left"/>
      <w:pPr>
        <w:ind w:left="4080" w:hanging="720"/>
      </w:pPr>
      <w:rPr>
        <w:rFonts w:hint="default"/>
        <w:lang w:val="en-US" w:eastAsia="en-US" w:bidi="ar-SA"/>
      </w:rPr>
    </w:lvl>
    <w:lvl w:ilvl="3" w:tplc="C01C87B6">
      <w:numFmt w:val="bullet"/>
      <w:lvlText w:val="•"/>
      <w:lvlJc w:val="left"/>
      <w:pPr>
        <w:ind w:left="4940" w:hanging="720"/>
      </w:pPr>
      <w:rPr>
        <w:rFonts w:hint="default"/>
        <w:lang w:val="en-US" w:eastAsia="en-US" w:bidi="ar-SA"/>
      </w:rPr>
    </w:lvl>
    <w:lvl w:ilvl="4" w:tplc="C096AF00">
      <w:numFmt w:val="bullet"/>
      <w:lvlText w:val="•"/>
      <w:lvlJc w:val="left"/>
      <w:pPr>
        <w:ind w:left="5800" w:hanging="720"/>
      </w:pPr>
      <w:rPr>
        <w:rFonts w:hint="default"/>
        <w:lang w:val="en-US" w:eastAsia="en-US" w:bidi="ar-SA"/>
      </w:rPr>
    </w:lvl>
    <w:lvl w:ilvl="5" w:tplc="1D84AA98">
      <w:numFmt w:val="bullet"/>
      <w:lvlText w:val="•"/>
      <w:lvlJc w:val="left"/>
      <w:pPr>
        <w:ind w:left="6660" w:hanging="720"/>
      </w:pPr>
      <w:rPr>
        <w:rFonts w:hint="default"/>
        <w:lang w:val="en-US" w:eastAsia="en-US" w:bidi="ar-SA"/>
      </w:rPr>
    </w:lvl>
    <w:lvl w:ilvl="6" w:tplc="108E9912">
      <w:numFmt w:val="bullet"/>
      <w:lvlText w:val="•"/>
      <w:lvlJc w:val="left"/>
      <w:pPr>
        <w:ind w:left="7520" w:hanging="720"/>
      </w:pPr>
      <w:rPr>
        <w:rFonts w:hint="default"/>
        <w:lang w:val="en-US" w:eastAsia="en-US" w:bidi="ar-SA"/>
      </w:rPr>
    </w:lvl>
    <w:lvl w:ilvl="7" w:tplc="E87A3FAE">
      <w:numFmt w:val="bullet"/>
      <w:lvlText w:val="•"/>
      <w:lvlJc w:val="left"/>
      <w:pPr>
        <w:ind w:left="8380" w:hanging="720"/>
      </w:pPr>
      <w:rPr>
        <w:rFonts w:hint="default"/>
        <w:lang w:val="en-US" w:eastAsia="en-US" w:bidi="ar-SA"/>
      </w:rPr>
    </w:lvl>
    <w:lvl w:ilvl="8" w:tplc="7AE0603E">
      <w:numFmt w:val="bullet"/>
      <w:lvlText w:val="•"/>
      <w:lvlJc w:val="left"/>
      <w:pPr>
        <w:ind w:left="9240" w:hanging="720"/>
      </w:pPr>
      <w:rPr>
        <w:rFonts w:hint="default"/>
        <w:lang w:val="en-US" w:eastAsia="en-US" w:bidi="ar-SA"/>
      </w:rPr>
    </w:lvl>
  </w:abstractNum>
  <w:abstractNum w:abstractNumId="47" w15:restartNumberingAfterBreak="0">
    <w:nsid w:val="7EDB7682"/>
    <w:multiLevelType w:val="hybridMultilevel"/>
    <w:tmpl w:val="6290CD58"/>
    <w:lvl w:ilvl="0" w:tplc="5C686D9A">
      <w:start w:val="1"/>
      <w:numFmt w:val="upperLetter"/>
      <w:lvlText w:val="%1."/>
      <w:lvlJc w:val="left"/>
      <w:pPr>
        <w:ind w:left="1036" w:hanging="272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13E0009C">
      <w:numFmt w:val="bullet"/>
      <w:lvlText w:val=""/>
      <w:lvlJc w:val="left"/>
      <w:pPr>
        <w:ind w:left="1305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B6F41E4A">
      <w:numFmt w:val="bullet"/>
      <w:lvlText w:val="•"/>
      <w:lvlJc w:val="left"/>
      <w:pPr>
        <w:ind w:left="2373" w:hanging="361"/>
      </w:pPr>
      <w:rPr>
        <w:rFonts w:hint="default"/>
        <w:lang w:val="en-US" w:eastAsia="en-US" w:bidi="ar-SA"/>
      </w:rPr>
    </w:lvl>
    <w:lvl w:ilvl="3" w:tplc="71C867DC">
      <w:numFmt w:val="bullet"/>
      <w:lvlText w:val="•"/>
      <w:lvlJc w:val="left"/>
      <w:pPr>
        <w:ind w:left="3446" w:hanging="361"/>
      </w:pPr>
      <w:rPr>
        <w:rFonts w:hint="default"/>
        <w:lang w:val="en-US" w:eastAsia="en-US" w:bidi="ar-SA"/>
      </w:rPr>
    </w:lvl>
    <w:lvl w:ilvl="4" w:tplc="CE5E68C4">
      <w:numFmt w:val="bullet"/>
      <w:lvlText w:val="•"/>
      <w:lvlJc w:val="left"/>
      <w:pPr>
        <w:ind w:left="4520" w:hanging="361"/>
      </w:pPr>
      <w:rPr>
        <w:rFonts w:hint="default"/>
        <w:lang w:val="en-US" w:eastAsia="en-US" w:bidi="ar-SA"/>
      </w:rPr>
    </w:lvl>
    <w:lvl w:ilvl="5" w:tplc="C17403F8">
      <w:numFmt w:val="bullet"/>
      <w:lvlText w:val="•"/>
      <w:lvlJc w:val="left"/>
      <w:pPr>
        <w:ind w:left="5593" w:hanging="361"/>
      </w:pPr>
      <w:rPr>
        <w:rFonts w:hint="default"/>
        <w:lang w:val="en-US" w:eastAsia="en-US" w:bidi="ar-SA"/>
      </w:rPr>
    </w:lvl>
    <w:lvl w:ilvl="6" w:tplc="986617E6">
      <w:numFmt w:val="bullet"/>
      <w:lvlText w:val="•"/>
      <w:lvlJc w:val="left"/>
      <w:pPr>
        <w:ind w:left="6666" w:hanging="361"/>
      </w:pPr>
      <w:rPr>
        <w:rFonts w:hint="default"/>
        <w:lang w:val="en-US" w:eastAsia="en-US" w:bidi="ar-SA"/>
      </w:rPr>
    </w:lvl>
    <w:lvl w:ilvl="7" w:tplc="4870880E">
      <w:numFmt w:val="bullet"/>
      <w:lvlText w:val="•"/>
      <w:lvlJc w:val="left"/>
      <w:pPr>
        <w:ind w:left="7740" w:hanging="361"/>
      </w:pPr>
      <w:rPr>
        <w:rFonts w:hint="default"/>
        <w:lang w:val="en-US" w:eastAsia="en-US" w:bidi="ar-SA"/>
      </w:rPr>
    </w:lvl>
    <w:lvl w:ilvl="8" w:tplc="E8F82CA0">
      <w:numFmt w:val="bullet"/>
      <w:lvlText w:val="•"/>
      <w:lvlJc w:val="left"/>
      <w:pPr>
        <w:ind w:left="8813" w:hanging="361"/>
      </w:pPr>
      <w:rPr>
        <w:rFonts w:hint="default"/>
        <w:lang w:val="en-US" w:eastAsia="en-US" w:bidi="ar-SA"/>
      </w:rPr>
    </w:lvl>
  </w:abstractNum>
  <w:num w:numId="1" w16cid:durableId="597062221">
    <w:abstractNumId w:val="37"/>
  </w:num>
  <w:num w:numId="2" w16cid:durableId="206382497">
    <w:abstractNumId w:val="35"/>
  </w:num>
  <w:num w:numId="3" w16cid:durableId="737481975">
    <w:abstractNumId w:val="16"/>
  </w:num>
  <w:num w:numId="4" w16cid:durableId="1821265428">
    <w:abstractNumId w:val="29"/>
  </w:num>
  <w:num w:numId="5" w16cid:durableId="1654722942">
    <w:abstractNumId w:val="21"/>
  </w:num>
  <w:num w:numId="6" w16cid:durableId="1986474326">
    <w:abstractNumId w:val="30"/>
  </w:num>
  <w:num w:numId="7" w16cid:durableId="360742706">
    <w:abstractNumId w:val="26"/>
  </w:num>
  <w:num w:numId="8" w16cid:durableId="2006863168">
    <w:abstractNumId w:val="19"/>
  </w:num>
  <w:num w:numId="9" w16cid:durableId="512189634">
    <w:abstractNumId w:val="38"/>
  </w:num>
  <w:num w:numId="10" w16cid:durableId="1062144562">
    <w:abstractNumId w:val="31"/>
  </w:num>
  <w:num w:numId="11" w16cid:durableId="1668902563">
    <w:abstractNumId w:val="46"/>
  </w:num>
  <w:num w:numId="12" w16cid:durableId="1064454935">
    <w:abstractNumId w:val="10"/>
  </w:num>
  <w:num w:numId="13" w16cid:durableId="509608862">
    <w:abstractNumId w:val="28"/>
  </w:num>
  <w:num w:numId="14" w16cid:durableId="1030034804">
    <w:abstractNumId w:val="0"/>
  </w:num>
  <w:num w:numId="15" w16cid:durableId="743799774">
    <w:abstractNumId w:val="12"/>
  </w:num>
  <w:num w:numId="16" w16cid:durableId="2035033301">
    <w:abstractNumId w:val="36"/>
  </w:num>
  <w:num w:numId="17" w16cid:durableId="1384132335">
    <w:abstractNumId w:val="41"/>
  </w:num>
  <w:num w:numId="18" w16cid:durableId="1396900894">
    <w:abstractNumId w:val="45"/>
  </w:num>
  <w:num w:numId="19" w16cid:durableId="970018062">
    <w:abstractNumId w:val="7"/>
  </w:num>
  <w:num w:numId="20" w16cid:durableId="1134829215">
    <w:abstractNumId w:val="32"/>
  </w:num>
  <w:num w:numId="21" w16cid:durableId="1103300178">
    <w:abstractNumId w:val="25"/>
  </w:num>
  <w:num w:numId="22" w16cid:durableId="595556077">
    <w:abstractNumId w:val="15"/>
  </w:num>
  <w:num w:numId="23" w16cid:durableId="1156842744">
    <w:abstractNumId w:val="24"/>
  </w:num>
  <w:num w:numId="24" w16cid:durableId="82845442">
    <w:abstractNumId w:val="8"/>
  </w:num>
  <w:num w:numId="25" w16cid:durableId="901134639">
    <w:abstractNumId w:val="33"/>
  </w:num>
  <w:num w:numId="26" w16cid:durableId="1440880865">
    <w:abstractNumId w:val="1"/>
  </w:num>
  <w:num w:numId="27" w16cid:durableId="555093587">
    <w:abstractNumId w:val="2"/>
  </w:num>
  <w:num w:numId="28" w16cid:durableId="1661083164">
    <w:abstractNumId w:val="3"/>
  </w:num>
  <w:num w:numId="29" w16cid:durableId="1962422719">
    <w:abstractNumId w:val="39"/>
  </w:num>
  <w:num w:numId="30" w16cid:durableId="373388936">
    <w:abstractNumId w:val="9"/>
  </w:num>
  <w:num w:numId="31" w16cid:durableId="1483933073">
    <w:abstractNumId w:val="47"/>
  </w:num>
  <w:num w:numId="32" w16cid:durableId="134835883">
    <w:abstractNumId w:val="27"/>
  </w:num>
  <w:num w:numId="33" w16cid:durableId="567227200">
    <w:abstractNumId w:val="13"/>
  </w:num>
  <w:num w:numId="34" w16cid:durableId="1231235037">
    <w:abstractNumId w:val="20"/>
  </w:num>
  <w:num w:numId="35" w16cid:durableId="2094664488">
    <w:abstractNumId w:val="17"/>
  </w:num>
  <w:num w:numId="36" w16cid:durableId="1785149120">
    <w:abstractNumId w:val="4"/>
  </w:num>
  <w:num w:numId="37" w16cid:durableId="1053581918">
    <w:abstractNumId w:val="42"/>
  </w:num>
  <w:num w:numId="38" w16cid:durableId="1608923976">
    <w:abstractNumId w:val="22"/>
  </w:num>
  <w:num w:numId="39" w16cid:durableId="891887251">
    <w:abstractNumId w:val="43"/>
  </w:num>
  <w:num w:numId="40" w16cid:durableId="1424185447">
    <w:abstractNumId w:val="5"/>
  </w:num>
  <w:num w:numId="41" w16cid:durableId="734160796">
    <w:abstractNumId w:val="23"/>
  </w:num>
  <w:num w:numId="42" w16cid:durableId="170222952">
    <w:abstractNumId w:val="11"/>
  </w:num>
  <w:num w:numId="43" w16cid:durableId="1549344073">
    <w:abstractNumId w:val="34"/>
  </w:num>
  <w:num w:numId="44" w16cid:durableId="1248612975">
    <w:abstractNumId w:val="6"/>
  </w:num>
  <w:num w:numId="45" w16cid:durableId="1123231976">
    <w:abstractNumId w:val="18"/>
  </w:num>
  <w:num w:numId="46" w16cid:durableId="791483836">
    <w:abstractNumId w:val="44"/>
  </w:num>
  <w:num w:numId="47" w16cid:durableId="1707098391">
    <w:abstractNumId w:val="40"/>
  </w:num>
  <w:num w:numId="48" w16cid:durableId="19590944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81A"/>
    <w:rsid w:val="00052CF5"/>
    <w:rsid w:val="00203E48"/>
    <w:rsid w:val="00361D4E"/>
    <w:rsid w:val="004D5DEF"/>
    <w:rsid w:val="004F7A47"/>
    <w:rsid w:val="0061315F"/>
    <w:rsid w:val="0065781A"/>
    <w:rsid w:val="00675E53"/>
    <w:rsid w:val="00870F02"/>
    <w:rsid w:val="00951EF5"/>
    <w:rsid w:val="0095219B"/>
    <w:rsid w:val="00973846"/>
    <w:rsid w:val="00A74EDB"/>
    <w:rsid w:val="00AC7CCC"/>
    <w:rsid w:val="00C323DD"/>
    <w:rsid w:val="00C50168"/>
    <w:rsid w:val="00C84AFB"/>
    <w:rsid w:val="00DC3741"/>
    <w:rsid w:val="00E06C21"/>
    <w:rsid w:val="00E21441"/>
    <w:rsid w:val="00E34B7A"/>
    <w:rsid w:val="00E62A71"/>
    <w:rsid w:val="00EC1819"/>
    <w:rsid w:val="00EF163D"/>
    <w:rsid w:val="00F0657B"/>
    <w:rsid w:val="00F7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4E4F39"/>
  <w15:docId w15:val="{6EBFBC91-DE8F-4984-B0F6-2DD8A26B6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567" w:hanging="368"/>
      <w:outlineLvl w:val="0"/>
    </w:pPr>
    <w:rPr>
      <w:b/>
      <w:bCs/>
    </w:rPr>
  </w:style>
  <w:style w:type="paragraph" w:styleId="Heading2">
    <w:name w:val="heading 2"/>
    <w:basedOn w:val="Normal"/>
    <w:uiPriority w:val="9"/>
    <w:unhideWhenUsed/>
    <w:qFormat/>
    <w:pPr>
      <w:ind w:left="1197" w:hanging="718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7"/>
      <w:ind w:left="119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658" w:hanging="359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D5D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5DEF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D5D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5DEF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1981</Words>
  <Characters>11295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jtarantino</dc:creator>
  <cp:lastModifiedBy>tlozier@elevar.com</cp:lastModifiedBy>
  <cp:revision>5</cp:revision>
  <dcterms:created xsi:type="dcterms:W3CDTF">2026-01-29T18:59:00Z</dcterms:created>
  <dcterms:modified xsi:type="dcterms:W3CDTF">2026-02-10T19:47:00Z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2025-10-23T00:00:00Z</vt:filetime>
  </property>
  <property fmtid="{D5CDD505-2E9C-101B-9397-08002B2CF9AE}" pid="3" name="Creator">
    <vt:lpwstr>Bluebeam Revu x64</vt:lpwstr>
  </property>
  <property fmtid="{D5CDD505-2E9C-101B-9397-08002B2CF9AE}" pid="4" name="LastSaved">
    <vt:filetime>2026-01-19T00:00:00Z</vt:filetime>
  </property>
  <property fmtid="{D5CDD505-2E9C-101B-9397-08002B2CF9AE}" pid="5" name="Producer">
    <vt:lpwstr>Bluebeam PDF Library 21</vt:lpwstr>
  </property>
</Properties>
</file>